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B64" w:rsidRDefault="00EE7B64" w:rsidP="00EE7B64">
      <w:pPr>
        <w:pStyle w:val="Default"/>
        <w:numPr>
          <w:ilvl w:val="0"/>
          <w:numId w:val="16"/>
        </w:numPr>
        <w:spacing w:line="360" w:lineRule="auto"/>
        <w:ind w:left="720" w:right="-144" w:hanging="720"/>
        <w:rPr>
          <w:b/>
        </w:rPr>
      </w:pPr>
      <w:r w:rsidRPr="00B744F0">
        <w:rPr>
          <w:b/>
        </w:rPr>
        <w:t>PREPARATION OF SOLUTIONS:</w:t>
      </w:r>
    </w:p>
    <w:p w:rsidR="00BE5AF9" w:rsidRPr="00BE5AF9" w:rsidRDefault="00BE5AF9" w:rsidP="00BE5AF9">
      <w:pPr>
        <w:tabs>
          <w:tab w:val="left" w:pos="5954"/>
        </w:tabs>
        <w:spacing w:after="0" w:line="360" w:lineRule="auto"/>
        <w:ind w:left="720"/>
        <w:rPr>
          <w:rFonts w:ascii="Times New Roman" w:hAnsi="Times New Roman" w:cs="Times New Roman"/>
          <w:b/>
          <w:sz w:val="24"/>
          <w:szCs w:val="24"/>
        </w:rPr>
      </w:pPr>
      <w:r w:rsidRPr="00BE5AF9">
        <w:rPr>
          <w:rFonts w:ascii="Times New Roman" w:hAnsi="Times New Roman" w:cs="Times New Roman"/>
          <w:b/>
          <w:noProof/>
          <w:sz w:val="24"/>
          <w:szCs w:val="24"/>
        </w:rPr>
        <w:t>Preparation of  5</w:t>
      </w:r>
      <w:r w:rsidRPr="00BE5AF9">
        <w:rPr>
          <w:rFonts w:ascii="Times New Roman" w:hAnsi="Times New Roman" w:cs="Times New Roman"/>
          <w:b/>
          <w:sz w:val="24"/>
          <w:szCs w:val="24"/>
        </w:rPr>
        <w:t xml:space="preserve">-Amino-4-Imidazole carboxamide lactose adducts stock Solution: </w:t>
      </w:r>
    </w:p>
    <w:p w:rsidR="00BE5AF9" w:rsidRPr="00BE5AF9" w:rsidRDefault="00BE5AF9" w:rsidP="00BE5AF9">
      <w:pPr>
        <w:spacing w:after="0" w:line="360" w:lineRule="auto"/>
        <w:ind w:left="709"/>
        <w:jc w:val="both"/>
        <w:rPr>
          <w:rFonts w:ascii="Times New Roman" w:hAnsi="Times New Roman" w:cs="Times New Roman"/>
          <w:bCs/>
          <w:sz w:val="24"/>
          <w:szCs w:val="24"/>
        </w:rPr>
      </w:pPr>
      <w:r w:rsidRPr="00BE5AF9">
        <w:rPr>
          <w:rFonts w:ascii="Times New Roman" w:hAnsi="Times New Roman" w:cs="Times New Roman"/>
          <w:b/>
          <w:bCs/>
          <w:sz w:val="24"/>
          <w:szCs w:val="24"/>
        </w:rPr>
        <w:t>Step-1:</w:t>
      </w:r>
      <w:r w:rsidRPr="00BE5AF9">
        <w:rPr>
          <w:rFonts w:ascii="Times New Roman" w:hAnsi="Times New Roman" w:cs="Times New Roman"/>
          <w:bCs/>
          <w:sz w:val="24"/>
          <w:szCs w:val="24"/>
        </w:rPr>
        <w:t xml:space="preserve"> Weigh</w:t>
      </w:r>
      <w:r>
        <w:rPr>
          <w:rFonts w:ascii="Times New Roman" w:hAnsi="Times New Roman" w:cs="Times New Roman"/>
          <w:bCs/>
          <w:sz w:val="24"/>
          <w:szCs w:val="24"/>
        </w:rPr>
        <w:t>ed</w:t>
      </w:r>
      <w:r w:rsidRPr="00BE5AF9">
        <w:rPr>
          <w:rFonts w:ascii="Times New Roman" w:hAnsi="Times New Roman" w:cs="Times New Roman"/>
          <w:bCs/>
          <w:sz w:val="24"/>
          <w:szCs w:val="24"/>
        </w:rPr>
        <w:t xml:space="preserve"> and transfer</w:t>
      </w:r>
      <w:r>
        <w:rPr>
          <w:rFonts w:ascii="Times New Roman" w:hAnsi="Times New Roman" w:cs="Times New Roman"/>
          <w:bCs/>
          <w:sz w:val="24"/>
          <w:szCs w:val="24"/>
        </w:rPr>
        <w:t>red ________(</w:t>
      </w:r>
      <w:r w:rsidRPr="00BE5AF9">
        <w:rPr>
          <w:rFonts w:ascii="Times New Roman" w:hAnsi="Times New Roman" w:cs="Times New Roman"/>
          <w:bCs/>
          <w:sz w:val="24"/>
          <w:szCs w:val="24"/>
        </w:rPr>
        <w:t>10.0</w:t>
      </w:r>
      <w:r>
        <w:rPr>
          <w:rFonts w:ascii="Times New Roman" w:hAnsi="Times New Roman" w:cs="Times New Roman"/>
          <w:bCs/>
          <w:sz w:val="24"/>
          <w:szCs w:val="24"/>
        </w:rPr>
        <w:t>)</w:t>
      </w:r>
      <w:r w:rsidRPr="00BE5AF9">
        <w:rPr>
          <w:rFonts w:ascii="Times New Roman" w:hAnsi="Times New Roman" w:cs="Times New Roman"/>
          <w:bCs/>
          <w:sz w:val="24"/>
          <w:szCs w:val="24"/>
        </w:rPr>
        <w:t xml:space="preserve"> mg of 5-Amino-4-Imidazole carboxamide lactose adduct in to </w:t>
      </w:r>
      <w:r>
        <w:rPr>
          <w:rFonts w:ascii="Times New Roman" w:hAnsi="Times New Roman" w:cs="Times New Roman"/>
          <w:bCs/>
          <w:sz w:val="24"/>
          <w:szCs w:val="24"/>
        </w:rPr>
        <w:t>________(</w:t>
      </w:r>
      <w:r w:rsidRPr="00BE5AF9">
        <w:rPr>
          <w:rFonts w:ascii="Times New Roman" w:hAnsi="Times New Roman" w:cs="Times New Roman"/>
          <w:bCs/>
          <w:sz w:val="24"/>
          <w:szCs w:val="24"/>
        </w:rPr>
        <w:t>20 mL</w:t>
      </w:r>
      <w:r>
        <w:rPr>
          <w:rFonts w:ascii="Times New Roman" w:hAnsi="Times New Roman" w:cs="Times New Roman"/>
          <w:bCs/>
          <w:sz w:val="24"/>
          <w:szCs w:val="24"/>
        </w:rPr>
        <w:t>)</w:t>
      </w:r>
      <w:r w:rsidRPr="00BE5AF9">
        <w:rPr>
          <w:rFonts w:ascii="Times New Roman" w:hAnsi="Times New Roman" w:cs="Times New Roman"/>
          <w:bCs/>
          <w:sz w:val="24"/>
          <w:szCs w:val="24"/>
        </w:rPr>
        <w:t xml:space="preserve"> volumetric flask contain</w:t>
      </w:r>
      <w:r>
        <w:rPr>
          <w:rFonts w:ascii="Times New Roman" w:hAnsi="Times New Roman" w:cs="Times New Roman"/>
          <w:bCs/>
          <w:sz w:val="24"/>
          <w:szCs w:val="24"/>
        </w:rPr>
        <w:t>ing __________(</w:t>
      </w:r>
      <w:r w:rsidRPr="00BE5AF9">
        <w:rPr>
          <w:rFonts w:ascii="Times New Roman" w:hAnsi="Times New Roman" w:cs="Times New Roman"/>
          <w:bCs/>
          <w:sz w:val="24"/>
          <w:szCs w:val="24"/>
        </w:rPr>
        <w:t xml:space="preserve"> 5mL </w:t>
      </w:r>
      <w:r>
        <w:rPr>
          <w:rFonts w:ascii="Times New Roman" w:hAnsi="Times New Roman" w:cs="Times New Roman"/>
          <w:bCs/>
          <w:sz w:val="24"/>
          <w:szCs w:val="24"/>
        </w:rPr>
        <w:t xml:space="preserve">) </w:t>
      </w:r>
      <w:r w:rsidRPr="00BE5AF9">
        <w:rPr>
          <w:rFonts w:ascii="Times New Roman" w:hAnsi="Times New Roman" w:cs="Times New Roman"/>
          <w:bCs/>
          <w:sz w:val="24"/>
          <w:szCs w:val="24"/>
        </w:rPr>
        <w:t>diluent, sonicate</w:t>
      </w:r>
      <w:r>
        <w:rPr>
          <w:rFonts w:ascii="Times New Roman" w:hAnsi="Times New Roman" w:cs="Times New Roman"/>
          <w:bCs/>
          <w:sz w:val="24"/>
          <w:szCs w:val="24"/>
        </w:rPr>
        <w:t>d</w:t>
      </w:r>
      <w:r w:rsidRPr="00BE5AF9">
        <w:rPr>
          <w:rFonts w:ascii="Times New Roman" w:hAnsi="Times New Roman" w:cs="Times New Roman"/>
          <w:bCs/>
          <w:sz w:val="24"/>
          <w:szCs w:val="24"/>
        </w:rPr>
        <w:t xml:space="preserve"> to dissolve</w:t>
      </w:r>
      <w:r>
        <w:rPr>
          <w:rFonts w:ascii="Times New Roman" w:hAnsi="Times New Roman" w:cs="Times New Roman"/>
          <w:bCs/>
          <w:sz w:val="24"/>
          <w:szCs w:val="24"/>
        </w:rPr>
        <w:t>d</w:t>
      </w:r>
      <w:r w:rsidRPr="00BE5AF9">
        <w:rPr>
          <w:rFonts w:ascii="Times New Roman" w:hAnsi="Times New Roman" w:cs="Times New Roman"/>
          <w:bCs/>
          <w:sz w:val="24"/>
          <w:szCs w:val="24"/>
        </w:rPr>
        <w:t xml:space="preserve"> and ma</w:t>
      </w:r>
      <w:r>
        <w:rPr>
          <w:rFonts w:ascii="Times New Roman" w:hAnsi="Times New Roman" w:cs="Times New Roman"/>
          <w:bCs/>
          <w:sz w:val="24"/>
          <w:szCs w:val="24"/>
        </w:rPr>
        <w:t>d</w:t>
      </w:r>
      <w:r w:rsidRPr="00BE5AF9">
        <w:rPr>
          <w:rFonts w:ascii="Times New Roman" w:hAnsi="Times New Roman" w:cs="Times New Roman"/>
          <w:bCs/>
          <w:sz w:val="24"/>
          <w:szCs w:val="24"/>
        </w:rPr>
        <w:t>e up to volume with diluent and mix</w:t>
      </w:r>
      <w:r>
        <w:rPr>
          <w:rFonts w:ascii="Times New Roman" w:hAnsi="Times New Roman" w:cs="Times New Roman"/>
          <w:bCs/>
          <w:sz w:val="24"/>
          <w:szCs w:val="24"/>
        </w:rPr>
        <w:t>ed</w:t>
      </w:r>
      <w:bookmarkStart w:id="0" w:name="_GoBack"/>
      <w:bookmarkEnd w:id="0"/>
      <w:r w:rsidRPr="00BE5AF9">
        <w:rPr>
          <w:rFonts w:ascii="Times New Roman" w:hAnsi="Times New Roman" w:cs="Times New Roman"/>
          <w:bCs/>
          <w:sz w:val="24"/>
          <w:szCs w:val="24"/>
        </w:rPr>
        <w:t xml:space="preserve"> well.</w:t>
      </w:r>
    </w:p>
    <w:p w:rsidR="00BE5AF9" w:rsidRPr="00BE5AF9" w:rsidRDefault="00BE5AF9" w:rsidP="00BE5AF9">
      <w:pPr>
        <w:spacing w:after="0" w:line="360" w:lineRule="auto"/>
        <w:ind w:left="709"/>
        <w:rPr>
          <w:rFonts w:ascii="Times New Roman" w:hAnsi="Times New Roman" w:cs="Times New Roman"/>
          <w:b/>
          <w:sz w:val="24"/>
          <w:szCs w:val="24"/>
        </w:rPr>
      </w:pPr>
      <w:r w:rsidRPr="00BE5AF9">
        <w:rPr>
          <w:rFonts w:ascii="Times New Roman" w:hAnsi="Times New Roman" w:cs="Times New Roman"/>
          <w:b/>
          <w:sz w:val="24"/>
          <w:szCs w:val="24"/>
        </w:rPr>
        <w:t>Preparation of 5-Aminoimidazole-4-carboxamide hydrochloride stock Solution (Concentration 0.5mg/mL):</w:t>
      </w:r>
    </w:p>
    <w:p w:rsidR="00BE5AF9" w:rsidRPr="00BE5AF9" w:rsidRDefault="00BE5AF9" w:rsidP="00BE5AF9">
      <w:pPr>
        <w:tabs>
          <w:tab w:val="left" w:pos="720"/>
        </w:tabs>
        <w:spacing w:after="0" w:line="360" w:lineRule="auto"/>
        <w:ind w:left="709" w:hanging="709"/>
        <w:jc w:val="both"/>
        <w:rPr>
          <w:rFonts w:ascii="Times New Roman" w:hAnsi="Times New Roman" w:cs="Times New Roman"/>
          <w:sz w:val="24"/>
          <w:szCs w:val="24"/>
        </w:rPr>
      </w:pPr>
      <w:r w:rsidRPr="00BE5AF9">
        <w:rPr>
          <w:rFonts w:ascii="Times New Roman" w:hAnsi="Times New Roman" w:cs="Times New Roman"/>
          <w:b/>
          <w:sz w:val="24"/>
          <w:szCs w:val="24"/>
        </w:rPr>
        <w:tab/>
      </w:r>
      <w:r w:rsidRPr="00BE5AF9">
        <w:rPr>
          <w:rFonts w:ascii="Times New Roman" w:hAnsi="Times New Roman" w:cs="Times New Roman"/>
          <w:sz w:val="24"/>
          <w:szCs w:val="24"/>
        </w:rPr>
        <w:t>Weigh and transfer 25 mg of standard into a 50mL volumetric flask. Add 30mL of diluent, shake to dissolve, dilute to volume with diluent and mix.</w:t>
      </w:r>
    </w:p>
    <w:p w:rsidR="00BE5AF9" w:rsidRPr="00B744F0" w:rsidRDefault="00BE5AF9" w:rsidP="00BE5AF9">
      <w:pPr>
        <w:pStyle w:val="Default"/>
        <w:spacing w:line="360" w:lineRule="auto"/>
        <w:ind w:left="720" w:right="-144"/>
        <w:rPr>
          <w:b/>
        </w:rPr>
      </w:pPr>
    </w:p>
    <w:p w:rsidR="004D05DB" w:rsidRPr="00112C78" w:rsidRDefault="004D05DB" w:rsidP="00496CA8">
      <w:pPr>
        <w:pStyle w:val="Default"/>
        <w:numPr>
          <w:ilvl w:val="1"/>
          <w:numId w:val="1"/>
        </w:numPr>
        <w:spacing w:line="360" w:lineRule="auto"/>
        <w:ind w:left="720" w:right="-144" w:hanging="720"/>
        <w:rPr>
          <w:b/>
        </w:rPr>
      </w:pPr>
      <w:r w:rsidRPr="00112C78">
        <w:rPr>
          <w:b/>
          <w:bCs/>
        </w:rPr>
        <w:t>Preparation of sample solution-1:</w:t>
      </w:r>
    </w:p>
    <w:p w:rsidR="000835CF" w:rsidRDefault="000835CF" w:rsidP="000835CF">
      <w:pPr>
        <w:tabs>
          <w:tab w:val="left" w:pos="720"/>
        </w:tabs>
        <w:spacing w:after="0" w:line="360" w:lineRule="auto"/>
        <w:ind w:left="720"/>
        <w:jc w:val="both"/>
        <w:rPr>
          <w:rFonts w:ascii="Times New Roman" w:eastAsia="Calibri" w:hAnsi="Times New Roman" w:cs="Times New Roman"/>
          <w:sz w:val="24"/>
          <w:szCs w:val="24"/>
        </w:rPr>
      </w:pPr>
      <w:r w:rsidRPr="00CA44BF">
        <w:rPr>
          <w:rFonts w:ascii="Times New Roman" w:eastAsia="Calibri" w:hAnsi="Times New Roman" w:cs="Times New Roman"/>
          <w:sz w:val="24"/>
          <w:szCs w:val="24"/>
        </w:rPr>
        <w:t>Weigh</w:t>
      </w:r>
      <w:r>
        <w:rPr>
          <w:rFonts w:ascii="Times New Roman" w:eastAsia="Calibri" w:hAnsi="Times New Roman" w:cs="Times New Roman"/>
          <w:sz w:val="24"/>
          <w:szCs w:val="24"/>
        </w:rPr>
        <w:t>ed</w:t>
      </w:r>
      <w:r w:rsidRPr="00CA44BF">
        <w:rPr>
          <w:rFonts w:ascii="Times New Roman" w:eastAsia="Calibri" w:hAnsi="Times New Roman" w:cs="Times New Roman"/>
          <w:sz w:val="24"/>
          <w:szCs w:val="24"/>
        </w:rPr>
        <w:t xml:space="preserve"> and transfer</w:t>
      </w:r>
      <w:r>
        <w:rPr>
          <w:rFonts w:ascii="Times New Roman" w:eastAsia="Calibri" w:hAnsi="Times New Roman" w:cs="Times New Roman"/>
          <w:sz w:val="24"/>
          <w:szCs w:val="24"/>
        </w:rPr>
        <w:t>red</w:t>
      </w:r>
      <w:r w:rsidRPr="00CA44BF">
        <w:rPr>
          <w:rFonts w:ascii="Times New Roman" w:eastAsia="Calibri" w:hAnsi="Times New Roman" w:cs="Times New Roman"/>
          <w:sz w:val="24"/>
          <w:szCs w:val="24"/>
        </w:rPr>
        <w:t xml:space="preserve"> </w:t>
      </w:r>
      <w:r>
        <w:rPr>
          <w:rFonts w:ascii="Times New Roman" w:eastAsia="Calibri" w:hAnsi="Times New Roman" w:cs="Times New Roman"/>
          <w:sz w:val="24"/>
          <w:szCs w:val="24"/>
        </w:rPr>
        <w:t>________</w:t>
      </w:r>
      <w:r w:rsidR="00EB4D7B">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CA44BF">
        <w:rPr>
          <w:rFonts w:ascii="Times New Roman" w:eastAsia="Calibri" w:hAnsi="Times New Roman" w:cs="Times New Roman"/>
          <w:sz w:val="24"/>
          <w:szCs w:val="24"/>
        </w:rPr>
        <w:t>100 mg</w:t>
      </w:r>
      <w:r>
        <w:rPr>
          <w:rFonts w:ascii="Times New Roman" w:eastAsia="Calibri" w:hAnsi="Times New Roman" w:cs="Times New Roman"/>
          <w:sz w:val="24"/>
          <w:szCs w:val="24"/>
        </w:rPr>
        <w:t>)</w:t>
      </w:r>
      <w:r w:rsidRPr="00CA44BF">
        <w:rPr>
          <w:rFonts w:ascii="Times New Roman" w:eastAsia="Calibri" w:hAnsi="Times New Roman" w:cs="Times New Roman"/>
          <w:sz w:val="24"/>
          <w:szCs w:val="24"/>
        </w:rPr>
        <w:t xml:space="preserve"> of sample into a </w:t>
      </w:r>
      <w:r>
        <w:rPr>
          <w:rFonts w:ascii="Times New Roman" w:eastAsia="Calibri" w:hAnsi="Times New Roman" w:cs="Times New Roman"/>
          <w:sz w:val="24"/>
          <w:szCs w:val="24"/>
        </w:rPr>
        <w:t>______</w:t>
      </w:r>
      <w:proofErr w:type="gramStart"/>
      <w:r>
        <w:rPr>
          <w:rFonts w:ascii="Times New Roman" w:eastAsia="Calibri" w:hAnsi="Times New Roman" w:cs="Times New Roman"/>
          <w:sz w:val="24"/>
          <w:szCs w:val="24"/>
        </w:rPr>
        <w:t>_(</w:t>
      </w:r>
      <w:proofErr w:type="gramEnd"/>
      <w:r w:rsidRPr="00CA44BF">
        <w:rPr>
          <w:rFonts w:ascii="Times New Roman" w:eastAsia="Calibri" w:hAnsi="Times New Roman" w:cs="Times New Roman"/>
          <w:sz w:val="24"/>
          <w:szCs w:val="24"/>
        </w:rPr>
        <w:t>5mL</w:t>
      </w:r>
      <w:r>
        <w:rPr>
          <w:rFonts w:ascii="Times New Roman" w:eastAsia="Calibri" w:hAnsi="Times New Roman" w:cs="Times New Roman"/>
          <w:sz w:val="24"/>
          <w:szCs w:val="24"/>
        </w:rPr>
        <w:t>)</w:t>
      </w:r>
      <w:r w:rsidRPr="00CA44BF">
        <w:rPr>
          <w:rFonts w:ascii="Times New Roman" w:eastAsia="Calibri" w:hAnsi="Times New Roman" w:cs="Times New Roman"/>
          <w:sz w:val="24"/>
          <w:szCs w:val="24"/>
        </w:rPr>
        <w:t xml:space="preserve"> volumetric flask containing </w:t>
      </w:r>
      <w:r>
        <w:rPr>
          <w:rFonts w:ascii="Times New Roman" w:eastAsia="Calibri" w:hAnsi="Times New Roman" w:cs="Times New Roman"/>
          <w:sz w:val="24"/>
          <w:szCs w:val="24"/>
        </w:rPr>
        <w:t>________(</w:t>
      </w:r>
      <w:r w:rsidRPr="00CA44BF">
        <w:rPr>
          <w:rFonts w:ascii="Times New Roman" w:eastAsia="Calibri" w:hAnsi="Times New Roman" w:cs="Times New Roman"/>
          <w:sz w:val="24"/>
          <w:szCs w:val="24"/>
        </w:rPr>
        <w:t>3mL</w:t>
      </w:r>
      <w:r>
        <w:rPr>
          <w:rFonts w:ascii="Times New Roman" w:eastAsia="Calibri" w:hAnsi="Times New Roman" w:cs="Times New Roman"/>
          <w:sz w:val="24"/>
          <w:szCs w:val="24"/>
        </w:rPr>
        <w:t>)</w:t>
      </w:r>
      <w:r w:rsidRPr="00CA44BF">
        <w:rPr>
          <w:rFonts w:ascii="Times New Roman" w:eastAsia="Calibri" w:hAnsi="Times New Roman" w:cs="Times New Roman"/>
          <w:sz w:val="24"/>
          <w:szCs w:val="24"/>
        </w:rPr>
        <w:t xml:space="preserve"> of diluent and vortex for </w:t>
      </w:r>
      <w:r>
        <w:rPr>
          <w:rFonts w:ascii="Times New Roman" w:eastAsia="Calibri" w:hAnsi="Times New Roman" w:cs="Times New Roman"/>
          <w:sz w:val="24"/>
          <w:szCs w:val="24"/>
        </w:rPr>
        <w:t>__________(</w:t>
      </w:r>
      <w:r w:rsidRPr="00CA44BF">
        <w:rPr>
          <w:rFonts w:ascii="Times New Roman" w:eastAsia="Calibri" w:hAnsi="Times New Roman" w:cs="Times New Roman"/>
          <w:sz w:val="24"/>
          <w:szCs w:val="24"/>
        </w:rPr>
        <w:t>2minutes</w:t>
      </w:r>
      <w:r>
        <w:rPr>
          <w:rFonts w:ascii="Times New Roman" w:eastAsia="Calibri" w:hAnsi="Times New Roman" w:cs="Times New Roman"/>
          <w:sz w:val="24"/>
          <w:szCs w:val="24"/>
        </w:rPr>
        <w:t>)</w:t>
      </w:r>
      <w:r w:rsidRPr="00CA44BF">
        <w:rPr>
          <w:rFonts w:ascii="Times New Roman" w:eastAsia="Calibri" w:hAnsi="Times New Roman" w:cs="Times New Roman"/>
          <w:sz w:val="24"/>
          <w:szCs w:val="24"/>
        </w:rPr>
        <w:t>. Dissolve</w:t>
      </w:r>
      <w:r>
        <w:rPr>
          <w:rFonts w:ascii="Times New Roman" w:eastAsia="Calibri" w:hAnsi="Times New Roman" w:cs="Times New Roman"/>
          <w:sz w:val="24"/>
          <w:szCs w:val="24"/>
        </w:rPr>
        <w:t>d</w:t>
      </w:r>
      <w:r w:rsidRPr="00CA44BF">
        <w:rPr>
          <w:rFonts w:ascii="Times New Roman" w:eastAsia="Calibri" w:hAnsi="Times New Roman" w:cs="Times New Roman"/>
          <w:sz w:val="24"/>
          <w:szCs w:val="24"/>
        </w:rPr>
        <w:t xml:space="preserve"> and ma</w:t>
      </w:r>
      <w:r>
        <w:rPr>
          <w:rFonts w:ascii="Times New Roman" w:eastAsia="Calibri" w:hAnsi="Times New Roman" w:cs="Times New Roman"/>
          <w:sz w:val="24"/>
          <w:szCs w:val="24"/>
        </w:rPr>
        <w:t>d</w:t>
      </w:r>
      <w:r w:rsidRPr="00CA44BF">
        <w:rPr>
          <w:rFonts w:ascii="Times New Roman" w:eastAsia="Calibri" w:hAnsi="Times New Roman" w:cs="Times New Roman"/>
          <w:sz w:val="24"/>
          <w:szCs w:val="24"/>
        </w:rPr>
        <w:t>e up the volume up to the mark with diluent.</w:t>
      </w:r>
    </w:p>
    <w:p w:rsidR="004D05DB" w:rsidRPr="00112C78" w:rsidRDefault="004D05DB" w:rsidP="0086405B">
      <w:pPr>
        <w:pStyle w:val="Default"/>
        <w:numPr>
          <w:ilvl w:val="1"/>
          <w:numId w:val="1"/>
        </w:numPr>
        <w:spacing w:line="360" w:lineRule="auto"/>
        <w:ind w:left="720" w:right="-144" w:hanging="630"/>
        <w:rPr>
          <w:b/>
        </w:rPr>
      </w:pPr>
      <w:r w:rsidRPr="00112C78">
        <w:rPr>
          <w:b/>
        </w:rPr>
        <w:t>Preparation of sample solution-2:</w:t>
      </w:r>
    </w:p>
    <w:p w:rsidR="000835CF" w:rsidRDefault="000835CF" w:rsidP="000835CF">
      <w:pPr>
        <w:tabs>
          <w:tab w:val="left" w:pos="720"/>
        </w:tabs>
        <w:spacing w:after="0" w:line="360" w:lineRule="auto"/>
        <w:ind w:left="720"/>
        <w:jc w:val="both"/>
        <w:rPr>
          <w:rFonts w:ascii="Times New Roman" w:eastAsia="Calibri" w:hAnsi="Times New Roman" w:cs="Times New Roman"/>
          <w:sz w:val="24"/>
          <w:szCs w:val="24"/>
        </w:rPr>
      </w:pPr>
      <w:r w:rsidRPr="00CA44BF">
        <w:rPr>
          <w:rFonts w:ascii="Times New Roman" w:eastAsia="Calibri" w:hAnsi="Times New Roman" w:cs="Times New Roman"/>
          <w:sz w:val="24"/>
          <w:szCs w:val="24"/>
        </w:rPr>
        <w:t>Weigh</w:t>
      </w:r>
      <w:r>
        <w:rPr>
          <w:rFonts w:ascii="Times New Roman" w:eastAsia="Calibri" w:hAnsi="Times New Roman" w:cs="Times New Roman"/>
          <w:sz w:val="24"/>
          <w:szCs w:val="24"/>
        </w:rPr>
        <w:t>ed</w:t>
      </w:r>
      <w:r w:rsidRPr="00CA44BF">
        <w:rPr>
          <w:rFonts w:ascii="Times New Roman" w:eastAsia="Calibri" w:hAnsi="Times New Roman" w:cs="Times New Roman"/>
          <w:sz w:val="24"/>
          <w:szCs w:val="24"/>
        </w:rPr>
        <w:t xml:space="preserve"> and transfer</w:t>
      </w:r>
      <w:r>
        <w:rPr>
          <w:rFonts w:ascii="Times New Roman" w:eastAsia="Calibri" w:hAnsi="Times New Roman" w:cs="Times New Roman"/>
          <w:sz w:val="24"/>
          <w:szCs w:val="24"/>
        </w:rPr>
        <w:t>red</w:t>
      </w:r>
      <w:r w:rsidRPr="00CA44BF">
        <w:rPr>
          <w:rFonts w:ascii="Times New Roman" w:eastAsia="Calibri" w:hAnsi="Times New Roman" w:cs="Times New Roman"/>
          <w:sz w:val="24"/>
          <w:szCs w:val="24"/>
        </w:rPr>
        <w:t xml:space="preserve"> </w:t>
      </w:r>
      <w:r>
        <w:rPr>
          <w:rFonts w:ascii="Times New Roman" w:eastAsia="Calibri" w:hAnsi="Times New Roman" w:cs="Times New Roman"/>
          <w:sz w:val="24"/>
          <w:szCs w:val="24"/>
        </w:rPr>
        <w:t>________</w:t>
      </w:r>
      <w:r w:rsidR="00EB4D7B">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CA44BF">
        <w:rPr>
          <w:rFonts w:ascii="Times New Roman" w:eastAsia="Calibri" w:hAnsi="Times New Roman" w:cs="Times New Roman"/>
          <w:sz w:val="24"/>
          <w:szCs w:val="24"/>
        </w:rPr>
        <w:t>100 mg</w:t>
      </w:r>
      <w:r>
        <w:rPr>
          <w:rFonts w:ascii="Times New Roman" w:eastAsia="Calibri" w:hAnsi="Times New Roman" w:cs="Times New Roman"/>
          <w:sz w:val="24"/>
          <w:szCs w:val="24"/>
        </w:rPr>
        <w:t>)</w:t>
      </w:r>
      <w:r w:rsidRPr="00CA44BF">
        <w:rPr>
          <w:rFonts w:ascii="Times New Roman" w:eastAsia="Calibri" w:hAnsi="Times New Roman" w:cs="Times New Roman"/>
          <w:sz w:val="24"/>
          <w:szCs w:val="24"/>
        </w:rPr>
        <w:t xml:space="preserve"> of sample into a </w:t>
      </w:r>
      <w:r>
        <w:rPr>
          <w:rFonts w:ascii="Times New Roman" w:eastAsia="Calibri" w:hAnsi="Times New Roman" w:cs="Times New Roman"/>
          <w:sz w:val="24"/>
          <w:szCs w:val="24"/>
        </w:rPr>
        <w:t>______</w:t>
      </w:r>
      <w:proofErr w:type="gramStart"/>
      <w:r>
        <w:rPr>
          <w:rFonts w:ascii="Times New Roman" w:eastAsia="Calibri" w:hAnsi="Times New Roman" w:cs="Times New Roman"/>
          <w:sz w:val="24"/>
          <w:szCs w:val="24"/>
        </w:rPr>
        <w:t>_(</w:t>
      </w:r>
      <w:proofErr w:type="gramEnd"/>
      <w:r w:rsidRPr="00CA44BF">
        <w:rPr>
          <w:rFonts w:ascii="Times New Roman" w:eastAsia="Calibri" w:hAnsi="Times New Roman" w:cs="Times New Roman"/>
          <w:sz w:val="24"/>
          <w:szCs w:val="24"/>
        </w:rPr>
        <w:t>5mL</w:t>
      </w:r>
      <w:r>
        <w:rPr>
          <w:rFonts w:ascii="Times New Roman" w:eastAsia="Calibri" w:hAnsi="Times New Roman" w:cs="Times New Roman"/>
          <w:sz w:val="24"/>
          <w:szCs w:val="24"/>
        </w:rPr>
        <w:t>)</w:t>
      </w:r>
      <w:r w:rsidRPr="00CA44BF">
        <w:rPr>
          <w:rFonts w:ascii="Times New Roman" w:eastAsia="Calibri" w:hAnsi="Times New Roman" w:cs="Times New Roman"/>
          <w:sz w:val="24"/>
          <w:szCs w:val="24"/>
        </w:rPr>
        <w:t xml:space="preserve"> volumetric flask containing </w:t>
      </w:r>
      <w:r>
        <w:rPr>
          <w:rFonts w:ascii="Times New Roman" w:eastAsia="Calibri" w:hAnsi="Times New Roman" w:cs="Times New Roman"/>
          <w:sz w:val="24"/>
          <w:szCs w:val="24"/>
        </w:rPr>
        <w:t>________(</w:t>
      </w:r>
      <w:r w:rsidRPr="00CA44BF">
        <w:rPr>
          <w:rFonts w:ascii="Times New Roman" w:eastAsia="Calibri" w:hAnsi="Times New Roman" w:cs="Times New Roman"/>
          <w:sz w:val="24"/>
          <w:szCs w:val="24"/>
        </w:rPr>
        <w:t>3mL</w:t>
      </w:r>
      <w:r>
        <w:rPr>
          <w:rFonts w:ascii="Times New Roman" w:eastAsia="Calibri" w:hAnsi="Times New Roman" w:cs="Times New Roman"/>
          <w:sz w:val="24"/>
          <w:szCs w:val="24"/>
        </w:rPr>
        <w:t>)</w:t>
      </w:r>
      <w:r w:rsidRPr="00CA44BF">
        <w:rPr>
          <w:rFonts w:ascii="Times New Roman" w:eastAsia="Calibri" w:hAnsi="Times New Roman" w:cs="Times New Roman"/>
          <w:sz w:val="24"/>
          <w:szCs w:val="24"/>
        </w:rPr>
        <w:t xml:space="preserve"> of diluent and vortex for </w:t>
      </w:r>
      <w:r>
        <w:rPr>
          <w:rFonts w:ascii="Times New Roman" w:eastAsia="Calibri" w:hAnsi="Times New Roman" w:cs="Times New Roman"/>
          <w:sz w:val="24"/>
          <w:szCs w:val="24"/>
        </w:rPr>
        <w:t>__________(</w:t>
      </w:r>
      <w:r w:rsidRPr="00CA44BF">
        <w:rPr>
          <w:rFonts w:ascii="Times New Roman" w:eastAsia="Calibri" w:hAnsi="Times New Roman" w:cs="Times New Roman"/>
          <w:sz w:val="24"/>
          <w:szCs w:val="24"/>
        </w:rPr>
        <w:t>2minutes</w:t>
      </w:r>
      <w:r>
        <w:rPr>
          <w:rFonts w:ascii="Times New Roman" w:eastAsia="Calibri" w:hAnsi="Times New Roman" w:cs="Times New Roman"/>
          <w:sz w:val="24"/>
          <w:szCs w:val="24"/>
        </w:rPr>
        <w:t>)</w:t>
      </w:r>
      <w:r w:rsidRPr="00CA44BF">
        <w:rPr>
          <w:rFonts w:ascii="Times New Roman" w:eastAsia="Calibri" w:hAnsi="Times New Roman" w:cs="Times New Roman"/>
          <w:sz w:val="24"/>
          <w:szCs w:val="24"/>
        </w:rPr>
        <w:t>. Dissolve</w:t>
      </w:r>
      <w:r>
        <w:rPr>
          <w:rFonts w:ascii="Times New Roman" w:eastAsia="Calibri" w:hAnsi="Times New Roman" w:cs="Times New Roman"/>
          <w:sz w:val="24"/>
          <w:szCs w:val="24"/>
        </w:rPr>
        <w:t>d</w:t>
      </w:r>
      <w:r w:rsidRPr="00CA44BF">
        <w:rPr>
          <w:rFonts w:ascii="Times New Roman" w:eastAsia="Calibri" w:hAnsi="Times New Roman" w:cs="Times New Roman"/>
          <w:sz w:val="24"/>
          <w:szCs w:val="24"/>
        </w:rPr>
        <w:t xml:space="preserve"> and ma</w:t>
      </w:r>
      <w:r>
        <w:rPr>
          <w:rFonts w:ascii="Times New Roman" w:eastAsia="Calibri" w:hAnsi="Times New Roman" w:cs="Times New Roman"/>
          <w:sz w:val="24"/>
          <w:szCs w:val="24"/>
        </w:rPr>
        <w:t>d</w:t>
      </w:r>
      <w:r w:rsidRPr="00CA44BF">
        <w:rPr>
          <w:rFonts w:ascii="Times New Roman" w:eastAsia="Calibri" w:hAnsi="Times New Roman" w:cs="Times New Roman"/>
          <w:sz w:val="24"/>
          <w:szCs w:val="24"/>
        </w:rPr>
        <w:t>e up the volume up to the mark with diluent.</w:t>
      </w:r>
    </w:p>
    <w:p w:rsidR="004D05DB" w:rsidRPr="00112C78" w:rsidRDefault="004D05DB" w:rsidP="00496CA8">
      <w:pPr>
        <w:pStyle w:val="Default"/>
        <w:numPr>
          <w:ilvl w:val="1"/>
          <w:numId w:val="1"/>
        </w:numPr>
        <w:spacing w:line="360" w:lineRule="auto"/>
        <w:ind w:left="720" w:right="-144" w:hanging="630"/>
        <w:rPr>
          <w:b/>
        </w:rPr>
      </w:pPr>
      <w:r w:rsidRPr="00112C78">
        <w:rPr>
          <w:b/>
          <w:bCs/>
        </w:rPr>
        <w:t>Preparation of sample solution-3:</w:t>
      </w:r>
    </w:p>
    <w:p w:rsidR="000835CF" w:rsidRDefault="000835CF" w:rsidP="000835CF">
      <w:pPr>
        <w:tabs>
          <w:tab w:val="left" w:pos="720"/>
        </w:tabs>
        <w:spacing w:after="0" w:line="360" w:lineRule="auto"/>
        <w:ind w:left="720"/>
        <w:jc w:val="both"/>
        <w:rPr>
          <w:rFonts w:ascii="Times New Roman" w:eastAsia="Calibri" w:hAnsi="Times New Roman" w:cs="Times New Roman"/>
          <w:sz w:val="24"/>
          <w:szCs w:val="24"/>
        </w:rPr>
      </w:pPr>
      <w:r w:rsidRPr="00CA44BF">
        <w:rPr>
          <w:rFonts w:ascii="Times New Roman" w:eastAsia="Calibri" w:hAnsi="Times New Roman" w:cs="Times New Roman"/>
          <w:sz w:val="24"/>
          <w:szCs w:val="24"/>
        </w:rPr>
        <w:lastRenderedPageBreak/>
        <w:t>Weigh</w:t>
      </w:r>
      <w:r>
        <w:rPr>
          <w:rFonts w:ascii="Times New Roman" w:eastAsia="Calibri" w:hAnsi="Times New Roman" w:cs="Times New Roman"/>
          <w:sz w:val="24"/>
          <w:szCs w:val="24"/>
        </w:rPr>
        <w:t>ed</w:t>
      </w:r>
      <w:r w:rsidRPr="00CA44BF">
        <w:rPr>
          <w:rFonts w:ascii="Times New Roman" w:eastAsia="Calibri" w:hAnsi="Times New Roman" w:cs="Times New Roman"/>
          <w:sz w:val="24"/>
          <w:szCs w:val="24"/>
        </w:rPr>
        <w:t xml:space="preserve"> and transfer</w:t>
      </w:r>
      <w:r>
        <w:rPr>
          <w:rFonts w:ascii="Times New Roman" w:eastAsia="Calibri" w:hAnsi="Times New Roman" w:cs="Times New Roman"/>
          <w:sz w:val="24"/>
          <w:szCs w:val="24"/>
        </w:rPr>
        <w:t>red</w:t>
      </w:r>
      <w:r w:rsidRPr="00CA44BF">
        <w:rPr>
          <w:rFonts w:ascii="Times New Roman" w:eastAsia="Calibri" w:hAnsi="Times New Roman" w:cs="Times New Roman"/>
          <w:sz w:val="24"/>
          <w:szCs w:val="24"/>
        </w:rPr>
        <w:t xml:space="preserve"> </w:t>
      </w:r>
      <w:r>
        <w:rPr>
          <w:rFonts w:ascii="Times New Roman" w:eastAsia="Calibri" w:hAnsi="Times New Roman" w:cs="Times New Roman"/>
          <w:sz w:val="24"/>
          <w:szCs w:val="24"/>
        </w:rPr>
        <w:t>________</w:t>
      </w:r>
      <w:r w:rsidR="00EB4D7B">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CA44BF">
        <w:rPr>
          <w:rFonts w:ascii="Times New Roman" w:eastAsia="Calibri" w:hAnsi="Times New Roman" w:cs="Times New Roman"/>
          <w:sz w:val="24"/>
          <w:szCs w:val="24"/>
        </w:rPr>
        <w:t>100 mg</w:t>
      </w:r>
      <w:r>
        <w:rPr>
          <w:rFonts w:ascii="Times New Roman" w:eastAsia="Calibri" w:hAnsi="Times New Roman" w:cs="Times New Roman"/>
          <w:sz w:val="24"/>
          <w:szCs w:val="24"/>
        </w:rPr>
        <w:t>)</w:t>
      </w:r>
      <w:r w:rsidRPr="00CA44BF">
        <w:rPr>
          <w:rFonts w:ascii="Times New Roman" w:eastAsia="Calibri" w:hAnsi="Times New Roman" w:cs="Times New Roman"/>
          <w:sz w:val="24"/>
          <w:szCs w:val="24"/>
        </w:rPr>
        <w:t xml:space="preserve"> of sample into a </w:t>
      </w:r>
      <w:r>
        <w:rPr>
          <w:rFonts w:ascii="Times New Roman" w:eastAsia="Calibri" w:hAnsi="Times New Roman" w:cs="Times New Roman"/>
          <w:sz w:val="24"/>
          <w:szCs w:val="24"/>
        </w:rPr>
        <w:t>______</w:t>
      </w:r>
      <w:proofErr w:type="gramStart"/>
      <w:r>
        <w:rPr>
          <w:rFonts w:ascii="Times New Roman" w:eastAsia="Calibri" w:hAnsi="Times New Roman" w:cs="Times New Roman"/>
          <w:sz w:val="24"/>
          <w:szCs w:val="24"/>
        </w:rPr>
        <w:t>_(</w:t>
      </w:r>
      <w:proofErr w:type="gramEnd"/>
      <w:r w:rsidRPr="00CA44BF">
        <w:rPr>
          <w:rFonts w:ascii="Times New Roman" w:eastAsia="Calibri" w:hAnsi="Times New Roman" w:cs="Times New Roman"/>
          <w:sz w:val="24"/>
          <w:szCs w:val="24"/>
        </w:rPr>
        <w:t>5mL</w:t>
      </w:r>
      <w:r>
        <w:rPr>
          <w:rFonts w:ascii="Times New Roman" w:eastAsia="Calibri" w:hAnsi="Times New Roman" w:cs="Times New Roman"/>
          <w:sz w:val="24"/>
          <w:szCs w:val="24"/>
        </w:rPr>
        <w:t>)</w:t>
      </w:r>
      <w:r w:rsidRPr="00CA44BF">
        <w:rPr>
          <w:rFonts w:ascii="Times New Roman" w:eastAsia="Calibri" w:hAnsi="Times New Roman" w:cs="Times New Roman"/>
          <w:sz w:val="24"/>
          <w:szCs w:val="24"/>
        </w:rPr>
        <w:t xml:space="preserve"> volumetric flask containing </w:t>
      </w:r>
      <w:r>
        <w:rPr>
          <w:rFonts w:ascii="Times New Roman" w:eastAsia="Calibri" w:hAnsi="Times New Roman" w:cs="Times New Roman"/>
          <w:sz w:val="24"/>
          <w:szCs w:val="24"/>
        </w:rPr>
        <w:t>________(</w:t>
      </w:r>
      <w:r w:rsidRPr="00CA44BF">
        <w:rPr>
          <w:rFonts w:ascii="Times New Roman" w:eastAsia="Calibri" w:hAnsi="Times New Roman" w:cs="Times New Roman"/>
          <w:sz w:val="24"/>
          <w:szCs w:val="24"/>
        </w:rPr>
        <w:t>3mL</w:t>
      </w:r>
      <w:r>
        <w:rPr>
          <w:rFonts w:ascii="Times New Roman" w:eastAsia="Calibri" w:hAnsi="Times New Roman" w:cs="Times New Roman"/>
          <w:sz w:val="24"/>
          <w:szCs w:val="24"/>
        </w:rPr>
        <w:t>)</w:t>
      </w:r>
      <w:r w:rsidRPr="00CA44BF">
        <w:rPr>
          <w:rFonts w:ascii="Times New Roman" w:eastAsia="Calibri" w:hAnsi="Times New Roman" w:cs="Times New Roman"/>
          <w:sz w:val="24"/>
          <w:szCs w:val="24"/>
        </w:rPr>
        <w:t xml:space="preserve"> of diluent and vortex for </w:t>
      </w:r>
      <w:r>
        <w:rPr>
          <w:rFonts w:ascii="Times New Roman" w:eastAsia="Calibri" w:hAnsi="Times New Roman" w:cs="Times New Roman"/>
          <w:sz w:val="24"/>
          <w:szCs w:val="24"/>
        </w:rPr>
        <w:t>__________(</w:t>
      </w:r>
      <w:r w:rsidRPr="00CA44BF">
        <w:rPr>
          <w:rFonts w:ascii="Times New Roman" w:eastAsia="Calibri" w:hAnsi="Times New Roman" w:cs="Times New Roman"/>
          <w:sz w:val="24"/>
          <w:szCs w:val="24"/>
        </w:rPr>
        <w:t>2minutes</w:t>
      </w:r>
      <w:r>
        <w:rPr>
          <w:rFonts w:ascii="Times New Roman" w:eastAsia="Calibri" w:hAnsi="Times New Roman" w:cs="Times New Roman"/>
          <w:sz w:val="24"/>
          <w:szCs w:val="24"/>
        </w:rPr>
        <w:t>)</w:t>
      </w:r>
      <w:r w:rsidRPr="00CA44BF">
        <w:rPr>
          <w:rFonts w:ascii="Times New Roman" w:eastAsia="Calibri" w:hAnsi="Times New Roman" w:cs="Times New Roman"/>
          <w:sz w:val="24"/>
          <w:szCs w:val="24"/>
        </w:rPr>
        <w:t>. Dissolve</w:t>
      </w:r>
      <w:r>
        <w:rPr>
          <w:rFonts w:ascii="Times New Roman" w:eastAsia="Calibri" w:hAnsi="Times New Roman" w:cs="Times New Roman"/>
          <w:sz w:val="24"/>
          <w:szCs w:val="24"/>
        </w:rPr>
        <w:t>d</w:t>
      </w:r>
      <w:r w:rsidRPr="00CA44BF">
        <w:rPr>
          <w:rFonts w:ascii="Times New Roman" w:eastAsia="Calibri" w:hAnsi="Times New Roman" w:cs="Times New Roman"/>
          <w:sz w:val="24"/>
          <w:szCs w:val="24"/>
        </w:rPr>
        <w:t xml:space="preserve"> and ma</w:t>
      </w:r>
      <w:r>
        <w:rPr>
          <w:rFonts w:ascii="Times New Roman" w:eastAsia="Calibri" w:hAnsi="Times New Roman" w:cs="Times New Roman"/>
          <w:sz w:val="24"/>
          <w:szCs w:val="24"/>
        </w:rPr>
        <w:t>d</w:t>
      </w:r>
      <w:r w:rsidRPr="00CA44BF">
        <w:rPr>
          <w:rFonts w:ascii="Times New Roman" w:eastAsia="Calibri" w:hAnsi="Times New Roman" w:cs="Times New Roman"/>
          <w:sz w:val="24"/>
          <w:szCs w:val="24"/>
        </w:rPr>
        <w:t>e up the volume up to the mark with diluent.</w:t>
      </w:r>
    </w:p>
    <w:p w:rsidR="004E7102" w:rsidRDefault="004E7102" w:rsidP="004E7102">
      <w:pPr>
        <w:tabs>
          <w:tab w:val="left" w:pos="720"/>
        </w:tabs>
        <w:spacing w:after="0" w:line="360" w:lineRule="auto"/>
        <w:ind w:left="720"/>
        <w:jc w:val="both"/>
        <w:rPr>
          <w:rFonts w:ascii="Times New Roman" w:eastAsia="Calibri" w:hAnsi="Times New Roman" w:cs="Times New Roman"/>
          <w:sz w:val="24"/>
          <w:szCs w:val="24"/>
        </w:rPr>
      </w:pPr>
    </w:p>
    <w:p w:rsidR="004E7102" w:rsidRDefault="004E7102" w:rsidP="004E7102">
      <w:pPr>
        <w:tabs>
          <w:tab w:val="left" w:pos="720"/>
        </w:tabs>
        <w:spacing w:after="0" w:line="360" w:lineRule="auto"/>
        <w:ind w:left="720"/>
        <w:jc w:val="both"/>
        <w:rPr>
          <w:rFonts w:ascii="Times New Roman" w:eastAsia="Calibri" w:hAnsi="Times New Roman" w:cs="Times New Roman"/>
          <w:sz w:val="24"/>
          <w:szCs w:val="24"/>
        </w:rPr>
      </w:pPr>
    </w:p>
    <w:p w:rsidR="00144432" w:rsidRDefault="00144432" w:rsidP="004E7102">
      <w:pPr>
        <w:tabs>
          <w:tab w:val="left" w:pos="720"/>
        </w:tabs>
        <w:spacing w:after="0" w:line="360" w:lineRule="auto"/>
        <w:ind w:left="720"/>
        <w:jc w:val="both"/>
        <w:rPr>
          <w:rFonts w:ascii="Times New Roman" w:eastAsia="Calibri" w:hAnsi="Times New Roman" w:cs="Times New Roman"/>
          <w:sz w:val="24"/>
          <w:szCs w:val="24"/>
        </w:rPr>
      </w:pPr>
    </w:p>
    <w:p w:rsidR="00144432" w:rsidRDefault="00144432" w:rsidP="004E7102">
      <w:pPr>
        <w:tabs>
          <w:tab w:val="left" w:pos="720"/>
        </w:tabs>
        <w:spacing w:after="0" w:line="360" w:lineRule="auto"/>
        <w:ind w:left="720"/>
        <w:jc w:val="both"/>
        <w:rPr>
          <w:rFonts w:ascii="Times New Roman" w:eastAsia="Calibri" w:hAnsi="Times New Roman" w:cs="Times New Roman"/>
          <w:sz w:val="24"/>
          <w:szCs w:val="24"/>
        </w:rPr>
      </w:pPr>
    </w:p>
    <w:p w:rsidR="00144432" w:rsidRDefault="00144432" w:rsidP="004E7102">
      <w:pPr>
        <w:tabs>
          <w:tab w:val="left" w:pos="720"/>
        </w:tabs>
        <w:spacing w:after="0" w:line="360" w:lineRule="auto"/>
        <w:ind w:left="720"/>
        <w:jc w:val="both"/>
        <w:rPr>
          <w:rFonts w:ascii="Times New Roman" w:eastAsia="Calibri" w:hAnsi="Times New Roman" w:cs="Times New Roman"/>
          <w:sz w:val="24"/>
          <w:szCs w:val="24"/>
        </w:rPr>
      </w:pPr>
    </w:p>
    <w:p w:rsidR="00144432" w:rsidRDefault="00144432" w:rsidP="004E7102">
      <w:pPr>
        <w:tabs>
          <w:tab w:val="left" w:pos="720"/>
        </w:tabs>
        <w:spacing w:after="0" w:line="360" w:lineRule="auto"/>
        <w:ind w:left="720"/>
        <w:jc w:val="both"/>
        <w:rPr>
          <w:rFonts w:ascii="Times New Roman" w:eastAsia="Calibri" w:hAnsi="Times New Roman" w:cs="Times New Roman"/>
          <w:sz w:val="24"/>
          <w:szCs w:val="24"/>
        </w:rPr>
      </w:pPr>
    </w:p>
    <w:p w:rsidR="000835CF" w:rsidRDefault="000835CF" w:rsidP="004E7102">
      <w:pPr>
        <w:tabs>
          <w:tab w:val="left" w:pos="720"/>
        </w:tabs>
        <w:spacing w:after="0" w:line="360" w:lineRule="auto"/>
        <w:ind w:left="720"/>
        <w:jc w:val="both"/>
        <w:rPr>
          <w:rFonts w:ascii="Times New Roman" w:eastAsia="Calibri" w:hAnsi="Times New Roman" w:cs="Times New Roman"/>
          <w:sz w:val="24"/>
          <w:szCs w:val="24"/>
        </w:rPr>
      </w:pPr>
    </w:p>
    <w:p w:rsidR="004E7102" w:rsidRPr="00112C78" w:rsidRDefault="004E7102" w:rsidP="004E7102">
      <w:pPr>
        <w:pStyle w:val="NoSpacing"/>
        <w:spacing w:line="360" w:lineRule="auto"/>
        <w:ind w:left="720"/>
        <w:rPr>
          <w:b/>
        </w:rPr>
      </w:pPr>
      <w:r w:rsidRPr="00112C78">
        <w:rPr>
          <w:b/>
        </w:rPr>
        <w:t xml:space="preserve">Analyzed by: </w:t>
      </w:r>
      <w:r w:rsidRPr="00112C78">
        <w:rPr>
          <w:b/>
        </w:rPr>
        <w:tab/>
      </w:r>
      <w:r w:rsidRPr="00112C78">
        <w:rPr>
          <w:b/>
        </w:rPr>
        <w:tab/>
      </w:r>
      <w:r w:rsidRPr="00112C78">
        <w:rPr>
          <w:b/>
        </w:rPr>
        <w:tab/>
      </w:r>
      <w:r w:rsidRPr="00112C78">
        <w:rPr>
          <w:b/>
        </w:rPr>
        <w:tab/>
      </w:r>
      <w:r w:rsidRPr="00112C78">
        <w:rPr>
          <w:b/>
        </w:rPr>
        <w:tab/>
        <w:t xml:space="preserve">      Checked by:</w:t>
      </w:r>
    </w:p>
    <w:p w:rsidR="004E7102" w:rsidRPr="00112C78" w:rsidRDefault="004E7102" w:rsidP="004E7102">
      <w:pPr>
        <w:pStyle w:val="NoSpacing"/>
        <w:spacing w:line="360" w:lineRule="auto"/>
        <w:ind w:left="720"/>
        <w:rPr>
          <w:b/>
        </w:rPr>
      </w:pPr>
      <w:r w:rsidRPr="00112C78">
        <w:rPr>
          <w:b/>
        </w:rPr>
        <w:tab/>
        <w:t xml:space="preserve">Date: </w:t>
      </w:r>
      <w:r w:rsidRPr="00112C78">
        <w:rPr>
          <w:b/>
        </w:rPr>
        <w:tab/>
      </w:r>
      <w:r w:rsidRPr="00112C78">
        <w:rPr>
          <w:b/>
        </w:rPr>
        <w:tab/>
      </w:r>
      <w:r w:rsidRPr="00112C78">
        <w:rPr>
          <w:b/>
        </w:rPr>
        <w:tab/>
      </w:r>
      <w:r w:rsidRPr="00112C78">
        <w:rPr>
          <w:b/>
        </w:rPr>
        <w:tab/>
      </w:r>
      <w:r w:rsidRPr="00112C78">
        <w:rPr>
          <w:b/>
        </w:rPr>
        <w:tab/>
      </w:r>
      <w:r w:rsidRPr="00112C78">
        <w:rPr>
          <w:b/>
        </w:rPr>
        <w:tab/>
        <w:t xml:space="preserve">  </w:t>
      </w:r>
      <w:r>
        <w:rPr>
          <w:b/>
        </w:rPr>
        <w:t xml:space="preserve">    </w:t>
      </w:r>
      <w:r w:rsidRPr="00112C78">
        <w:rPr>
          <w:b/>
        </w:rPr>
        <w:t>Date:</w:t>
      </w:r>
    </w:p>
    <w:p w:rsidR="001D2416" w:rsidRPr="00112C78" w:rsidRDefault="001D2416" w:rsidP="003E410C">
      <w:pPr>
        <w:pStyle w:val="Default"/>
        <w:numPr>
          <w:ilvl w:val="1"/>
          <w:numId w:val="1"/>
        </w:numPr>
        <w:spacing w:line="360" w:lineRule="auto"/>
        <w:ind w:left="720" w:right="-144" w:hanging="630"/>
        <w:rPr>
          <w:b/>
          <w:bCs/>
        </w:rPr>
      </w:pPr>
      <w:r w:rsidRPr="00112C78">
        <w:rPr>
          <w:b/>
          <w:bCs/>
        </w:rPr>
        <w:t>Accuracy level-1 solution (LOQ Level-l)</w:t>
      </w:r>
      <w:r w:rsidR="0000159F" w:rsidRPr="00112C78">
        <w:rPr>
          <w:b/>
          <w:bCs/>
        </w:rPr>
        <w:t xml:space="preserve"> Preparation -</w:t>
      </w:r>
      <w:r w:rsidRPr="00112C78">
        <w:rPr>
          <w:b/>
          <w:bCs/>
        </w:rPr>
        <w:t>1:</w:t>
      </w:r>
    </w:p>
    <w:p w:rsidR="000835CF" w:rsidRDefault="000835CF" w:rsidP="000835CF">
      <w:pPr>
        <w:pStyle w:val="Default"/>
        <w:spacing w:line="360" w:lineRule="auto"/>
        <w:ind w:left="709" w:right="-144"/>
        <w:rPr>
          <w:color w:val="auto"/>
        </w:rPr>
      </w:pPr>
      <w:r w:rsidRPr="00CA44BF">
        <w:t>Weigh</w:t>
      </w:r>
      <w:r>
        <w:t>ed</w:t>
      </w:r>
      <w:r w:rsidRPr="00CA44BF">
        <w:t xml:space="preserve"> and transfer</w:t>
      </w:r>
      <w:r>
        <w:t>red</w:t>
      </w:r>
      <w:r w:rsidRPr="00CA44BF">
        <w:t xml:space="preserve"> </w:t>
      </w:r>
      <w:r>
        <w:t>________</w:t>
      </w:r>
      <w:r w:rsidR="00EB4D7B">
        <w:t xml:space="preserve"> </w:t>
      </w:r>
      <w:r>
        <w:t>(</w:t>
      </w:r>
      <w:r w:rsidRPr="00CA44BF">
        <w:t>100 mg</w:t>
      </w:r>
      <w:r>
        <w:t>)</w:t>
      </w:r>
      <w:r w:rsidRPr="00CA44BF">
        <w:t xml:space="preserve"> of sample into a </w:t>
      </w:r>
      <w:r>
        <w:t>______</w:t>
      </w:r>
      <w:proofErr w:type="gramStart"/>
      <w:r>
        <w:t>_(</w:t>
      </w:r>
      <w:proofErr w:type="gramEnd"/>
      <w:r w:rsidRPr="00CA44BF">
        <w:t>5mL</w:t>
      </w:r>
      <w:r>
        <w:t>)</w:t>
      </w:r>
      <w:r w:rsidRPr="00CA44BF">
        <w:t xml:space="preserve"> volumetric flask containing </w:t>
      </w:r>
      <w:r>
        <w:t>________(</w:t>
      </w:r>
      <w:r w:rsidRPr="00CA44BF">
        <w:t>3mL</w:t>
      </w:r>
      <w:r>
        <w:t>)</w:t>
      </w:r>
      <w:r w:rsidRPr="00CA44BF">
        <w:t xml:space="preserve"> of diluent and vortex for </w:t>
      </w:r>
      <w:r>
        <w:t>__________(</w:t>
      </w:r>
      <w:r w:rsidRPr="00CA44BF">
        <w:t>2minutes</w:t>
      </w:r>
      <w:r>
        <w:t>)</w:t>
      </w:r>
      <w:r w:rsidRPr="00CA44BF">
        <w:t>.</w:t>
      </w:r>
      <w:r w:rsidRPr="005846FD">
        <w:rPr>
          <w:color w:val="auto"/>
        </w:rPr>
        <w:t xml:space="preserve"> Dissolve</w:t>
      </w:r>
      <w:r>
        <w:rPr>
          <w:color w:val="auto"/>
        </w:rPr>
        <w:t>d</w:t>
      </w:r>
      <w:r w:rsidRPr="005846FD">
        <w:rPr>
          <w:color w:val="auto"/>
        </w:rPr>
        <w:t>, add</w:t>
      </w:r>
      <w:r>
        <w:rPr>
          <w:color w:val="auto"/>
        </w:rPr>
        <w:t>ed __________</w:t>
      </w:r>
      <w:r w:rsidRPr="005846FD">
        <w:rPr>
          <w:color w:val="auto"/>
        </w:rPr>
        <w:t xml:space="preserve">mL </w:t>
      </w:r>
      <w:r>
        <w:rPr>
          <w:color w:val="auto"/>
        </w:rPr>
        <w:t xml:space="preserve">step-1 standard solution </w:t>
      </w:r>
      <w:r>
        <w:t xml:space="preserve">to LOQ level as per establishment of LOQ </w:t>
      </w:r>
      <w:r>
        <w:rPr>
          <w:color w:val="auto"/>
        </w:rPr>
        <w:t>and mad</w:t>
      </w:r>
      <w:r w:rsidRPr="005846FD">
        <w:rPr>
          <w:color w:val="auto"/>
        </w:rPr>
        <w:t>e up the volume</w:t>
      </w:r>
      <w:r>
        <w:rPr>
          <w:color w:val="auto"/>
        </w:rPr>
        <w:t xml:space="preserve"> </w:t>
      </w:r>
      <w:r w:rsidRPr="005846FD">
        <w:rPr>
          <w:color w:val="auto"/>
        </w:rPr>
        <w:t>up to the mark with diluent.</w:t>
      </w:r>
    </w:p>
    <w:p w:rsidR="001D2416" w:rsidRPr="00112C78" w:rsidRDefault="0000159F" w:rsidP="00496CA8">
      <w:pPr>
        <w:pStyle w:val="Default"/>
        <w:numPr>
          <w:ilvl w:val="1"/>
          <w:numId w:val="1"/>
        </w:numPr>
        <w:spacing w:line="360" w:lineRule="auto"/>
        <w:ind w:left="720" w:right="-144" w:hanging="630"/>
        <w:rPr>
          <w:b/>
          <w:bCs/>
        </w:rPr>
      </w:pPr>
      <w:r w:rsidRPr="00112C78">
        <w:rPr>
          <w:b/>
          <w:bCs/>
        </w:rPr>
        <w:t>Accuracy level-1 solution (LOQ Level-l) Preparation-</w:t>
      </w:r>
      <w:r w:rsidR="001D2416" w:rsidRPr="00112C78">
        <w:rPr>
          <w:b/>
          <w:bCs/>
        </w:rPr>
        <w:t>2:</w:t>
      </w:r>
    </w:p>
    <w:p w:rsidR="000835CF" w:rsidRDefault="000835CF" w:rsidP="000835CF">
      <w:pPr>
        <w:pStyle w:val="Default"/>
        <w:spacing w:line="360" w:lineRule="auto"/>
        <w:ind w:left="709" w:right="-144"/>
        <w:rPr>
          <w:color w:val="auto"/>
        </w:rPr>
      </w:pPr>
      <w:r w:rsidRPr="00CA44BF">
        <w:t>Weigh</w:t>
      </w:r>
      <w:r>
        <w:t>ed</w:t>
      </w:r>
      <w:r w:rsidRPr="00CA44BF">
        <w:t xml:space="preserve"> and transfer</w:t>
      </w:r>
      <w:r>
        <w:t>red</w:t>
      </w:r>
      <w:r w:rsidRPr="00CA44BF">
        <w:t xml:space="preserve"> </w:t>
      </w:r>
      <w:r>
        <w:t>_______</w:t>
      </w:r>
      <w:proofErr w:type="gramStart"/>
      <w:r>
        <w:t>_(</w:t>
      </w:r>
      <w:proofErr w:type="gramEnd"/>
      <w:r w:rsidRPr="00CA44BF">
        <w:t>100 mg</w:t>
      </w:r>
      <w:r>
        <w:t>)</w:t>
      </w:r>
      <w:r w:rsidRPr="00CA44BF">
        <w:t xml:space="preserve"> of sample into a </w:t>
      </w:r>
      <w:r>
        <w:t>_______(</w:t>
      </w:r>
      <w:r w:rsidRPr="00CA44BF">
        <w:t>5mL</w:t>
      </w:r>
      <w:r>
        <w:t>)</w:t>
      </w:r>
      <w:r w:rsidRPr="00CA44BF">
        <w:t xml:space="preserve"> volumetric flask containing </w:t>
      </w:r>
      <w:r>
        <w:t>________(</w:t>
      </w:r>
      <w:r w:rsidRPr="00CA44BF">
        <w:t>3mL</w:t>
      </w:r>
      <w:r>
        <w:t>)</w:t>
      </w:r>
      <w:r w:rsidRPr="00CA44BF">
        <w:t xml:space="preserve"> of diluent and vortex for </w:t>
      </w:r>
      <w:r>
        <w:t>__________(</w:t>
      </w:r>
      <w:r w:rsidRPr="00CA44BF">
        <w:t>2minutes</w:t>
      </w:r>
      <w:r>
        <w:t>)</w:t>
      </w:r>
      <w:r w:rsidRPr="00CA44BF">
        <w:t>.</w:t>
      </w:r>
      <w:r w:rsidRPr="005846FD">
        <w:rPr>
          <w:color w:val="auto"/>
        </w:rPr>
        <w:t xml:space="preserve"> Dissolve</w:t>
      </w:r>
      <w:r>
        <w:rPr>
          <w:color w:val="auto"/>
        </w:rPr>
        <w:t>d</w:t>
      </w:r>
      <w:r w:rsidRPr="005846FD">
        <w:rPr>
          <w:color w:val="auto"/>
        </w:rPr>
        <w:t>, add</w:t>
      </w:r>
      <w:r>
        <w:rPr>
          <w:color w:val="auto"/>
        </w:rPr>
        <w:t>ed __________</w:t>
      </w:r>
      <w:r w:rsidRPr="005846FD">
        <w:rPr>
          <w:color w:val="auto"/>
        </w:rPr>
        <w:t xml:space="preserve">mL </w:t>
      </w:r>
      <w:r>
        <w:rPr>
          <w:color w:val="auto"/>
        </w:rPr>
        <w:t xml:space="preserve">step-1 standard solution </w:t>
      </w:r>
      <w:r>
        <w:t xml:space="preserve">to LOQ level as per establishment of LOQ </w:t>
      </w:r>
      <w:r>
        <w:rPr>
          <w:color w:val="auto"/>
        </w:rPr>
        <w:t>and mad</w:t>
      </w:r>
      <w:r w:rsidRPr="005846FD">
        <w:rPr>
          <w:color w:val="auto"/>
        </w:rPr>
        <w:t>e up the volume</w:t>
      </w:r>
      <w:r>
        <w:rPr>
          <w:color w:val="auto"/>
        </w:rPr>
        <w:t xml:space="preserve"> </w:t>
      </w:r>
      <w:r w:rsidRPr="005846FD">
        <w:rPr>
          <w:color w:val="auto"/>
        </w:rPr>
        <w:t>up to the mark with diluent.</w:t>
      </w:r>
    </w:p>
    <w:p w:rsidR="001D2416" w:rsidRPr="00112C78" w:rsidRDefault="0000159F" w:rsidP="00752D8B">
      <w:pPr>
        <w:pStyle w:val="Default"/>
        <w:numPr>
          <w:ilvl w:val="1"/>
          <w:numId w:val="1"/>
        </w:numPr>
        <w:spacing w:line="360" w:lineRule="auto"/>
        <w:ind w:left="720" w:right="-144" w:hanging="630"/>
        <w:rPr>
          <w:b/>
          <w:bCs/>
        </w:rPr>
      </w:pPr>
      <w:r w:rsidRPr="00112C78">
        <w:rPr>
          <w:b/>
          <w:bCs/>
        </w:rPr>
        <w:lastRenderedPageBreak/>
        <w:t>Accuracy level-1 solution (LOQ Level-l) Preparation</w:t>
      </w:r>
      <w:r w:rsidR="001D2416" w:rsidRPr="00112C78">
        <w:rPr>
          <w:b/>
          <w:bCs/>
        </w:rPr>
        <w:t>-3:</w:t>
      </w:r>
    </w:p>
    <w:p w:rsidR="000835CF" w:rsidRDefault="000835CF" w:rsidP="000835CF">
      <w:pPr>
        <w:pStyle w:val="Default"/>
        <w:spacing w:line="360" w:lineRule="auto"/>
        <w:ind w:left="709" w:right="-144"/>
        <w:rPr>
          <w:color w:val="auto"/>
        </w:rPr>
      </w:pPr>
      <w:r w:rsidRPr="00CA44BF">
        <w:t>Weigh</w:t>
      </w:r>
      <w:r>
        <w:t>ed</w:t>
      </w:r>
      <w:r w:rsidRPr="00CA44BF">
        <w:t xml:space="preserve"> and transfer</w:t>
      </w:r>
      <w:r>
        <w:t>red</w:t>
      </w:r>
      <w:r w:rsidRPr="00CA44BF">
        <w:t xml:space="preserve"> </w:t>
      </w:r>
      <w:r>
        <w:t>_______</w:t>
      </w:r>
      <w:proofErr w:type="gramStart"/>
      <w:r>
        <w:t>_(</w:t>
      </w:r>
      <w:proofErr w:type="gramEnd"/>
      <w:r w:rsidRPr="00CA44BF">
        <w:t>100 mg</w:t>
      </w:r>
      <w:r>
        <w:t>)</w:t>
      </w:r>
      <w:r w:rsidRPr="00CA44BF">
        <w:t xml:space="preserve"> of sample into a </w:t>
      </w:r>
      <w:r>
        <w:t>_______(</w:t>
      </w:r>
      <w:r w:rsidRPr="00CA44BF">
        <w:t>5mL</w:t>
      </w:r>
      <w:r>
        <w:t>)</w:t>
      </w:r>
      <w:r w:rsidRPr="00CA44BF">
        <w:t xml:space="preserve"> volumetric flask containing </w:t>
      </w:r>
      <w:r>
        <w:t>________(</w:t>
      </w:r>
      <w:r w:rsidRPr="00CA44BF">
        <w:t>3mL</w:t>
      </w:r>
      <w:r>
        <w:t>)</w:t>
      </w:r>
      <w:r w:rsidRPr="00CA44BF">
        <w:t xml:space="preserve"> of diluent and vortex for </w:t>
      </w:r>
      <w:r>
        <w:t>__________(</w:t>
      </w:r>
      <w:r w:rsidRPr="00CA44BF">
        <w:t>2minutes</w:t>
      </w:r>
      <w:r>
        <w:t>)</w:t>
      </w:r>
      <w:r w:rsidRPr="00CA44BF">
        <w:t>.</w:t>
      </w:r>
      <w:r w:rsidRPr="005846FD">
        <w:rPr>
          <w:color w:val="auto"/>
        </w:rPr>
        <w:t xml:space="preserve"> Dissolve</w:t>
      </w:r>
      <w:r>
        <w:rPr>
          <w:color w:val="auto"/>
        </w:rPr>
        <w:t>d</w:t>
      </w:r>
      <w:r w:rsidRPr="005846FD">
        <w:rPr>
          <w:color w:val="auto"/>
        </w:rPr>
        <w:t>, add</w:t>
      </w:r>
      <w:r>
        <w:rPr>
          <w:color w:val="auto"/>
        </w:rPr>
        <w:t>ed __________</w:t>
      </w:r>
      <w:r w:rsidRPr="005846FD">
        <w:rPr>
          <w:color w:val="auto"/>
        </w:rPr>
        <w:t xml:space="preserve">mL </w:t>
      </w:r>
      <w:r>
        <w:rPr>
          <w:color w:val="auto"/>
        </w:rPr>
        <w:t xml:space="preserve">step-1 standard solution </w:t>
      </w:r>
      <w:r>
        <w:t xml:space="preserve">to LOQ level as per establishment of LOQ </w:t>
      </w:r>
      <w:r>
        <w:rPr>
          <w:color w:val="auto"/>
        </w:rPr>
        <w:t>and mad</w:t>
      </w:r>
      <w:r w:rsidRPr="005846FD">
        <w:rPr>
          <w:color w:val="auto"/>
        </w:rPr>
        <w:t>e up the volume</w:t>
      </w:r>
      <w:r>
        <w:rPr>
          <w:color w:val="auto"/>
        </w:rPr>
        <w:t xml:space="preserve"> </w:t>
      </w:r>
      <w:r w:rsidRPr="005846FD">
        <w:rPr>
          <w:color w:val="auto"/>
        </w:rPr>
        <w:t>up to the mark with diluent.</w:t>
      </w:r>
    </w:p>
    <w:p w:rsidR="000835CF" w:rsidRDefault="000835CF" w:rsidP="000835CF">
      <w:pPr>
        <w:pStyle w:val="Default"/>
        <w:spacing w:line="360" w:lineRule="auto"/>
        <w:ind w:left="709" w:right="-144"/>
        <w:rPr>
          <w:color w:val="auto"/>
        </w:rPr>
      </w:pPr>
    </w:p>
    <w:p w:rsidR="000835CF" w:rsidRDefault="000835CF" w:rsidP="000835CF">
      <w:pPr>
        <w:pStyle w:val="Default"/>
        <w:spacing w:line="360" w:lineRule="auto"/>
        <w:ind w:left="709" w:right="-144"/>
        <w:rPr>
          <w:color w:val="auto"/>
        </w:rPr>
      </w:pPr>
    </w:p>
    <w:p w:rsidR="000835CF" w:rsidRDefault="000835CF" w:rsidP="000835CF">
      <w:pPr>
        <w:pStyle w:val="Default"/>
        <w:spacing w:line="360" w:lineRule="auto"/>
        <w:ind w:left="709" w:right="-144"/>
        <w:rPr>
          <w:color w:val="auto"/>
        </w:rPr>
      </w:pPr>
    </w:p>
    <w:p w:rsidR="000835CF" w:rsidRDefault="000835CF" w:rsidP="000835CF">
      <w:pPr>
        <w:pStyle w:val="Default"/>
        <w:spacing w:line="360" w:lineRule="auto"/>
        <w:ind w:left="709" w:right="-144"/>
        <w:rPr>
          <w:color w:val="auto"/>
        </w:rPr>
      </w:pPr>
    </w:p>
    <w:p w:rsidR="000835CF" w:rsidRDefault="000835CF" w:rsidP="000835CF">
      <w:pPr>
        <w:pStyle w:val="Default"/>
        <w:spacing w:line="360" w:lineRule="auto"/>
        <w:ind w:left="709" w:right="-144"/>
        <w:rPr>
          <w:color w:val="auto"/>
        </w:rPr>
      </w:pPr>
    </w:p>
    <w:p w:rsidR="000835CF" w:rsidRPr="00112C78" w:rsidRDefault="000835CF" w:rsidP="000835CF">
      <w:pPr>
        <w:pStyle w:val="NoSpacing"/>
        <w:spacing w:line="360" w:lineRule="auto"/>
        <w:ind w:left="720"/>
        <w:rPr>
          <w:b/>
        </w:rPr>
      </w:pPr>
      <w:r w:rsidRPr="00112C78">
        <w:rPr>
          <w:b/>
        </w:rPr>
        <w:t xml:space="preserve">Analyzed by: </w:t>
      </w:r>
      <w:r w:rsidRPr="00112C78">
        <w:rPr>
          <w:b/>
        </w:rPr>
        <w:tab/>
      </w:r>
      <w:r w:rsidRPr="00112C78">
        <w:rPr>
          <w:b/>
        </w:rPr>
        <w:tab/>
      </w:r>
      <w:r w:rsidRPr="00112C78">
        <w:rPr>
          <w:b/>
        </w:rPr>
        <w:tab/>
      </w:r>
      <w:r w:rsidRPr="00112C78">
        <w:rPr>
          <w:b/>
        </w:rPr>
        <w:tab/>
      </w:r>
      <w:r w:rsidRPr="00112C78">
        <w:rPr>
          <w:b/>
        </w:rPr>
        <w:tab/>
        <w:t xml:space="preserve">      Checked by:</w:t>
      </w:r>
    </w:p>
    <w:p w:rsidR="000835CF" w:rsidRPr="00112C78" w:rsidRDefault="000835CF" w:rsidP="000835CF">
      <w:pPr>
        <w:pStyle w:val="NoSpacing"/>
        <w:spacing w:line="360" w:lineRule="auto"/>
        <w:ind w:left="720"/>
        <w:rPr>
          <w:b/>
        </w:rPr>
      </w:pPr>
      <w:r w:rsidRPr="00112C78">
        <w:rPr>
          <w:b/>
        </w:rPr>
        <w:tab/>
        <w:t xml:space="preserve">Date: </w:t>
      </w:r>
      <w:r w:rsidRPr="00112C78">
        <w:rPr>
          <w:b/>
        </w:rPr>
        <w:tab/>
      </w:r>
      <w:r w:rsidRPr="00112C78">
        <w:rPr>
          <w:b/>
        </w:rPr>
        <w:tab/>
      </w:r>
      <w:r w:rsidRPr="00112C78">
        <w:rPr>
          <w:b/>
        </w:rPr>
        <w:tab/>
      </w:r>
      <w:r w:rsidRPr="00112C78">
        <w:rPr>
          <w:b/>
        </w:rPr>
        <w:tab/>
      </w:r>
      <w:r w:rsidRPr="00112C78">
        <w:rPr>
          <w:b/>
        </w:rPr>
        <w:tab/>
      </w:r>
      <w:r w:rsidRPr="00112C78">
        <w:rPr>
          <w:b/>
        </w:rPr>
        <w:tab/>
        <w:t xml:space="preserve">      Date:</w:t>
      </w:r>
    </w:p>
    <w:p w:rsidR="0000159F" w:rsidRDefault="000835CF" w:rsidP="00752D8B">
      <w:pPr>
        <w:pStyle w:val="Default"/>
        <w:numPr>
          <w:ilvl w:val="1"/>
          <w:numId w:val="1"/>
        </w:numPr>
        <w:spacing w:line="360" w:lineRule="auto"/>
        <w:ind w:left="720" w:right="-144" w:hanging="630"/>
        <w:rPr>
          <w:b/>
          <w:bCs/>
        </w:rPr>
      </w:pPr>
      <w:r>
        <w:rPr>
          <w:b/>
          <w:bCs/>
        </w:rPr>
        <w:t>Accuracy Level-2 solution (10</w:t>
      </w:r>
      <w:r w:rsidR="0000159F" w:rsidRPr="00112C78">
        <w:rPr>
          <w:b/>
          <w:bCs/>
        </w:rPr>
        <w:t>0%) Preparation -1:</w:t>
      </w:r>
    </w:p>
    <w:p w:rsidR="000835CF" w:rsidRDefault="000835CF" w:rsidP="000835CF">
      <w:pPr>
        <w:pStyle w:val="Default"/>
        <w:spacing w:line="360" w:lineRule="auto"/>
        <w:ind w:left="709" w:right="-144"/>
        <w:rPr>
          <w:color w:val="auto"/>
        </w:rPr>
      </w:pPr>
      <w:r w:rsidRPr="00CA44BF">
        <w:t>Weigh</w:t>
      </w:r>
      <w:r>
        <w:t>ed</w:t>
      </w:r>
      <w:r w:rsidRPr="00CA44BF">
        <w:t xml:space="preserve"> and transfer</w:t>
      </w:r>
      <w:r>
        <w:t>red</w:t>
      </w:r>
      <w:r w:rsidRPr="00CA44BF">
        <w:t xml:space="preserve"> </w:t>
      </w:r>
      <w:r>
        <w:t>_______</w:t>
      </w:r>
      <w:proofErr w:type="gramStart"/>
      <w:r>
        <w:t>_(</w:t>
      </w:r>
      <w:proofErr w:type="gramEnd"/>
      <w:r w:rsidRPr="00CA44BF">
        <w:t>100 mg</w:t>
      </w:r>
      <w:r>
        <w:t>)</w:t>
      </w:r>
      <w:r w:rsidRPr="00CA44BF">
        <w:t xml:space="preserve"> of sample into a </w:t>
      </w:r>
      <w:r>
        <w:t>_______(</w:t>
      </w:r>
      <w:r w:rsidRPr="00CA44BF">
        <w:t>5mL</w:t>
      </w:r>
      <w:r>
        <w:t>)</w:t>
      </w:r>
      <w:r w:rsidRPr="00CA44BF">
        <w:t xml:space="preserve"> volumetric flask containing </w:t>
      </w:r>
      <w:r>
        <w:t>________(</w:t>
      </w:r>
      <w:r w:rsidRPr="00CA44BF">
        <w:t>3mL</w:t>
      </w:r>
      <w:r>
        <w:t>)</w:t>
      </w:r>
      <w:r w:rsidRPr="00CA44BF">
        <w:t xml:space="preserve"> of diluent and vortex for </w:t>
      </w:r>
      <w:r>
        <w:t>__________(</w:t>
      </w:r>
      <w:r w:rsidRPr="00CA44BF">
        <w:t>2minutes</w:t>
      </w:r>
      <w:r>
        <w:t>)</w:t>
      </w:r>
      <w:r w:rsidRPr="00CA44BF">
        <w:t>.</w:t>
      </w:r>
      <w:r w:rsidRPr="005846FD">
        <w:rPr>
          <w:color w:val="auto"/>
        </w:rPr>
        <w:t xml:space="preserve"> Dissolve</w:t>
      </w:r>
      <w:r>
        <w:rPr>
          <w:color w:val="auto"/>
        </w:rPr>
        <w:t>d</w:t>
      </w:r>
      <w:r w:rsidRPr="005846FD">
        <w:rPr>
          <w:color w:val="auto"/>
        </w:rPr>
        <w:t>, add</w:t>
      </w:r>
      <w:r>
        <w:rPr>
          <w:color w:val="auto"/>
        </w:rPr>
        <w:t>ed _________</w:t>
      </w:r>
      <w:proofErr w:type="gramStart"/>
      <w:r>
        <w:rPr>
          <w:color w:val="auto"/>
        </w:rPr>
        <w:t>_(</w:t>
      </w:r>
      <w:proofErr w:type="gramEnd"/>
      <w:r w:rsidRPr="005846FD">
        <w:rPr>
          <w:color w:val="auto"/>
        </w:rPr>
        <w:t>0.5mL</w:t>
      </w:r>
      <w:r>
        <w:rPr>
          <w:color w:val="auto"/>
        </w:rPr>
        <w:t>)</w:t>
      </w:r>
      <w:r w:rsidRPr="005846FD">
        <w:rPr>
          <w:color w:val="auto"/>
        </w:rPr>
        <w:t xml:space="preserve"> </w:t>
      </w:r>
      <w:r>
        <w:rPr>
          <w:color w:val="auto"/>
        </w:rPr>
        <w:t>step-1 standard solution and mad</w:t>
      </w:r>
      <w:r w:rsidRPr="005846FD">
        <w:rPr>
          <w:color w:val="auto"/>
        </w:rPr>
        <w:t>e up the volume</w:t>
      </w:r>
    </w:p>
    <w:p w:rsidR="000835CF" w:rsidRDefault="000835CF" w:rsidP="000835CF">
      <w:pPr>
        <w:pStyle w:val="Default"/>
        <w:spacing w:line="360" w:lineRule="auto"/>
        <w:ind w:left="709" w:right="-144"/>
        <w:rPr>
          <w:color w:val="auto"/>
        </w:rPr>
      </w:pPr>
      <w:r w:rsidRPr="005846FD">
        <w:rPr>
          <w:color w:val="auto"/>
        </w:rPr>
        <w:t xml:space="preserve"> </w:t>
      </w:r>
      <w:proofErr w:type="gramStart"/>
      <w:r w:rsidRPr="005846FD">
        <w:rPr>
          <w:color w:val="auto"/>
        </w:rPr>
        <w:t>up</w:t>
      </w:r>
      <w:proofErr w:type="gramEnd"/>
      <w:r w:rsidRPr="005846FD">
        <w:rPr>
          <w:color w:val="auto"/>
        </w:rPr>
        <w:t xml:space="preserve"> to the mark with diluent.</w:t>
      </w:r>
    </w:p>
    <w:p w:rsidR="0000159F" w:rsidRPr="00112C78" w:rsidRDefault="000835CF" w:rsidP="00752D8B">
      <w:pPr>
        <w:pStyle w:val="Default"/>
        <w:numPr>
          <w:ilvl w:val="1"/>
          <w:numId w:val="1"/>
        </w:numPr>
        <w:spacing w:line="360" w:lineRule="auto"/>
        <w:ind w:left="720" w:right="-144" w:hanging="630"/>
        <w:rPr>
          <w:b/>
          <w:bCs/>
        </w:rPr>
      </w:pPr>
      <w:r>
        <w:rPr>
          <w:b/>
          <w:bCs/>
        </w:rPr>
        <w:t>Accuracy Level-2 solution (10</w:t>
      </w:r>
      <w:r w:rsidR="0000159F" w:rsidRPr="00112C78">
        <w:rPr>
          <w:b/>
          <w:bCs/>
        </w:rPr>
        <w:t>0%) Preparation -2:</w:t>
      </w:r>
    </w:p>
    <w:p w:rsidR="000835CF" w:rsidRDefault="000835CF" w:rsidP="000835CF">
      <w:pPr>
        <w:pStyle w:val="Default"/>
        <w:spacing w:line="360" w:lineRule="auto"/>
        <w:ind w:left="709" w:right="-144"/>
        <w:rPr>
          <w:color w:val="auto"/>
        </w:rPr>
      </w:pPr>
      <w:r w:rsidRPr="00CA44BF">
        <w:t>Weigh</w:t>
      </w:r>
      <w:r>
        <w:t>ed</w:t>
      </w:r>
      <w:r w:rsidRPr="00CA44BF">
        <w:t xml:space="preserve"> and transfer</w:t>
      </w:r>
      <w:r>
        <w:t>red</w:t>
      </w:r>
      <w:r w:rsidRPr="00CA44BF">
        <w:t xml:space="preserve"> </w:t>
      </w:r>
      <w:r>
        <w:t>_______</w:t>
      </w:r>
      <w:proofErr w:type="gramStart"/>
      <w:r>
        <w:t>_(</w:t>
      </w:r>
      <w:proofErr w:type="gramEnd"/>
      <w:r w:rsidRPr="00CA44BF">
        <w:t>100 mg</w:t>
      </w:r>
      <w:r>
        <w:t>)</w:t>
      </w:r>
      <w:r w:rsidRPr="00CA44BF">
        <w:t xml:space="preserve"> of sample into a </w:t>
      </w:r>
      <w:r>
        <w:t>_______(</w:t>
      </w:r>
      <w:r w:rsidRPr="00CA44BF">
        <w:t>5mL</w:t>
      </w:r>
      <w:r>
        <w:t>)</w:t>
      </w:r>
      <w:r w:rsidRPr="00CA44BF">
        <w:t xml:space="preserve"> volumetric flask containing </w:t>
      </w:r>
      <w:r>
        <w:t>________(</w:t>
      </w:r>
      <w:r w:rsidRPr="00CA44BF">
        <w:t>3mL</w:t>
      </w:r>
      <w:r>
        <w:t>)</w:t>
      </w:r>
      <w:r w:rsidRPr="00CA44BF">
        <w:t xml:space="preserve"> of diluent and vortex for </w:t>
      </w:r>
      <w:r>
        <w:t>__________(</w:t>
      </w:r>
      <w:r w:rsidRPr="00CA44BF">
        <w:t>2minutes</w:t>
      </w:r>
      <w:r>
        <w:t>)</w:t>
      </w:r>
      <w:r w:rsidRPr="00CA44BF">
        <w:t>.</w:t>
      </w:r>
      <w:r w:rsidRPr="005846FD">
        <w:rPr>
          <w:color w:val="auto"/>
        </w:rPr>
        <w:t xml:space="preserve"> Dissolve</w:t>
      </w:r>
      <w:r>
        <w:rPr>
          <w:color w:val="auto"/>
        </w:rPr>
        <w:t>d</w:t>
      </w:r>
      <w:r w:rsidRPr="005846FD">
        <w:rPr>
          <w:color w:val="auto"/>
        </w:rPr>
        <w:t>, add</w:t>
      </w:r>
      <w:r>
        <w:rPr>
          <w:color w:val="auto"/>
        </w:rPr>
        <w:t>ed _________</w:t>
      </w:r>
      <w:proofErr w:type="gramStart"/>
      <w:r>
        <w:rPr>
          <w:color w:val="auto"/>
        </w:rPr>
        <w:t>_(</w:t>
      </w:r>
      <w:proofErr w:type="gramEnd"/>
      <w:r w:rsidRPr="005846FD">
        <w:rPr>
          <w:color w:val="auto"/>
        </w:rPr>
        <w:t>0.5mL</w:t>
      </w:r>
      <w:r>
        <w:rPr>
          <w:color w:val="auto"/>
        </w:rPr>
        <w:t>)</w:t>
      </w:r>
      <w:r w:rsidRPr="005846FD">
        <w:rPr>
          <w:color w:val="auto"/>
        </w:rPr>
        <w:t xml:space="preserve"> </w:t>
      </w:r>
      <w:r>
        <w:rPr>
          <w:color w:val="auto"/>
        </w:rPr>
        <w:t>step-1 standard solution and mad</w:t>
      </w:r>
      <w:r w:rsidRPr="005846FD">
        <w:rPr>
          <w:color w:val="auto"/>
        </w:rPr>
        <w:t>e up the volume</w:t>
      </w:r>
    </w:p>
    <w:p w:rsidR="000835CF" w:rsidRDefault="000835CF" w:rsidP="000835CF">
      <w:pPr>
        <w:pStyle w:val="Default"/>
        <w:spacing w:line="360" w:lineRule="auto"/>
        <w:ind w:left="709" w:right="-144"/>
        <w:rPr>
          <w:color w:val="auto"/>
        </w:rPr>
      </w:pPr>
      <w:r w:rsidRPr="005846FD">
        <w:rPr>
          <w:color w:val="auto"/>
        </w:rPr>
        <w:t xml:space="preserve"> </w:t>
      </w:r>
      <w:proofErr w:type="gramStart"/>
      <w:r w:rsidRPr="005846FD">
        <w:rPr>
          <w:color w:val="auto"/>
        </w:rPr>
        <w:t>up</w:t>
      </w:r>
      <w:proofErr w:type="gramEnd"/>
      <w:r w:rsidRPr="005846FD">
        <w:rPr>
          <w:color w:val="auto"/>
        </w:rPr>
        <w:t xml:space="preserve"> to the mark with diluent.</w:t>
      </w:r>
    </w:p>
    <w:p w:rsidR="0000159F" w:rsidRPr="00112C78" w:rsidRDefault="0000159F" w:rsidP="003E410C">
      <w:pPr>
        <w:pStyle w:val="Default"/>
        <w:numPr>
          <w:ilvl w:val="1"/>
          <w:numId w:val="1"/>
        </w:numPr>
        <w:spacing w:line="360" w:lineRule="auto"/>
        <w:ind w:left="720" w:right="-144" w:hanging="630"/>
        <w:rPr>
          <w:b/>
          <w:bCs/>
        </w:rPr>
      </w:pPr>
      <w:r w:rsidRPr="00112C78">
        <w:rPr>
          <w:b/>
          <w:bCs/>
        </w:rPr>
        <w:lastRenderedPageBreak/>
        <w:t>Accuracy Level-</w:t>
      </w:r>
      <w:r w:rsidR="000835CF">
        <w:rPr>
          <w:b/>
          <w:bCs/>
        </w:rPr>
        <w:t>2 solution (10</w:t>
      </w:r>
      <w:r w:rsidRPr="00112C78">
        <w:rPr>
          <w:b/>
          <w:bCs/>
        </w:rPr>
        <w:t>0%) Preparation -3:</w:t>
      </w:r>
    </w:p>
    <w:p w:rsidR="000835CF" w:rsidRDefault="000835CF" w:rsidP="000835CF">
      <w:pPr>
        <w:pStyle w:val="Default"/>
        <w:spacing w:line="360" w:lineRule="auto"/>
        <w:ind w:left="709" w:right="-144"/>
        <w:rPr>
          <w:color w:val="auto"/>
        </w:rPr>
      </w:pPr>
      <w:r w:rsidRPr="00CA44BF">
        <w:t>Weigh</w:t>
      </w:r>
      <w:r>
        <w:t>ed</w:t>
      </w:r>
      <w:r w:rsidRPr="00CA44BF">
        <w:t xml:space="preserve"> and transfer</w:t>
      </w:r>
      <w:r>
        <w:t>red</w:t>
      </w:r>
      <w:r w:rsidRPr="00CA44BF">
        <w:t xml:space="preserve"> </w:t>
      </w:r>
      <w:r>
        <w:t>_______</w:t>
      </w:r>
      <w:proofErr w:type="gramStart"/>
      <w:r>
        <w:t>_(</w:t>
      </w:r>
      <w:proofErr w:type="gramEnd"/>
      <w:r w:rsidRPr="00CA44BF">
        <w:t>100 mg</w:t>
      </w:r>
      <w:r>
        <w:t>)</w:t>
      </w:r>
      <w:r w:rsidRPr="00CA44BF">
        <w:t xml:space="preserve"> of sample into a </w:t>
      </w:r>
      <w:r>
        <w:t>_______(</w:t>
      </w:r>
      <w:r w:rsidRPr="00CA44BF">
        <w:t>5mL</w:t>
      </w:r>
      <w:r>
        <w:t>)</w:t>
      </w:r>
      <w:r w:rsidRPr="00CA44BF">
        <w:t xml:space="preserve"> volumetric flask containing </w:t>
      </w:r>
      <w:r>
        <w:t>________(</w:t>
      </w:r>
      <w:r w:rsidRPr="00CA44BF">
        <w:t>3mL</w:t>
      </w:r>
      <w:r>
        <w:t>)</w:t>
      </w:r>
      <w:r w:rsidRPr="00CA44BF">
        <w:t xml:space="preserve"> of diluent and vortex for </w:t>
      </w:r>
      <w:r>
        <w:t>__________(</w:t>
      </w:r>
      <w:r w:rsidRPr="00CA44BF">
        <w:t>2minutes</w:t>
      </w:r>
      <w:r>
        <w:t>)</w:t>
      </w:r>
      <w:r w:rsidRPr="00CA44BF">
        <w:t>.</w:t>
      </w:r>
      <w:r w:rsidRPr="005846FD">
        <w:rPr>
          <w:color w:val="auto"/>
        </w:rPr>
        <w:t xml:space="preserve"> Dissolve</w:t>
      </w:r>
      <w:r>
        <w:rPr>
          <w:color w:val="auto"/>
        </w:rPr>
        <w:t>d</w:t>
      </w:r>
      <w:r w:rsidRPr="005846FD">
        <w:rPr>
          <w:color w:val="auto"/>
        </w:rPr>
        <w:t>, add</w:t>
      </w:r>
      <w:r>
        <w:rPr>
          <w:color w:val="auto"/>
        </w:rPr>
        <w:t>ed _________</w:t>
      </w:r>
      <w:proofErr w:type="gramStart"/>
      <w:r>
        <w:rPr>
          <w:color w:val="auto"/>
        </w:rPr>
        <w:t>_(</w:t>
      </w:r>
      <w:proofErr w:type="gramEnd"/>
      <w:r w:rsidRPr="005846FD">
        <w:rPr>
          <w:color w:val="auto"/>
        </w:rPr>
        <w:t>0.5mL</w:t>
      </w:r>
      <w:r>
        <w:rPr>
          <w:color w:val="auto"/>
        </w:rPr>
        <w:t>)</w:t>
      </w:r>
      <w:r w:rsidRPr="005846FD">
        <w:rPr>
          <w:color w:val="auto"/>
        </w:rPr>
        <w:t xml:space="preserve"> </w:t>
      </w:r>
      <w:r>
        <w:rPr>
          <w:color w:val="auto"/>
        </w:rPr>
        <w:t>step-1 standard solution and mad</w:t>
      </w:r>
      <w:r w:rsidRPr="005846FD">
        <w:rPr>
          <w:color w:val="auto"/>
        </w:rPr>
        <w:t>e up the volume</w:t>
      </w:r>
    </w:p>
    <w:p w:rsidR="000835CF" w:rsidRDefault="000835CF" w:rsidP="000835CF">
      <w:pPr>
        <w:pStyle w:val="Default"/>
        <w:spacing w:line="360" w:lineRule="auto"/>
        <w:ind w:left="709" w:right="-144"/>
        <w:rPr>
          <w:color w:val="auto"/>
        </w:rPr>
      </w:pPr>
      <w:r w:rsidRPr="005846FD">
        <w:rPr>
          <w:color w:val="auto"/>
        </w:rPr>
        <w:t xml:space="preserve"> </w:t>
      </w:r>
      <w:proofErr w:type="gramStart"/>
      <w:r w:rsidRPr="005846FD">
        <w:rPr>
          <w:color w:val="auto"/>
        </w:rPr>
        <w:t>up</w:t>
      </w:r>
      <w:proofErr w:type="gramEnd"/>
      <w:r w:rsidRPr="005846FD">
        <w:rPr>
          <w:color w:val="auto"/>
        </w:rPr>
        <w:t xml:space="preserve"> to the mark with diluent.</w:t>
      </w:r>
    </w:p>
    <w:p w:rsidR="00BB59B6" w:rsidRDefault="00BB59B6" w:rsidP="004E7102">
      <w:pPr>
        <w:pStyle w:val="NoSpacing"/>
        <w:spacing w:line="360" w:lineRule="auto"/>
        <w:ind w:left="720"/>
        <w:rPr>
          <w:b/>
        </w:rPr>
      </w:pPr>
    </w:p>
    <w:p w:rsidR="000835CF" w:rsidRDefault="000835CF" w:rsidP="004E7102">
      <w:pPr>
        <w:pStyle w:val="NoSpacing"/>
        <w:spacing w:line="360" w:lineRule="auto"/>
        <w:ind w:left="720"/>
        <w:rPr>
          <w:b/>
        </w:rPr>
      </w:pPr>
    </w:p>
    <w:p w:rsidR="000835CF" w:rsidRDefault="000835CF" w:rsidP="004E7102">
      <w:pPr>
        <w:pStyle w:val="NoSpacing"/>
        <w:spacing w:line="360" w:lineRule="auto"/>
        <w:ind w:left="720"/>
        <w:rPr>
          <w:b/>
        </w:rPr>
      </w:pPr>
    </w:p>
    <w:p w:rsidR="000835CF" w:rsidRDefault="000835CF" w:rsidP="004E7102">
      <w:pPr>
        <w:pStyle w:val="NoSpacing"/>
        <w:spacing w:line="360" w:lineRule="auto"/>
        <w:ind w:left="720"/>
        <w:rPr>
          <w:b/>
        </w:rPr>
      </w:pPr>
    </w:p>
    <w:p w:rsidR="000835CF" w:rsidRDefault="000835CF" w:rsidP="004E7102">
      <w:pPr>
        <w:pStyle w:val="NoSpacing"/>
        <w:spacing w:line="360" w:lineRule="auto"/>
        <w:ind w:left="720"/>
        <w:rPr>
          <w:b/>
        </w:rPr>
      </w:pPr>
    </w:p>
    <w:p w:rsidR="004E7102" w:rsidRPr="00112C78" w:rsidRDefault="004E7102" w:rsidP="004E7102">
      <w:pPr>
        <w:pStyle w:val="NoSpacing"/>
        <w:spacing w:line="360" w:lineRule="auto"/>
        <w:ind w:left="720"/>
        <w:rPr>
          <w:b/>
        </w:rPr>
      </w:pPr>
      <w:r w:rsidRPr="00112C78">
        <w:rPr>
          <w:b/>
        </w:rPr>
        <w:t xml:space="preserve">Analyzed by: </w:t>
      </w:r>
      <w:r w:rsidRPr="00112C78">
        <w:rPr>
          <w:b/>
        </w:rPr>
        <w:tab/>
      </w:r>
      <w:r w:rsidRPr="00112C78">
        <w:rPr>
          <w:b/>
        </w:rPr>
        <w:tab/>
      </w:r>
      <w:r w:rsidRPr="00112C78">
        <w:rPr>
          <w:b/>
        </w:rPr>
        <w:tab/>
      </w:r>
      <w:r w:rsidRPr="00112C78">
        <w:rPr>
          <w:b/>
        </w:rPr>
        <w:tab/>
      </w:r>
      <w:r w:rsidRPr="00112C78">
        <w:rPr>
          <w:b/>
        </w:rPr>
        <w:tab/>
        <w:t xml:space="preserve">      Checked by:</w:t>
      </w:r>
    </w:p>
    <w:p w:rsidR="004E7102" w:rsidRPr="00112C78" w:rsidRDefault="004E7102" w:rsidP="00EB4D7B">
      <w:pPr>
        <w:pStyle w:val="NoSpacing"/>
        <w:spacing w:line="360" w:lineRule="auto"/>
        <w:ind w:left="720"/>
        <w:rPr>
          <w:b/>
        </w:rPr>
      </w:pPr>
      <w:r w:rsidRPr="00112C78">
        <w:rPr>
          <w:b/>
        </w:rPr>
        <w:tab/>
        <w:t xml:space="preserve">Date: </w:t>
      </w:r>
      <w:r w:rsidRPr="00112C78">
        <w:rPr>
          <w:b/>
        </w:rPr>
        <w:tab/>
      </w:r>
      <w:r w:rsidRPr="00112C78">
        <w:rPr>
          <w:b/>
        </w:rPr>
        <w:tab/>
      </w:r>
      <w:r w:rsidRPr="00112C78">
        <w:rPr>
          <w:b/>
        </w:rPr>
        <w:tab/>
      </w:r>
      <w:r w:rsidRPr="00112C78">
        <w:rPr>
          <w:b/>
        </w:rPr>
        <w:tab/>
      </w:r>
      <w:r w:rsidRPr="00112C78">
        <w:rPr>
          <w:b/>
        </w:rPr>
        <w:tab/>
      </w:r>
      <w:r w:rsidRPr="00112C78">
        <w:rPr>
          <w:b/>
        </w:rPr>
        <w:tab/>
        <w:t xml:space="preserve">      Date:</w:t>
      </w:r>
    </w:p>
    <w:p w:rsidR="003973B7" w:rsidRPr="00112C78" w:rsidRDefault="003973B7" w:rsidP="00112C78">
      <w:pPr>
        <w:pStyle w:val="Default"/>
        <w:numPr>
          <w:ilvl w:val="0"/>
          <w:numId w:val="16"/>
        </w:numPr>
        <w:spacing w:line="360" w:lineRule="auto"/>
        <w:ind w:left="720" w:right="-144" w:hanging="720"/>
        <w:rPr>
          <w:b/>
          <w:noProof/>
        </w:rPr>
      </w:pPr>
      <w:r w:rsidRPr="00112C78">
        <w:rPr>
          <w:b/>
          <w:noProof/>
        </w:rPr>
        <w:t>Acceptance Criteria:</w:t>
      </w:r>
    </w:p>
    <w:p w:rsidR="007750FE" w:rsidRPr="007750FE" w:rsidRDefault="003973B7" w:rsidP="007750FE">
      <w:pPr>
        <w:numPr>
          <w:ilvl w:val="0"/>
          <w:numId w:val="14"/>
        </w:numPr>
        <w:spacing w:after="0" w:line="360" w:lineRule="auto"/>
        <w:ind w:left="1080"/>
        <w:jc w:val="both"/>
        <w:rPr>
          <w:rFonts w:ascii="Times New Roman" w:hAnsi="Times New Roman" w:cs="Times New Roman"/>
          <w:sz w:val="24"/>
          <w:szCs w:val="24"/>
        </w:rPr>
      </w:pPr>
      <w:r w:rsidRPr="007750FE">
        <w:rPr>
          <w:rFonts w:ascii="Times New Roman" w:hAnsi="Times New Roman" w:cs="Times New Roman"/>
          <w:sz w:val="24"/>
          <w:szCs w:val="24"/>
        </w:rPr>
        <w:t xml:space="preserve"> </w:t>
      </w:r>
      <w:r w:rsidR="007750FE" w:rsidRPr="007750FE">
        <w:rPr>
          <w:rFonts w:ascii="Times New Roman" w:hAnsi="Times New Roman" w:cs="Times New Roman"/>
          <w:sz w:val="24"/>
          <w:szCs w:val="24"/>
        </w:rPr>
        <w:t>Shall meet the System suitability requirements.</w:t>
      </w:r>
    </w:p>
    <w:p w:rsidR="00EB4D7B" w:rsidRPr="00EB4D7B" w:rsidRDefault="00EB4D7B" w:rsidP="00EB4D7B">
      <w:pPr>
        <w:numPr>
          <w:ilvl w:val="0"/>
          <w:numId w:val="14"/>
        </w:numPr>
        <w:spacing w:after="0" w:line="360" w:lineRule="auto"/>
        <w:ind w:left="1080"/>
        <w:jc w:val="both"/>
        <w:rPr>
          <w:rFonts w:ascii="Times New Roman" w:hAnsi="Times New Roman" w:cs="Times New Roman"/>
          <w:sz w:val="24"/>
          <w:szCs w:val="24"/>
        </w:rPr>
      </w:pPr>
      <w:r w:rsidRPr="00EB4D7B">
        <w:rPr>
          <w:rFonts w:ascii="Times New Roman" w:hAnsi="Times New Roman" w:cs="Times New Roman"/>
          <w:sz w:val="24"/>
          <w:szCs w:val="24"/>
        </w:rPr>
        <w:t xml:space="preserve">% Recovery of Monosubstitute 1 of DCP for Accuracy Level-2 should be </w:t>
      </w:r>
      <w:proofErr w:type="gramStart"/>
      <w:r w:rsidRPr="00EB4D7B">
        <w:rPr>
          <w:rFonts w:ascii="Times New Roman" w:hAnsi="Times New Roman" w:cs="Times New Roman"/>
          <w:sz w:val="24"/>
          <w:szCs w:val="24"/>
        </w:rPr>
        <w:t>between 80 to 120</w:t>
      </w:r>
      <w:proofErr w:type="gramEnd"/>
      <w:r w:rsidRPr="00EB4D7B">
        <w:rPr>
          <w:rFonts w:ascii="Times New Roman" w:hAnsi="Times New Roman" w:cs="Times New Roman"/>
          <w:sz w:val="24"/>
          <w:szCs w:val="24"/>
        </w:rPr>
        <w:t xml:space="preserve">. </w:t>
      </w:r>
    </w:p>
    <w:p w:rsidR="00EB4D7B" w:rsidRPr="00EB4D7B" w:rsidRDefault="00EB4D7B" w:rsidP="00EB4D7B">
      <w:pPr>
        <w:numPr>
          <w:ilvl w:val="0"/>
          <w:numId w:val="14"/>
        </w:numPr>
        <w:spacing w:after="0" w:line="360" w:lineRule="auto"/>
        <w:ind w:left="1080"/>
        <w:jc w:val="both"/>
        <w:rPr>
          <w:rFonts w:ascii="Times New Roman" w:hAnsi="Times New Roman" w:cs="Times New Roman"/>
          <w:sz w:val="24"/>
          <w:szCs w:val="24"/>
        </w:rPr>
      </w:pPr>
      <w:r w:rsidRPr="00EB4D7B">
        <w:rPr>
          <w:rFonts w:ascii="Times New Roman" w:hAnsi="Times New Roman" w:cs="Times New Roman"/>
          <w:sz w:val="24"/>
          <w:szCs w:val="24"/>
        </w:rPr>
        <w:t xml:space="preserve">% Recovery of Monosubstitute 1 of DCP for Accuracy Level-1 (LOQ) should be </w:t>
      </w:r>
      <w:proofErr w:type="gramStart"/>
      <w:r w:rsidRPr="00EB4D7B">
        <w:rPr>
          <w:rFonts w:ascii="Times New Roman" w:hAnsi="Times New Roman" w:cs="Times New Roman"/>
          <w:sz w:val="24"/>
          <w:szCs w:val="24"/>
        </w:rPr>
        <w:t>between 70 to 130</w:t>
      </w:r>
      <w:proofErr w:type="gramEnd"/>
      <w:r w:rsidRPr="00EB4D7B">
        <w:rPr>
          <w:rFonts w:ascii="Times New Roman" w:hAnsi="Times New Roman" w:cs="Times New Roman"/>
          <w:sz w:val="24"/>
          <w:szCs w:val="24"/>
        </w:rPr>
        <w:t xml:space="preserve">. </w:t>
      </w:r>
    </w:p>
    <w:p w:rsidR="00DD298F" w:rsidRPr="00112C78" w:rsidRDefault="00DD298F" w:rsidP="007750FE">
      <w:pPr>
        <w:spacing w:after="0" w:line="360" w:lineRule="auto"/>
        <w:ind w:left="360"/>
        <w:jc w:val="both"/>
        <w:rPr>
          <w:rFonts w:ascii="Times New Roman" w:hAnsi="Times New Roman" w:cs="Times New Roman"/>
          <w:sz w:val="24"/>
          <w:szCs w:val="24"/>
        </w:rPr>
      </w:pPr>
    </w:p>
    <w:p w:rsidR="00496CA8" w:rsidRPr="00112C78" w:rsidRDefault="00496CA8" w:rsidP="0073405D">
      <w:pPr>
        <w:pStyle w:val="Default"/>
        <w:numPr>
          <w:ilvl w:val="0"/>
          <w:numId w:val="16"/>
        </w:numPr>
        <w:spacing w:line="360" w:lineRule="auto"/>
        <w:ind w:left="720" w:right="-144" w:hanging="720"/>
        <w:rPr>
          <w:b/>
        </w:rPr>
      </w:pPr>
      <w:r w:rsidRPr="00112C78">
        <w:rPr>
          <w:b/>
          <w:noProof/>
        </w:rPr>
        <w:t>CALCULATIONS:</w:t>
      </w:r>
    </w:p>
    <w:p w:rsidR="004E7102" w:rsidRDefault="004E7102" w:rsidP="00EB4D7B">
      <w:pPr>
        <w:pStyle w:val="Default"/>
        <w:numPr>
          <w:ilvl w:val="1"/>
          <w:numId w:val="16"/>
        </w:numPr>
        <w:spacing w:line="360" w:lineRule="auto"/>
        <w:ind w:left="709" w:right="-144" w:hanging="709"/>
        <w:rPr>
          <w:b/>
        </w:rPr>
      </w:pPr>
      <w:r w:rsidRPr="002E2DBA">
        <w:rPr>
          <w:b/>
        </w:rPr>
        <w:t>Amount of</w:t>
      </w:r>
      <w:r>
        <w:rPr>
          <w:b/>
        </w:rPr>
        <w:t xml:space="preserve"> </w:t>
      </w:r>
      <w:r w:rsidRPr="002E2DBA">
        <w:rPr>
          <w:b/>
        </w:rPr>
        <w:t xml:space="preserve"> </w:t>
      </w:r>
      <w:r w:rsidR="00EB4D7B" w:rsidRPr="00EB4D7B">
        <w:rPr>
          <w:b/>
        </w:rPr>
        <w:t xml:space="preserve">Monosubstitute 1 of DCP </w:t>
      </w:r>
      <w:r w:rsidRPr="002E2DBA">
        <w:rPr>
          <w:b/>
        </w:rPr>
        <w:t>added at LOQ level:</w:t>
      </w:r>
    </w:p>
    <w:p w:rsidR="004E7102" w:rsidRDefault="004E7102" w:rsidP="004E7102">
      <w:pPr>
        <w:pStyle w:val="Default"/>
        <w:spacing w:line="360" w:lineRule="auto"/>
        <w:ind w:left="720" w:right="-144"/>
        <w:rPr>
          <w:b/>
        </w:rPr>
      </w:pPr>
    </w:p>
    <w:p w:rsidR="004E7102" w:rsidRDefault="004E7102" w:rsidP="004E7102">
      <w:pPr>
        <w:pStyle w:val="Default"/>
        <w:spacing w:line="360" w:lineRule="auto"/>
        <w:ind w:left="720" w:right="-144"/>
        <w:rPr>
          <w:b/>
        </w:rPr>
      </w:pPr>
    </w:p>
    <w:p w:rsidR="004E7102" w:rsidRDefault="004E7102" w:rsidP="004E7102">
      <w:pPr>
        <w:pStyle w:val="Default"/>
        <w:spacing w:line="360" w:lineRule="auto"/>
        <w:ind w:left="720" w:right="-144"/>
        <w:rPr>
          <w:b/>
        </w:rPr>
      </w:pPr>
    </w:p>
    <w:p w:rsidR="004E7102" w:rsidRDefault="004E7102" w:rsidP="004E7102">
      <w:pPr>
        <w:pStyle w:val="Default"/>
        <w:spacing w:line="360" w:lineRule="auto"/>
        <w:ind w:left="720" w:right="-144"/>
        <w:rPr>
          <w:b/>
        </w:rPr>
      </w:pPr>
    </w:p>
    <w:p w:rsidR="004E7102" w:rsidRDefault="004E7102" w:rsidP="004E7102">
      <w:pPr>
        <w:pStyle w:val="Default"/>
        <w:spacing w:line="360" w:lineRule="auto"/>
        <w:ind w:left="720" w:right="-144"/>
        <w:rPr>
          <w:b/>
        </w:rPr>
      </w:pPr>
    </w:p>
    <w:p w:rsidR="004E7102" w:rsidRDefault="004E7102" w:rsidP="00EB4D7B">
      <w:pPr>
        <w:pStyle w:val="Default"/>
        <w:numPr>
          <w:ilvl w:val="1"/>
          <w:numId w:val="16"/>
        </w:numPr>
        <w:spacing w:line="360" w:lineRule="auto"/>
        <w:ind w:left="709" w:right="-144" w:hanging="709"/>
        <w:rPr>
          <w:b/>
        </w:rPr>
      </w:pPr>
      <w:r w:rsidRPr="002E2DBA">
        <w:rPr>
          <w:b/>
        </w:rPr>
        <w:t>Amount of</w:t>
      </w:r>
      <w:r>
        <w:rPr>
          <w:b/>
        </w:rPr>
        <w:t xml:space="preserve"> </w:t>
      </w:r>
      <w:r w:rsidRPr="002E2DBA">
        <w:rPr>
          <w:b/>
        </w:rPr>
        <w:t xml:space="preserve"> </w:t>
      </w:r>
      <w:r w:rsidR="00EB4D7B" w:rsidRPr="00EB4D7B">
        <w:rPr>
          <w:b/>
        </w:rPr>
        <w:t xml:space="preserve">Monosubstitute 1 of DCP </w:t>
      </w:r>
      <w:r w:rsidRPr="002E2DBA">
        <w:rPr>
          <w:b/>
        </w:rPr>
        <w:t xml:space="preserve">added at </w:t>
      </w:r>
      <w:r w:rsidR="00EB4D7B">
        <w:rPr>
          <w:b/>
        </w:rPr>
        <w:t>10</w:t>
      </w:r>
      <w:r>
        <w:rPr>
          <w:b/>
        </w:rPr>
        <w:t>0%</w:t>
      </w:r>
      <w:r w:rsidRPr="002E2DBA">
        <w:rPr>
          <w:b/>
        </w:rPr>
        <w:t xml:space="preserve"> level:</w:t>
      </w:r>
    </w:p>
    <w:p w:rsidR="00496CA8" w:rsidRPr="00112C78" w:rsidRDefault="00BE5AF9" w:rsidP="00EB4D7B">
      <w:pPr>
        <w:pStyle w:val="Default"/>
        <w:tabs>
          <w:tab w:val="left" w:pos="426"/>
          <w:tab w:val="left" w:pos="720"/>
        </w:tabs>
        <w:spacing w:line="360" w:lineRule="auto"/>
        <w:ind w:right="-144"/>
        <w:rPr>
          <w:b/>
        </w:rPr>
      </w:pPr>
      <m:oMathPara>
        <m:oMath>
          <m:f>
            <m:fPr>
              <m:ctrlPr>
                <w:rPr>
                  <w:rFonts w:ascii="Cambria Math" w:hAnsi="Cambria Math"/>
                </w:rPr>
              </m:ctrlPr>
            </m:fPr>
            <m:num>
              <m:r>
                <m:rPr>
                  <m:sty m:val="p"/>
                </m:rPr>
                <w:rPr>
                  <w:rFonts w:ascii="Cambria Math" w:hAnsi="Cambria Math"/>
                </w:rPr>
                <m:t xml:space="preserve">         </m:t>
              </m:r>
            </m:num>
            <m:den>
              <m:r>
                <m:rPr>
                  <m:sty m:val="p"/>
                </m:rPr>
                <w:rPr>
                  <w:rFonts w:ascii="Cambria Math" w:hAnsi="Cambria Math"/>
                </w:rPr>
                <m:t>10mL</m:t>
              </m:r>
            </m:den>
          </m:f>
          <m:r>
            <m:rPr>
              <m:sty m:val="p"/>
            </m:rPr>
            <w:rPr>
              <w:rFonts w:ascii="Cambria Math" w:hAnsi="Cambria Math"/>
            </w:rPr>
            <m:t>×</m:t>
          </m:r>
          <m:f>
            <m:fPr>
              <m:ctrlPr>
                <w:rPr>
                  <w:rFonts w:ascii="Cambria Math" w:hAnsi="Cambria Math"/>
                </w:rPr>
              </m:ctrlPr>
            </m:fPr>
            <m:num>
              <m:r>
                <m:rPr>
                  <m:sty m:val="p"/>
                </m:rPr>
                <w:rPr>
                  <w:rFonts w:ascii="Cambria Math" w:hAnsi="Cambria Math"/>
                </w:rPr>
                <m:t>0.5mL</m:t>
              </m:r>
            </m:num>
            <m:den>
              <m:r>
                <m:rPr>
                  <m:sty m:val="p"/>
                </m:rPr>
                <w:rPr>
                  <w:rFonts w:ascii="Cambria Math" w:hAnsi="Cambria Math"/>
                </w:rPr>
                <m:t>5mL</m:t>
              </m:r>
            </m:den>
          </m:f>
          <m:r>
            <m:rPr>
              <m:sty m:val="p"/>
            </m:rPr>
            <w:rPr>
              <w:rFonts w:ascii="Cambria Math" w:hAnsi="Cambria Math"/>
            </w:rPr>
            <m:t>×</m:t>
          </m:r>
          <m:f>
            <m:fPr>
              <m:ctrlPr>
                <w:rPr>
                  <w:rFonts w:ascii="Cambria Math" w:hAnsi="Cambria Math"/>
                </w:rPr>
              </m:ctrlPr>
            </m:fPr>
            <m:num>
              <m:r>
                <m:rPr>
                  <m:sty m:val="p"/>
                </m:rPr>
                <w:rPr>
                  <w:rFonts w:ascii="Cambria Math" w:hAnsi="Cambria Math"/>
                </w:rPr>
                <m:t>5mL</m:t>
              </m:r>
            </m:num>
            <m:den>
              <m:r>
                <m:rPr>
                  <m:sty m:val="p"/>
                </m:rPr>
                <w:rPr>
                  <w:rFonts w:ascii="Cambria Math" w:hAnsi="Cambria Math"/>
                </w:rPr>
                <m:t>100mg</m:t>
              </m:r>
            </m:den>
          </m:f>
          <m:r>
            <m:rPr>
              <m:sty m:val="p"/>
            </m:rPr>
            <w:rPr>
              <w:rFonts w:ascii="Cambria Math" w:hAnsi="Cambria Math"/>
            </w:rPr>
            <m:t>×</m:t>
          </m:r>
          <m:f>
            <m:fPr>
              <m:ctrlPr>
                <w:rPr>
                  <w:rFonts w:ascii="Cambria Math" w:hAnsi="Cambria Math"/>
                </w:rPr>
              </m:ctrlPr>
            </m:fPr>
            <m:num>
              <m:r>
                <w:rPr>
                  <w:rFonts w:ascii="Cambria Math" w:hAnsi="Cambria Math"/>
                </w:rPr>
                <m:t xml:space="preserve">           %</m:t>
              </m:r>
            </m:num>
            <m:den>
              <m:r>
                <m:rPr>
                  <m:sty m:val="p"/>
                </m:rPr>
                <w:rPr>
                  <w:rFonts w:ascii="Cambria Math" w:hAnsi="Cambria Math"/>
                </w:rPr>
                <m:t>100</m:t>
              </m:r>
            </m:den>
          </m:f>
          <m:r>
            <m:rPr>
              <m:sty m:val="p"/>
            </m:rPr>
            <w:rPr>
              <w:rFonts w:ascii="Cambria Math" w:hAnsi="Cambria Math"/>
            </w:rPr>
            <m:t>×100=_________%</m:t>
          </m:r>
        </m:oMath>
      </m:oMathPara>
    </w:p>
    <w:p w:rsidR="004E7102" w:rsidRDefault="004E7102" w:rsidP="004E7102">
      <w:pPr>
        <w:spacing w:after="0" w:line="360" w:lineRule="auto"/>
        <w:jc w:val="both"/>
        <w:rPr>
          <w:rFonts w:ascii="Times New Roman" w:hAnsi="Times New Roman" w:cs="Times New Roman"/>
          <w:sz w:val="24"/>
          <w:szCs w:val="24"/>
        </w:rPr>
      </w:pPr>
    </w:p>
    <w:p w:rsidR="004E7102" w:rsidRDefault="004E7102" w:rsidP="004E7102">
      <w:pPr>
        <w:spacing w:after="0" w:line="360" w:lineRule="auto"/>
        <w:jc w:val="both"/>
        <w:rPr>
          <w:rFonts w:ascii="Times New Roman" w:hAnsi="Times New Roman" w:cs="Times New Roman"/>
          <w:sz w:val="24"/>
          <w:szCs w:val="24"/>
        </w:rPr>
      </w:pPr>
    </w:p>
    <w:p w:rsidR="00EB4D7B" w:rsidRPr="00112C78" w:rsidRDefault="00EB4D7B" w:rsidP="004E7102">
      <w:pPr>
        <w:spacing w:after="0" w:line="360" w:lineRule="auto"/>
        <w:jc w:val="both"/>
        <w:rPr>
          <w:rFonts w:ascii="Times New Roman" w:hAnsi="Times New Roman" w:cs="Times New Roman"/>
          <w:sz w:val="24"/>
          <w:szCs w:val="24"/>
        </w:rPr>
      </w:pPr>
    </w:p>
    <w:p w:rsidR="004E7102" w:rsidRPr="00112C78" w:rsidRDefault="004E7102" w:rsidP="004E7102">
      <w:pPr>
        <w:pStyle w:val="NoSpacing"/>
        <w:spacing w:line="360" w:lineRule="auto"/>
        <w:ind w:left="720"/>
        <w:rPr>
          <w:b/>
        </w:rPr>
      </w:pPr>
      <w:r w:rsidRPr="00112C78">
        <w:rPr>
          <w:b/>
        </w:rPr>
        <w:t xml:space="preserve">Analyzed by: </w:t>
      </w:r>
      <w:r w:rsidRPr="00112C78">
        <w:rPr>
          <w:b/>
        </w:rPr>
        <w:tab/>
      </w:r>
      <w:r w:rsidRPr="00112C78">
        <w:rPr>
          <w:b/>
        </w:rPr>
        <w:tab/>
      </w:r>
      <w:r w:rsidRPr="00112C78">
        <w:rPr>
          <w:b/>
        </w:rPr>
        <w:tab/>
      </w:r>
      <w:r w:rsidRPr="00112C78">
        <w:rPr>
          <w:b/>
        </w:rPr>
        <w:tab/>
      </w:r>
      <w:r w:rsidRPr="00112C78">
        <w:rPr>
          <w:b/>
        </w:rPr>
        <w:tab/>
        <w:t xml:space="preserve">      Checked by:</w:t>
      </w:r>
    </w:p>
    <w:p w:rsidR="004E7102" w:rsidRPr="00112C78" w:rsidRDefault="004E7102" w:rsidP="004E7102">
      <w:pPr>
        <w:pStyle w:val="NoSpacing"/>
        <w:spacing w:line="360" w:lineRule="auto"/>
        <w:ind w:left="720"/>
        <w:rPr>
          <w:b/>
        </w:rPr>
      </w:pPr>
      <w:r w:rsidRPr="00112C78">
        <w:rPr>
          <w:b/>
        </w:rPr>
        <w:tab/>
        <w:t xml:space="preserve">Date: </w:t>
      </w:r>
      <w:r w:rsidRPr="00112C78">
        <w:rPr>
          <w:b/>
        </w:rPr>
        <w:tab/>
      </w:r>
      <w:r w:rsidRPr="00112C78">
        <w:rPr>
          <w:b/>
        </w:rPr>
        <w:tab/>
      </w:r>
      <w:r w:rsidRPr="00112C78">
        <w:rPr>
          <w:b/>
        </w:rPr>
        <w:tab/>
      </w:r>
      <w:r w:rsidRPr="00112C78">
        <w:rPr>
          <w:b/>
        </w:rPr>
        <w:tab/>
      </w:r>
      <w:r w:rsidRPr="00112C78">
        <w:rPr>
          <w:b/>
        </w:rPr>
        <w:tab/>
      </w:r>
      <w:r w:rsidRPr="00112C78">
        <w:rPr>
          <w:b/>
        </w:rPr>
        <w:tab/>
        <w:t xml:space="preserve">      Date:</w:t>
      </w:r>
    </w:p>
    <w:p w:rsidR="00EB4D7B" w:rsidRPr="00FB293B" w:rsidRDefault="00460596" w:rsidP="00EB4D7B">
      <w:pPr>
        <w:pStyle w:val="ListParagraph"/>
        <w:spacing w:line="360" w:lineRule="auto"/>
        <w:ind w:left="0"/>
        <w:jc w:val="both"/>
        <w:rPr>
          <w:b/>
          <w:noProof/>
          <w:sz w:val="24"/>
          <w:szCs w:val="24"/>
        </w:rPr>
      </w:pPr>
      <w:r w:rsidRPr="00EB4D7B">
        <w:rPr>
          <w:noProof/>
          <w:sz w:val="24"/>
          <w:szCs w:val="24"/>
        </w:rPr>
        <w:t xml:space="preserve">        </w:t>
      </w:r>
      <w:r w:rsidR="00EB4D7B">
        <w:rPr>
          <w:noProof/>
          <w:sz w:val="24"/>
          <w:szCs w:val="24"/>
        </w:rPr>
        <w:t xml:space="preserve">    </w:t>
      </w:r>
      <w:r w:rsidR="00EB4D7B" w:rsidRPr="00FB293B">
        <w:rPr>
          <w:b/>
          <w:noProof/>
          <w:sz w:val="24"/>
          <w:szCs w:val="24"/>
        </w:rPr>
        <w:t>Monosubstitute 1 of DCP</w:t>
      </w:r>
      <w:r w:rsidRPr="00FB293B">
        <w:rPr>
          <w:b/>
          <w:noProof/>
          <w:sz w:val="24"/>
          <w:szCs w:val="24"/>
        </w:rPr>
        <w:tab/>
      </w:r>
      <w:r w:rsidR="00FB293B">
        <w:rPr>
          <w:b/>
          <w:noProof/>
          <w:sz w:val="24"/>
          <w:szCs w:val="24"/>
        </w:rPr>
        <w:t>:</w:t>
      </w:r>
    </w:p>
    <w:p w:rsidR="00EB4D7B" w:rsidRPr="00FB293B" w:rsidRDefault="00FB293B" w:rsidP="00EB4D7B">
      <w:pPr>
        <w:pStyle w:val="ListParagraph"/>
        <w:spacing w:line="360" w:lineRule="auto"/>
        <w:ind w:left="851"/>
        <w:jc w:val="both"/>
        <w:rPr>
          <w:rFonts w:eastAsia="Calibri"/>
          <w:b/>
          <w:iCs/>
          <w:color w:val="FF0000"/>
          <w:sz w:val="24"/>
          <w:szCs w:val="24"/>
        </w:rPr>
      </w:pPr>
      <m:oMath>
        <m:r>
          <m:rPr>
            <m:sty m:val="b"/>
          </m:rPr>
          <w:rPr>
            <w:rFonts w:ascii="Cambria Math" w:eastAsia="Calibri" w:hAnsi="Cambria Math"/>
            <w:color w:val="000000"/>
            <w:sz w:val="24"/>
            <w:szCs w:val="24"/>
          </w:rPr>
          <m:t xml:space="preserve">Content </m:t>
        </m:r>
        <m:d>
          <m:dPr>
            <m:ctrlPr>
              <w:rPr>
                <w:rFonts w:ascii="Cambria Math" w:eastAsia="Calibri" w:hAnsi="Cambria Math"/>
                <w:b/>
                <w:color w:val="000000"/>
                <w:sz w:val="24"/>
                <w:szCs w:val="24"/>
              </w:rPr>
            </m:ctrlPr>
          </m:dPr>
          <m:e>
            <m:r>
              <m:rPr>
                <m:sty m:val="b"/>
              </m:rPr>
              <w:rPr>
                <w:rFonts w:ascii="Cambria Math" w:eastAsia="Calibri" w:hAnsi="Cambria Math"/>
                <w:color w:val="000000"/>
                <w:sz w:val="24"/>
                <w:szCs w:val="24"/>
              </w:rPr>
              <m:t>%</m:t>
            </m:r>
          </m:e>
        </m:d>
        <m:r>
          <m:rPr>
            <m:sty m:val="b"/>
          </m:rPr>
          <w:rPr>
            <w:rFonts w:ascii="Cambria Math" w:eastAsia="Calibri" w:hAnsi="Cambria Math"/>
            <w:sz w:val="24"/>
            <w:szCs w:val="24"/>
          </w:rPr>
          <m:t xml:space="preserve">= </m:t>
        </m:r>
        <m:f>
          <m:fPr>
            <m:ctrlPr>
              <w:rPr>
                <w:rFonts w:ascii="Cambria Math" w:eastAsia="Calibri" w:hAnsi="Cambria Math"/>
                <w:b/>
                <w:sz w:val="24"/>
                <w:szCs w:val="24"/>
              </w:rPr>
            </m:ctrlPr>
          </m:fPr>
          <m:num>
            <m:sSub>
              <m:sSubPr>
                <m:ctrlPr>
                  <w:rPr>
                    <w:rFonts w:ascii="Cambria Math" w:eastAsia="Calibri" w:hAnsi="Cambria Math"/>
                    <w:b/>
                    <w:sz w:val="24"/>
                    <w:szCs w:val="24"/>
                  </w:rPr>
                </m:ctrlPr>
              </m:sSubPr>
              <m:e>
                <m:r>
                  <m:rPr>
                    <m:sty m:val="b"/>
                  </m:rPr>
                  <w:rPr>
                    <w:rFonts w:ascii="Cambria Math" w:eastAsia="Calibri" w:hAnsi="Cambria Math"/>
                    <w:sz w:val="24"/>
                    <w:szCs w:val="24"/>
                  </w:rPr>
                  <m:t>A</m:t>
                </m:r>
              </m:e>
              <m:sub>
                <m:r>
                  <m:rPr>
                    <m:sty m:val="b"/>
                  </m:rPr>
                  <w:rPr>
                    <w:rFonts w:ascii="Cambria Math" w:eastAsia="Calibri" w:hAnsi="Cambria Math"/>
                    <w:sz w:val="24"/>
                    <w:szCs w:val="24"/>
                  </w:rPr>
                  <m:t>spl</m:t>
                </m:r>
              </m:sub>
            </m:sSub>
          </m:num>
          <m:den>
            <m:sSub>
              <m:sSubPr>
                <m:ctrlPr>
                  <w:rPr>
                    <w:rFonts w:ascii="Cambria Math" w:eastAsia="Calibri" w:hAnsi="Cambria Math"/>
                    <w:b/>
                    <w:sz w:val="24"/>
                    <w:szCs w:val="24"/>
                  </w:rPr>
                </m:ctrlPr>
              </m:sSubPr>
              <m:e>
                <m:r>
                  <m:rPr>
                    <m:sty m:val="b"/>
                  </m:rPr>
                  <w:rPr>
                    <w:rFonts w:ascii="Cambria Math" w:eastAsia="Calibri" w:hAnsi="Cambria Math"/>
                    <w:sz w:val="24"/>
                    <w:szCs w:val="24"/>
                  </w:rPr>
                  <m:t>A</m:t>
                </m:r>
              </m:e>
              <m:sub>
                <m:r>
                  <m:rPr>
                    <m:sty m:val="b"/>
                  </m:rPr>
                  <w:rPr>
                    <w:rFonts w:ascii="Cambria Math" w:eastAsia="Calibri" w:hAnsi="Cambria Math"/>
                    <w:sz w:val="24"/>
                    <w:szCs w:val="24"/>
                  </w:rPr>
                  <m:t>S</m:t>
                </m:r>
              </m:sub>
            </m:sSub>
          </m:den>
        </m:f>
        <m:r>
          <m:rPr>
            <m:sty m:val="b"/>
          </m:rPr>
          <w:rPr>
            <w:rFonts w:ascii="Cambria Math" w:eastAsia="Calibri" w:hAnsi="Cambria Math"/>
            <w:sz w:val="24"/>
            <w:szCs w:val="24"/>
          </w:rPr>
          <m:t xml:space="preserve"> ×</m:t>
        </m:r>
        <m:f>
          <m:fPr>
            <m:ctrlPr>
              <w:rPr>
                <w:rFonts w:ascii="Cambria Math" w:eastAsia="Calibri" w:hAnsi="Cambria Math"/>
                <w:b/>
                <w:sz w:val="24"/>
                <w:szCs w:val="24"/>
              </w:rPr>
            </m:ctrlPr>
          </m:fPr>
          <m:num>
            <m:sSub>
              <m:sSubPr>
                <m:ctrlPr>
                  <w:rPr>
                    <w:rFonts w:ascii="Cambria Math" w:eastAsia="Calibri" w:hAnsi="Cambria Math"/>
                    <w:b/>
                    <w:sz w:val="24"/>
                    <w:szCs w:val="24"/>
                  </w:rPr>
                </m:ctrlPr>
              </m:sSubPr>
              <m:e>
                <m:r>
                  <m:rPr>
                    <m:sty m:val="b"/>
                  </m:rPr>
                  <w:rPr>
                    <w:rFonts w:ascii="Cambria Math" w:eastAsia="Calibri" w:hAnsi="Cambria Math"/>
                    <w:sz w:val="24"/>
                    <w:szCs w:val="24"/>
                  </w:rPr>
                  <m:t>w</m:t>
                </m:r>
              </m:e>
              <m:sub>
                <m:r>
                  <m:rPr>
                    <m:sty m:val="b"/>
                  </m:rPr>
                  <w:rPr>
                    <w:rFonts w:ascii="Cambria Math" w:eastAsia="Calibri" w:hAnsi="Cambria Math"/>
                    <w:sz w:val="24"/>
                    <w:szCs w:val="24"/>
                  </w:rPr>
                  <m:t>std</m:t>
                </m:r>
              </m:sub>
            </m:sSub>
          </m:num>
          <m:den>
            <m:r>
              <m:rPr>
                <m:sty m:val="b"/>
              </m:rPr>
              <w:rPr>
                <w:rFonts w:ascii="Cambria Math" w:eastAsia="Calibri" w:hAnsi="Cambria Math"/>
                <w:sz w:val="24"/>
                <w:szCs w:val="24"/>
              </w:rPr>
              <m:t>10</m:t>
            </m:r>
          </m:den>
        </m:f>
        <m:r>
          <m:rPr>
            <m:sty m:val="b"/>
          </m:rPr>
          <w:rPr>
            <w:rFonts w:ascii="Cambria Math" w:eastAsia="Calibri" w:hAnsi="Cambria Math"/>
            <w:sz w:val="24"/>
            <w:szCs w:val="24"/>
          </w:rPr>
          <m:t xml:space="preserve"> × </m:t>
        </m:r>
        <m:f>
          <m:fPr>
            <m:ctrlPr>
              <w:rPr>
                <w:rFonts w:ascii="Cambria Math" w:eastAsia="Calibri" w:hAnsi="Cambria Math"/>
                <w:b/>
                <w:sz w:val="24"/>
                <w:szCs w:val="24"/>
              </w:rPr>
            </m:ctrlPr>
          </m:fPr>
          <m:num>
            <m:r>
              <m:rPr>
                <m:sty m:val="b"/>
              </m:rPr>
              <w:rPr>
                <w:rFonts w:ascii="Cambria Math" w:eastAsia="Calibri" w:hAnsi="Cambria Math"/>
                <w:sz w:val="24"/>
                <w:szCs w:val="24"/>
              </w:rPr>
              <m:t>1</m:t>
            </m:r>
          </m:num>
          <m:den>
            <m:r>
              <m:rPr>
                <m:sty m:val="b"/>
              </m:rPr>
              <w:rPr>
                <w:rFonts w:ascii="Cambria Math" w:eastAsia="Calibri" w:hAnsi="Cambria Math"/>
                <w:sz w:val="24"/>
                <w:szCs w:val="24"/>
              </w:rPr>
              <m:t xml:space="preserve">10 </m:t>
            </m:r>
          </m:den>
        </m:f>
        <m:r>
          <m:rPr>
            <m:sty m:val="b"/>
          </m:rPr>
          <w:rPr>
            <w:rFonts w:ascii="Cambria Math" w:eastAsia="Calibri" w:hAnsi="Cambria Math"/>
            <w:sz w:val="24"/>
            <w:szCs w:val="24"/>
          </w:rPr>
          <m:t xml:space="preserve">  × </m:t>
        </m:r>
        <m:f>
          <m:fPr>
            <m:ctrlPr>
              <w:rPr>
                <w:rFonts w:ascii="Cambria Math" w:eastAsia="Calibri" w:hAnsi="Cambria Math"/>
                <w:b/>
                <w:sz w:val="24"/>
                <w:szCs w:val="24"/>
              </w:rPr>
            </m:ctrlPr>
          </m:fPr>
          <m:num>
            <m:r>
              <m:rPr>
                <m:sty m:val="bi"/>
              </m:rPr>
              <w:rPr>
                <w:rFonts w:ascii="Cambria Math" w:eastAsia="Calibri" w:hAnsi="Cambria Math"/>
                <w:sz w:val="24"/>
                <w:szCs w:val="24"/>
              </w:rPr>
              <m:t>5</m:t>
            </m:r>
          </m:num>
          <m:den>
            <m:r>
              <m:rPr>
                <m:sty m:val="b"/>
              </m:rPr>
              <w:rPr>
                <w:rFonts w:ascii="Cambria Math" w:eastAsia="Calibri" w:hAnsi="Cambria Math"/>
                <w:sz w:val="24"/>
                <w:szCs w:val="24"/>
              </w:rPr>
              <m:t>Wt</m:t>
            </m:r>
          </m:den>
        </m:f>
        <m:r>
          <m:rPr>
            <m:sty m:val="b"/>
          </m:rPr>
          <w:rPr>
            <w:rFonts w:ascii="Cambria Math" w:eastAsia="Calibri" w:hAnsi="Cambria Math"/>
            <w:sz w:val="24"/>
            <w:szCs w:val="24"/>
          </w:rPr>
          <m:t xml:space="preserve">× </m:t>
        </m:r>
        <m:f>
          <m:fPr>
            <m:ctrlPr>
              <w:rPr>
                <w:rFonts w:ascii="Cambria Math" w:eastAsia="Calibri" w:hAnsi="Cambria Math"/>
                <w:b/>
                <w:sz w:val="24"/>
                <w:szCs w:val="24"/>
              </w:rPr>
            </m:ctrlPr>
          </m:fPr>
          <m:num>
            <m:r>
              <m:rPr>
                <m:sty m:val="b"/>
              </m:rPr>
              <w:rPr>
                <w:rFonts w:ascii="Cambria Math" w:eastAsia="Calibri" w:hAnsi="Cambria Math"/>
                <w:sz w:val="24"/>
                <w:szCs w:val="24"/>
              </w:rPr>
              <m:t>P</m:t>
            </m:r>
          </m:num>
          <m:den>
            <m:r>
              <m:rPr>
                <m:sty m:val="b"/>
              </m:rPr>
              <w:rPr>
                <w:rFonts w:ascii="Cambria Math" w:eastAsia="Calibri" w:hAnsi="Cambria Math"/>
                <w:sz w:val="24"/>
                <w:szCs w:val="24"/>
              </w:rPr>
              <m:t>100</m:t>
            </m:r>
          </m:den>
        </m:f>
        <m:r>
          <m:rPr>
            <m:sty m:val="b"/>
          </m:rPr>
          <w:rPr>
            <w:rFonts w:ascii="Cambria Math" w:eastAsia="Calibri" w:hAnsi="Cambria Math"/>
            <w:sz w:val="24"/>
            <w:szCs w:val="24"/>
          </w:rPr>
          <m:t xml:space="preserve"> X 100</m:t>
        </m:r>
      </m:oMath>
      <w:r w:rsidR="00EB4D7B" w:rsidRPr="00FB293B">
        <w:rPr>
          <w:rFonts w:eastAsia="Calibri"/>
          <w:b/>
          <w:iCs/>
          <w:color w:val="FF0000"/>
          <w:sz w:val="24"/>
          <w:szCs w:val="24"/>
        </w:rPr>
        <w:fldChar w:fldCharType="begin"/>
      </w:r>
      <w:r w:rsidR="00EB4D7B" w:rsidRPr="00FB293B">
        <w:rPr>
          <w:rFonts w:eastAsia="Calibri"/>
          <w:b/>
          <w:iCs/>
          <w:color w:val="FF0000"/>
          <w:sz w:val="24"/>
          <w:szCs w:val="24"/>
        </w:rPr>
        <w:instrText xml:space="preserve"> QUOTE </w:instrText>
      </w:r>
      <m:oMath>
        <m:r>
          <m:rPr>
            <m:sty m:val="p"/>
          </m:rPr>
          <w:rPr>
            <w:rFonts w:ascii="Cambria Math" w:eastAsia="Calibri" w:hAnsi="Cambria Math"/>
            <w:color w:val="000000"/>
            <w:sz w:val="24"/>
            <w:szCs w:val="24"/>
          </w:rPr>
          <m:t xml:space="preserve">Content </m:t>
        </m:r>
        <m:d>
          <m:dPr>
            <m:ctrlPr>
              <w:rPr>
                <w:rFonts w:ascii="Cambria Math" w:eastAsia="Calibri" w:hAnsi="Cambria Math"/>
                <w:b/>
                <w:color w:val="000000"/>
                <w:sz w:val="24"/>
                <w:szCs w:val="24"/>
              </w:rPr>
            </m:ctrlPr>
          </m:dPr>
          <m:e>
            <m:r>
              <m:rPr>
                <m:sty m:val="p"/>
              </m:rPr>
              <w:rPr>
                <w:rFonts w:ascii="Cambria Math" w:eastAsia="Calibri" w:hAnsi="Cambria Math"/>
                <w:color w:val="000000"/>
                <w:sz w:val="24"/>
                <w:szCs w:val="24"/>
              </w:rPr>
              <m:t>%</m:t>
            </m:r>
          </m:e>
        </m:d>
        <m:r>
          <m:rPr>
            <m:sty m:val="p"/>
          </m:rPr>
          <w:rPr>
            <w:rFonts w:ascii="Cambria Math" w:eastAsia="Calibri" w:hAnsi="Cambria Math"/>
            <w:sz w:val="24"/>
            <w:szCs w:val="24"/>
          </w:rPr>
          <m:t xml:space="preserve">= </m:t>
        </m:r>
        <m:f>
          <m:fPr>
            <m:ctrlPr>
              <w:rPr>
                <w:rFonts w:ascii="Cambria Math" w:eastAsia="Calibri" w:hAnsi="Cambria Math"/>
                <w:b/>
                <w:sz w:val="24"/>
                <w:szCs w:val="24"/>
              </w:rPr>
            </m:ctrlPr>
          </m:fPr>
          <m:num>
            <m:sSub>
              <m:sSubPr>
                <m:ctrlPr>
                  <w:rPr>
                    <w:rFonts w:ascii="Cambria Math" w:eastAsia="Calibri" w:hAnsi="Cambria Math"/>
                    <w:b/>
                    <w:sz w:val="24"/>
                    <w:szCs w:val="24"/>
                  </w:rPr>
                </m:ctrlPr>
              </m:sSubPr>
              <m:e>
                <m:r>
                  <m:rPr>
                    <m:sty m:val="p"/>
                  </m:rPr>
                  <w:rPr>
                    <w:rFonts w:ascii="Cambria Math" w:eastAsia="Calibri" w:hAnsi="Cambria Math"/>
                    <w:sz w:val="24"/>
                    <w:szCs w:val="24"/>
                  </w:rPr>
                  <m:t>A</m:t>
                </m:r>
              </m:e>
              <m:sub>
                <m:r>
                  <m:rPr>
                    <m:sty m:val="p"/>
                  </m:rPr>
                  <w:rPr>
                    <w:rFonts w:ascii="Cambria Math" w:eastAsia="Calibri" w:hAnsi="Cambria Math"/>
                    <w:sz w:val="24"/>
                    <w:szCs w:val="24"/>
                  </w:rPr>
                  <m:t>spl</m:t>
                </m:r>
              </m:sub>
            </m:sSub>
          </m:num>
          <m:den>
            <m:sSub>
              <m:sSubPr>
                <m:ctrlPr>
                  <w:rPr>
                    <w:rFonts w:ascii="Cambria Math" w:eastAsia="Calibri" w:hAnsi="Cambria Math"/>
                    <w:b/>
                    <w:sz w:val="24"/>
                    <w:szCs w:val="24"/>
                  </w:rPr>
                </m:ctrlPr>
              </m:sSubPr>
              <m:e>
                <m:r>
                  <m:rPr>
                    <m:sty m:val="p"/>
                  </m:rPr>
                  <w:rPr>
                    <w:rFonts w:ascii="Cambria Math" w:eastAsia="Calibri" w:hAnsi="Cambria Math"/>
                    <w:sz w:val="24"/>
                    <w:szCs w:val="24"/>
                  </w:rPr>
                  <m:t>A</m:t>
                </m:r>
              </m:e>
              <m:sub>
                <m:r>
                  <m:rPr>
                    <m:sty m:val="p"/>
                  </m:rPr>
                  <w:rPr>
                    <w:rFonts w:ascii="Cambria Math" w:eastAsia="Calibri" w:hAnsi="Cambria Math"/>
                    <w:sz w:val="24"/>
                    <w:szCs w:val="24"/>
                  </w:rPr>
                  <m:t>S</m:t>
                </m:r>
              </m:sub>
            </m:sSub>
          </m:den>
        </m:f>
        <m:r>
          <m:rPr>
            <m:sty m:val="p"/>
          </m:rPr>
          <w:rPr>
            <w:rFonts w:ascii="Cambria Math" w:eastAsia="Calibri" w:hAnsi="Cambria Math"/>
            <w:sz w:val="24"/>
            <w:szCs w:val="24"/>
          </w:rPr>
          <m:t xml:space="preserve"> ×</m:t>
        </m:r>
        <m:f>
          <m:fPr>
            <m:ctrlPr>
              <w:rPr>
                <w:rFonts w:ascii="Cambria Math" w:eastAsia="Calibri" w:hAnsi="Cambria Math"/>
                <w:b/>
                <w:sz w:val="24"/>
                <w:szCs w:val="24"/>
              </w:rPr>
            </m:ctrlPr>
          </m:fPr>
          <m:num>
            <m:sSub>
              <m:sSubPr>
                <m:ctrlPr>
                  <w:rPr>
                    <w:rFonts w:ascii="Cambria Math" w:eastAsia="Calibri" w:hAnsi="Cambria Math"/>
                    <w:b/>
                    <w:sz w:val="24"/>
                    <w:szCs w:val="24"/>
                  </w:rPr>
                </m:ctrlPr>
              </m:sSubPr>
              <m:e>
                <m:r>
                  <m:rPr>
                    <m:sty m:val="p"/>
                  </m:rPr>
                  <w:rPr>
                    <w:rFonts w:ascii="Cambria Math" w:eastAsia="Calibri" w:hAnsi="Cambria Math"/>
                    <w:sz w:val="24"/>
                    <w:szCs w:val="24"/>
                  </w:rPr>
                  <m:t>w</m:t>
                </m:r>
              </m:e>
              <m:sub>
                <m:r>
                  <m:rPr>
                    <m:sty m:val="p"/>
                  </m:rPr>
                  <w:rPr>
                    <w:rFonts w:ascii="Cambria Math" w:eastAsia="Calibri" w:hAnsi="Cambria Math"/>
                    <w:sz w:val="24"/>
                    <w:szCs w:val="24"/>
                  </w:rPr>
                  <m:t>std</m:t>
                </m:r>
              </m:sub>
            </m:sSub>
          </m:num>
          <m:den>
            <m:r>
              <m:rPr>
                <m:sty m:val="p"/>
              </m:rPr>
              <w:rPr>
                <w:rFonts w:ascii="Cambria Math" w:eastAsia="Calibri" w:hAnsi="Cambria Math"/>
                <w:sz w:val="24"/>
                <w:szCs w:val="24"/>
              </w:rPr>
              <m:t>100</m:t>
            </m:r>
          </m:den>
        </m:f>
        <m:r>
          <m:rPr>
            <m:sty m:val="p"/>
          </m:rPr>
          <w:rPr>
            <w:rFonts w:ascii="Cambria Math" w:eastAsia="Calibri" w:hAnsi="Cambria Math"/>
            <w:sz w:val="24"/>
            <w:szCs w:val="24"/>
          </w:rPr>
          <m:t xml:space="preserve"> × </m:t>
        </m:r>
        <m:f>
          <m:fPr>
            <m:ctrlPr>
              <w:rPr>
                <w:rFonts w:ascii="Cambria Math" w:eastAsia="Calibri" w:hAnsi="Cambria Math"/>
                <w:b/>
                <w:sz w:val="24"/>
                <w:szCs w:val="24"/>
              </w:rPr>
            </m:ctrlPr>
          </m:fPr>
          <m:num>
            <m:r>
              <m:rPr>
                <m:sty m:val="p"/>
              </m:rPr>
              <w:rPr>
                <w:rFonts w:ascii="Cambria Math" w:eastAsia="Calibri" w:hAnsi="Cambria Math"/>
                <w:sz w:val="24"/>
                <w:szCs w:val="24"/>
              </w:rPr>
              <m:t>2</m:t>
            </m:r>
          </m:num>
          <m:den>
            <m:r>
              <m:rPr>
                <m:sty m:val="p"/>
              </m:rPr>
              <w:rPr>
                <w:rFonts w:ascii="Cambria Math" w:eastAsia="Calibri" w:hAnsi="Cambria Math"/>
                <w:sz w:val="24"/>
                <w:szCs w:val="24"/>
              </w:rPr>
              <m:t>100</m:t>
            </m:r>
          </m:den>
        </m:f>
        <m:r>
          <m:rPr>
            <m:sty m:val="p"/>
          </m:rPr>
          <w:rPr>
            <w:rFonts w:ascii="Cambria Math" w:eastAsia="Calibri" w:hAnsi="Cambria Math"/>
            <w:sz w:val="24"/>
            <w:szCs w:val="24"/>
          </w:rPr>
          <m:t xml:space="preserve">  × </m:t>
        </m:r>
        <m:f>
          <m:fPr>
            <m:ctrlPr>
              <w:rPr>
                <w:rFonts w:ascii="Cambria Math" w:eastAsia="Calibri" w:hAnsi="Cambria Math"/>
                <w:b/>
                <w:sz w:val="24"/>
                <w:szCs w:val="24"/>
              </w:rPr>
            </m:ctrlPr>
          </m:fPr>
          <m:num>
            <m:r>
              <m:rPr>
                <m:sty m:val="p"/>
              </m:rPr>
              <w:rPr>
                <w:rFonts w:ascii="Cambria Math" w:eastAsia="Calibri" w:hAnsi="Cambria Math"/>
                <w:sz w:val="24"/>
                <w:szCs w:val="24"/>
              </w:rPr>
              <m:t>10</m:t>
            </m:r>
          </m:num>
          <m:den>
            <m:r>
              <m:rPr>
                <m:sty m:val="p"/>
              </m:rPr>
              <w:rPr>
                <w:rFonts w:ascii="Cambria Math" w:eastAsia="Calibri" w:hAnsi="Cambria Math"/>
                <w:sz w:val="24"/>
                <w:szCs w:val="24"/>
              </w:rPr>
              <m:t>Wt</m:t>
            </m:r>
          </m:den>
        </m:f>
        <m:r>
          <m:rPr>
            <m:sty m:val="p"/>
          </m:rPr>
          <w:rPr>
            <w:rFonts w:ascii="Cambria Math" w:eastAsia="Calibri" w:hAnsi="Cambria Math"/>
            <w:sz w:val="24"/>
            <w:szCs w:val="24"/>
          </w:rPr>
          <m:t xml:space="preserve">× </m:t>
        </m:r>
        <m:f>
          <m:fPr>
            <m:ctrlPr>
              <w:rPr>
                <w:rFonts w:ascii="Cambria Math" w:eastAsia="Calibri" w:hAnsi="Cambria Math"/>
                <w:b/>
                <w:sz w:val="24"/>
                <w:szCs w:val="24"/>
              </w:rPr>
            </m:ctrlPr>
          </m:fPr>
          <m:num>
            <m:r>
              <m:rPr>
                <m:sty m:val="p"/>
              </m:rPr>
              <w:rPr>
                <w:rFonts w:ascii="Cambria Math" w:eastAsia="Calibri" w:hAnsi="Cambria Math"/>
                <w:sz w:val="24"/>
                <w:szCs w:val="24"/>
              </w:rPr>
              <m:t>P</m:t>
            </m:r>
          </m:num>
          <m:den>
            <m:r>
              <m:rPr>
                <m:sty m:val="p"/>
              </m:rPr>
              <w:rPr>
                <w:rFonts w:ascii="Cambria Math" w:eastAsia="Calibri" w:hAnsi="Cambria Math"/>
                <w:sz w:val="24"/>
                <w:szCs w:val="24"/>
              </w:rPr>
              <m:t>100</m:t>
            </m:r>
          </m:den>
        </m:f>
        <m:r>
          <m:rPr>
            <m:sty m:val="p"/>
          </m:rPr>
          <w:rPr>
            <w:rFonts w:ascii="Cambria Math" w:eastAsia="Calibri" w:hAnsi="Cambria Math"/>
            <w:sz w:val="24"/>
            <w:szCs w:val="24"/>
          </w:rPr>
          <m:t xml:space="preserve"> X 100</m:t>
        </m:r>
      </m:oMath>
      <w:r w:rsidR="00EB4D7B" w:rsidRPr="00FB293B">
        <w:rPr>
          <w:rFonts w:eastAsia="Calibri"/>
          <w:b/>
          <w:iCs/>
          <w:color w:val="FF0000"/>
          <w:sz w:val="24"/>
          <w:szCs w:val="24"/>
        </w:rPr>
        <w:instrText xml:space="preserve"> </w:instrText>
      </w:r>
      <w:r w:rsidR="00EB4D7B" w:rsidRPr="00FB293B">
        <w:rPr>
          <w:rFonts w:eastAsia="Calibri"/>
          <w:b/>
          <w:iCs/>
          <w:color w:val="FF0000"/>
          <w:sz w:val="24"/>
          <w:szCs w:val="24"/>
        </w:rPr>
        <w:fldChar w:fldCharType="end"/>
      </w:r>
      <w:r w:rsidR="00EB4D7B" w:rsidRPr="00FB293B">
        <w:rPr>
          <w:rFonts w:eastAsia="Calibri"/>
          <w:b/>
          <w:iCs/>
          <w:color w:val="FF0000"/>
          <w:sz w:val="24"/>
          <w:szCs w:val="24"/>
        </w:rPr>
        <w:fldChar w:fldCharType="begin"/>
      </w:r>
      <w:r w:rsidR="00EB4D7B" w:rsidRPr="00FB293B">
        <w:rPr>
          <w:rFonts w:eastAsia="Calibri"/>
          <w:b/>
          <w:iCs/>
          <w:color w:val="FF0000"/>
          <w:sz w:val="24"/>
          <w:szCs w:val="24"/>
        </w:rPr>
        <w:instrText xml:space="preserve"> QUOTE </w:instrText>
      </w:r>
      <m:oMath>
        <m:r>
          <m:rPr>
            <m:sty m:val="p"/>
          </m:rPr>
          <w:rPr>
            <w:rFonts w:ascii="Cambria Math" w:eastAsia="Calibri" w:hAnsi="Cambria Math"/>
            <w:color w:val="000000"/>
            <w:sz w:val="24"/>
            <w:szCs w:val="24"/>
          </w:rPr>
          <m:t xml:space="preserve">Content </m:t>
        </m:r>
        <m:d>
          <m:dPr>
            <m:ctrlPr>
              <w:rPr>
                <w:rFonts w:ascii="Cambria Math" w:eastAsia="Calibri" w:hAnsi="Cambria Math"/>
                <w:b/>
                <w:color w:val="000000"/>
                <w:sz w:val="24"/>
                <w:szCs w:val="24"/>
              </w:rPr>
            </m:ctrlPr>
          </m:dPr>
          <m:e>
            <m:r>
              <m:rPr>
                <m:sty m:val="p"/>
              </m:rPr>
              <w:rPr>
                <w:rFonts w:ascii="Cambria Math" w:eastAsia="Calibri" w:hAnsi="Cambria Math"/>
                <w:color w:val="000000"/>
                <w:sz w:val="24"/>
                <w:szCs w:val="24"/>
              </w:rPr>
              <m:t>%</m:t>
            </m:r>
          </m:e>
        </m:d>
        <m:r>
          <m:rPr>
            <m:sty m:val="p"/>
          </m:rPr>
          <w:rPr>
            <w:rFonts w:ascii="Cambria Math" w:eastAsia="Calibri" w:hAnsi="Cambria Math"/>
            <w:sz w:val="24"/>
            <w:szCs w:val="24"/>
          </w:rPr>
          <m:t xml:space="preserve">= </m:t>
        </m:r>
        <m:f>
          <m:fPr>
            <m:ctrlPr>
              <w:rPr>
                <w:rFonts w:ascii="Cambria Math" w:eastAsia="Calibri" w:hAnsi="Cambria Math"/>
                <w:b/>
                <w:sz w:val="24"/>
                <w:szCs w:val="24"/>
              </w:rPr>
            </m:ctrlPr>
          </m:fPr>
          <m:num>
            <m:sSub>
              <m:sSubPr>
                <m:ctrlPr>
                  <w:rPr>
                    <w:rFonts w:ascii="Cambria Math" w:eastAsia="Calibri" w:hAnsi="Cambria Math"/>
                    <w:b/>
                    <w:sz w:val="24"/>
                    <w:szCs w:val="24"/>
                  </w:rPr>
                </m:ctrlPr>
              </m:sSubPr>
              <m:e>
                <m:r>
                  <m:rPr>
                    <m:sty m:val="p"/>
                  </m:rPr>
                  <w:rPr>
                    <w:rFonts w:ascii="Cambria Math" w:eastAsia="Calibri" w:hAnsi="Cambria Math"/>
                    <w:sz w:val="24"/>
                    <w:szCs w:val="24"/>
                  </w:rPr>
                  <m:t>A</m:t>
                </m:r>
              </m:e>
              <m:sub>
                <m:r>
                  <m:rPr>
                    <m:sty m:val="p"/>
                  </m:rPr>
                  <w:rPr>
                    <w:rFonts w:ascii="Cambria Math" w:eastAsia="Calibri" w:hAnsi="Cambria Math"/>
                    <w:sz w:val="24"/>
                    <w:szCs w:val="24"/>
                  </w:rPr>
                  <m:t>spl</m:t>
                </m:r>
              </m:sub>
            </m:sSub>
          </m:num>
          <m:den>
            <m:sSub>
              <m:sSubPr>
                <m:ctrlPr>
                  <w:rPr>
                    <w:rFonts w:ascii="Cambria Math" w:eastAsia="Calibri" w:hAnsi="Cambria Math"/>
                    <w:b/>
                    <w:sz w:val="24"/>
                    <w:szCs w:val="24"/>
                  </w:rPr>
                </m:ctrlPr>
              </m:sSubPr>
              <m:e>
                <m:r>
                  <m:rPr>
                    <m:sty m:val="p"/>
                  </m:rPr>
                  <w:rPr>
                    <w:rFonts w:ascii="Cambria Math" w:eastAsia="Calibri" w:hAnsi="Cambria Math"/>
                    <w:sz w:val="24"/>
                    <w:szCs w:val="24"/>
                  </w:rPr>
                  <m:t>A</m:t>
                </m:r>
              </m:e>
              <m:sub>
                <m:r>
                  <m:rPr>
                    <m:sty m:val="p"/>
                  </m:rPr>
                  <w:rPr>
                    <w:rFonts w:ascii="Cambria Math" w:eastAsia="Calibri" w:hAnsi="Cambria Math"/>
                    <w:sz w:val="24"/>
                    <w:szCs w:val="24"/>
                  </w:rPr>
                  <m:t>S</m:t>
                </m:r>
              </m:sub>
            </m:sSub>
          </m:den>
        </m:f>
        <m:r>
          <m:rPr>
            <m:sty m:val="p"/>
          </m:rPr>
          <w:rPr>
            <w:rFonts w:ascii="Cambria Math" w:eastAsia="Calibri" w:hAnsi="Cambria Math"/>
            <w:sz w:val="24"/>
            <w:szCs w:val="24"/>
          </w:rPr>
          <m:t xml:space="preserve"> ×</m:t>
        </m:r>
        <m:f>
          <m:fPr>
            <m:ctrlPr>
              <w:rPr>
                <w:rFonts w:ascii="Cambria Math" w:eastAsia="Calibri" w:hAnsi="Cambria Math"/>
                <w:b/>
                <w:sz w:val="24"/>
                <w:szCs w:val="24"/>
              </w:rPr>
            </m:ctrlPr>
          </m:fPr>
          <m:num>
            <m:sSub>
              <m:sSubPr>
                <m:ctrlPr>
                  <w:rPr>
                    <w:rFonts w:ascii="Cambria Math" w:eastAsia="Calibri" w:hAnsi="Cambria Math"/>
                    <w:b/>
                    <w:sz w:val="24"/>
                    <w:szCs w:val="24"/>
                  </w:rPr>
                </m:ctrlPr>
              </m:sSubPr>
              <m:e>
                <m:r>
                  <m:rPr>
                    <m:sty m:val="p"/>
                  </m:rPr>
                  <w:rPr>
                    <w:rFonts w:ascii="Cambria Math" w:eastAsia="Calibri" w:hAnsi="Cambria Math"/>
                    <w:sz w:val="24"/>
                    <w:szCs w:val="24"/>
                  </w:rPr>
                  <m:t>w</m:t>
                </m:r>
              </m:e>
              <m:sub>
                <m:r>
                  <m:rPr>
                    <m:sty m:val="p"/>
                  </m:rPr>
                  <w:rPr>
                    <w:rFonts w:ascii="Cambria Math" w:eastAsia="Calibri" w:hAnsi="Cambria Math"/>
                    <w:sz w:val="24"/>
                    <w:szCs w:val="24"/>
                  </w:rPr>
                  <m:t>std</m:t>
                </m:r>
              </m:sub>
            </m:sSub>
          </m:num>
          <m:den>
            <m:r>
              <m:rPr>
                <m:sty m:val="p"/>
              </m:rPr>
              <w:rPr>
                <w:rFonts w:ascii="Cambria Math" w:eastAsia="Calibri" w:hAnsi="Cambria Math"/>
                <w:sz w:val="24"/>
                <w:szCs w:val="24"/>
              </w:rPr>
              <m:t>100</m:t>
            </m:r>
          </m:den>
        </m:f>
        <m:r>
          <m:rPr>
            <m:sty m:val="p"/>
          </m:rPr>
          <w:rPr>
            <w:rFonts w:ascii="Cambria Math" w:eastAsia="Calibri" w:hAnsi="Cambria Math"/>
            <w:sz w:val="24"/>
            <w:szCs w:val="24"/>
          </w:rPr>
          <m:t xml:space="preserve"> × </m:t>
        </m:r>
        <m:f>
          <m:fPr>
            <m:ctrlPr>
              <w:rPr>
                <w:rFonts w:ascii="Cambria Math" w:eastAsia="Calibri" w:hAnsi="Cambria Math"/>
                <w:b/>
                <w:sz w:val="24"/>
                <w:szCs w:val="24"/>
              </w:rPr>
            </m:ctrlPr>
          </m:fPr>
          <m:num>
            <m:r>
              <m:rPr>
                <m:sty m:val="p"/>
              </m:rPr>
              <w:rPr>
                <w:rFonts w:ascii="Cambria Math" w:eastAsia="Calibri" w:hAnsi="Cambria Math"/>
                <w:sz w:val="24"/>
                <w:szCs w:val="24"/>
              </w:rPr>
              <m:t>5</m:t>
            </m:r>
          </m:num>
          <m:den>
            <m:r>
              <m:rPr>
                <m:sty m:val="p"/>
              </m:rPr>
              <w:rPr>
                <w:rFonts w:ascii="Cambria Math" w:eastAsia="Calibri" w:hAnsi="Cambria Math"/>
                <w:sz w:val="24"/>
                <w:szCs w:val="24"/>
              </w:rPr>
              <m:t xml:space="preserve">25 </m:t>
            </m:r>
          </m:den>
        </m:f>
        <m:r>
          <m:rPr>
            <m:sty m:val="p"/>
          </m:rPr>
          <w:rPr>
            <w:rFonts w:ascii="Cambria Math" w:eastAsia="Calibri" w:hAnsi="Cambria Math"/>
            <w:sz w:val="24"/>
            <w:szCs w:val="24"/>
          </w:rPr>
          <m:t xml:space="preserve">  × </m:t>
        </m:r>
        <m:f>
          <m:fPr>
            <m:ctrlPr>
              <w:rPr>
                <w:rFonts w:ascii="Cambria Math" w:eastAsia="Calibri" w:hAnsi="Cambria Math"/>
                <w:b/>
                <w:sz w:val="24"/>
                <w:szCs w:val="24"/>
              </w:rPr>
            </m:ctrlPr>
          </m:fPr>
          <m:num>
            <m:r>
              <m:rPr>
                <m:sty m:val="p"/>
              </m:rPr>
              <w:rPr>
                <w:rFonts w:ascii="Cambria Math" w:eastAsia="Calibri" w:hAnsi="Cambria Math"/>
                <w:sz w:val="24"/>
                <w:szCs w:val="24"/>
              </w:rPr>
              <m:t>10</m:t>
            </m:r>
          </m:num>
          <m:den>
            <m:r>
              <m:rPr>
                <m:sty m:val="p"/>
              </m:rPr>
              <w:rPr>
                <w:rFonts w:ascii="Cambria Math" w:eastAsia="Calibri" w:hAnsi="Cambria Math"/>
                <w:sz w:val="24"/>
                <w:szCs w:val="24"/>
              </w:rPr>
              <m:t>Wt</m:t>
            </m:r>
          </m:den>
        </m:f>
        <m:r>
          <m:rPr>
            <m:sty m:val="p"/>
          </m:rPr>
          <w:rPr>
            <w:rFonts w:ascii="Cambria Math" w:eastAsia="Calibri" w:hAnsi="Cambria Math"/>
            <w:sz w:val="24"/>
            <w:szCs w:val="24"/>
          </w:rPr>
          <m:t xml:space="preserve">× </m:t>
        </m:r>
        <m:f>
          <m:fPr>
            <m:ctrlPr>
              <w:rPr>
                <w:rFonts w:ascii="Cambria Math" w:eastAsia="Calibri" w:hAnsi="Cambria Math"/>
                <w:b/>
                <w:sz w:val="24"/>
                <w:szCs w:val="24"/>
              </w:rPr>
            </m:ctrlPr>
          </m:fPr>
          <m:num>
            <m:r>
              <m:rPr>
                <m:sty m:val="p"/>
              </m:rPr>
              <w:rPr>
                <w:rFonts w:ascii="Cambria Math" w:eastAsia="Calibri" w:hAnsi="Cambria Math"/>
                <w:sz w:val="24"/>
                <w:szCs w:val="24"/>
              </w:rPr>
              <m:t>P</m:t>
            </m:r>
          </m:num>
          <m:den>
            <m:r>
              <m:rPr>
                <m:sty m:val="p"/>
              </m:rPr>
              <w:rPr>
                <w:rFonts w:ascii="Cambria Math" w:eastAsia="Calibri" w:hAnsi="Cambria Math"/>
                <w:sz w:val="24"/>
                <w:szCs w:val="24"/>
              </w:rPr>
              <m:t>100</m:t>
            </m:r>
          </m:den>
        </m:f>
        <m:r>
          <m:rPr>
            <m:sty m:val="p"/>
          </m:rPr>
          <w:rPr>
            <w:rFonts w:ascii="Cambria Math" w:eastAsia="Calibri" w:hAnsi="Cambria Math"/>
            <w:sz w:val="24"/>
            <w:szCs w:val="24"/>
          </w:rPr>
          <m:t xml:space="preserve"> X 100</m:t>
        </m:r>
      </m:oMath>
      <w:r w:rsidR="00EB4D7B" w:rsidRPr="00FB293B">
        <w:rPr>
          <w:rFonts w:eastAsia="Calibri"/>
          <w:b/>
          <w:iCs/>
          <w:color w:val="FF0000"/>
          <w:sz w:val="24"/>
          <w:szCs w:val="24"/>
        </w:rPr>
        <w:instrText xml:space="preserve"> </w:instrText>
      </w:r>
      <w:r w:rsidR="00EB4D7B" w:rsidRPr="00FB293B">
        <w:rPr>
          <w:rFonts w:eastAsia="Calibri"/>
          <w:b/>
          <w:iCs/>
          <w:color w:val="FF0000"/>
          <w:sz w:val="24"/>
          <w:szCs w:val="24"/>
        </w:rPr>
        <w:fldChar w:fldCharType="end"/>
      </w:r>
    </w:p>
    <w:p w:rsidR="00FB293B" w:rsidRDefault="00EB4D7B" w:rsidP="00EB4D7B">
      <w:pPr>
        <w:pStyle w:val="Default"/>
        <w:tabs>
          <w:tab w:val="left" w:pos="-270"/>
        </w:tabs>
        <w:spacing w:line="312" w:lineRule="auto"/>
        <w:ind w:right="-360"/>
        <w:jc w:val="both"/>
        <w:rPr>
          <w:b/>
          <w:noProof/>
        </w:rPr>
      </w:pPr>
      <w:r>
        <w:rPr>
          <w:b/>
          <w:noProof/>
        </w:rPr>
        <w:tab/>
      </w:r>
    </w:p>
    <w:p w:rsidR="00460596" w:rsidRPr="008254BB" w:rsidRDefault="00FB293B" w:rsidP="00EB4D7B">
      <w:pPr>
        <w:pStyle w:val="Default"/>
        <w:tabs>
          <w:tab w:val="left" w:pos="-270"/>
        </w:tabs>
        <w:spacing w:line="312" w:lineRule="auto"/>
        <w:ind w:right="-360"/>
        <w:jc w:val="both"/>
        <w:rPr>
          <w:noProof/>
        </w:rPr>
      </w:pPr>
      <w:r>
        <w:rPr>
          <w:b/>
          <w:noProof/>
        </w:rPr>
        <w:tab/>
      </w:r>
      <w:r w:rsidR="00460596" w:rsidRPr="008254BB">
        <w:rPr>
          <w:b/>
          <w:noProof/>
        </w:rPr>
        <w:t xml:space="preserve">Average </w:t>
      </w:r>
      <w:r w:rsidR="00EB4D7B" w:rsidRPr="008254BB">
        <w:rPr>
          <w:b/>
        </w:rPr>
        <w:t xml:space="preserve">Monosubstitute 1 of DCP </w:t>
      </w:r>
      <w:r w:rsidR="00460596" w:rsidRPr="008254BB">
        <w:rPr>
          <w:b/>
          <w:noProof/>
        </w:rPr>
        <w:t>peak area of standard solution (A</w:t>
      </w:r>
      <w:r w:rsidR="00460596" w:rsidRPr="008254BB">
        <w:rPr>
          <w:b/>
          <w:noProof/>
          <w:vertAlign w:val="subscript"/>
        </w:rPr>
        <w:t>s</w:t>
      </w:r>
      <w:r w:rsidR="00460596" w:rsidRPr="008254BB">
        <w:rPr>
          <w:b/>
          <w:noProof/>
        </w:rPr>
        <w:t>)</w:t>
      </w:r>
      <w:r w:rsidR="008254BB">
        <w:rPr>
          <w:noProof/>
        </w:rPr>
        <w:t>: _______</w:t>
      </w:r>
    </w:p>
    <w:p w:rsidR="00460596" w:rsidRPr="008254BB" w:rsidRDefault="00460596" w:rsidP="00460596">
      <w:pPr>
        <w:tabs>
          <w:tab w:val="left" w:pos="142"/>
        </w:tabs>
        <w:spacing w:after="0" w:line="312" w:lineRule="auto"/>
        <w:ind w:left="720"/>
        <w:rPr>
          <w:rFonts w:ascii="Times New Roman" w:hAnsi="Times New Roman" w:cs="Times New Roman"/>
          <w:b/>
          <w:noProof/>
          <w:sz w:val="24"/>
          <w:szCs w:val="24"/>
        </w:rPr>
      </w:pPr>
      <w:r w:rsidRPr="008254BB">
        <w:rPr>
          <w:rFonts w:ascii="Times New Roman" w:hAnsi="Times New Roman" w:cs="Times New Roman"/>
          <w:b/>
          <w:noProof/>
          <w:sz w:val="24"/>
          <w:szCs w:val="24"/>
        </w:rPr>
        <w:t xml:space="preserve">Concentration of </w:t>
      </w:r>
      <w:r w:rsidR="00EB4D7B" w:rsidRPr="008254BB">
        <w:rPr>
          <w:rFonts w:ascii="Times New Roman" w:hAnsi="Times New Roman" w:cs="Times New Roman"/>
          <w:b/>
          <w:sz w:val="24"/>
          <w:szCs w:val="24"/>
        </w:rPr>
        <w:t xml:space="preserve">Monosubstitute 1 of DCP </w:t>
      </w:r>
      <w:r w:rsidRPr="008254BB">
        <w:rPr>
          <w:rFonts w:ascii="Times New Roman" w:hAnsi="Times New Roman" w:cs="Times New Roman"/>
          <w:b/>
          <w:noProof/>
          <w:sz w:val="24"/>
          <w:szCs w:val="24"/>
        </w:rPr>
        <w:t>in standard solution (C</w:t>
      </w:r>
      <w:r w:rsidRPr="008254BB">
        <w:rPr>
          <w:rFonts w:ascii="Times New Roman" w:hAnsi="Times New Roman" w:cs="Times New Roman"/>
          <w:b/>
          <w:noProof/>
          <w:sz w:val="24"/>
          <w:szCs w:val="24"/>
          <w:vertAlign w:val="subscript"/>
        </w:rPr>
        <w:t>s</w:t>
      </w:r>
      <w:r w:rsidRPr="008254BB">
        <w:rPr>
          <w:rFonts w:ascii="Times New Roman" w:hAnsi="Times New Roman" w:cs="Times New Roman"/>
          <w:b/>
          <w:noProof/>
          <w:sz w:val="24"/>
          <w:szCs w:val="24"/>
        </w:rPr>
        <w:t>):_____________</w:t>
      </w:r>
    </w:p>
    <w:tbl>
      <w:tblPr>
        <w:tblStyle w:val="TableGrid"/>
        <w:tblW w:w="4900" w:type="pct"/>
        <w:jc w:val="center"/>
        <w:tblLook w:val="04A0" w:firstRow="1" w:lastRow="0" w:firstColumn="1" w:lastColumn="0" w:noHBand="0" w:noVBand="1"/>
      </w:tblPr>
      <w:tblGrid>
        <w:gridCol w:w="3245"/>
        <w:gridCol w:w="1476"/>
        <w:gridCol w:w="1624"/>
        <w:gridCol w:w="1180"/>
        <w:gridCol w:w="1903"/>
      </w:tblGrid>
      <w:tr w:rsidR="00460596" w:rsidRPr="00EE4930" w:rsidTr="00460596">
        <w:trPr>
          <w:trHeight w:val="530"/>
          <w:tblHeader/>
          <w:jc w:val="center"/>
        </w:trPr>
        <w:tc>
          <w:tcPr>
            <w:tcW w:w="1721" w:type="pct"/>
            <w:vAlign w:val="center"/>
          </w:tcPr>
          <w:p w:rsidR="00460596" w:rsidRPr="008254BB" w:rsidRDefault="00460596" w:rsidP="00460596">
            <w:pPr>
              <w:pStyle w:val="NoSpacing"/>
              <w:spacing w:line="312" w:lineRule="auto"/>
              <w:jc w:val="center"/>
              <w:rPr>
                <w:b/>
              </w:rPr>
            </w:pPr>
            <w:r w:rsidRPr="008254BB">
              <w:rPr>
                <w:b/>
              </w:rPr>
              <w:t>Injection name</w:t>
            </w:r>
          </w:p>
        </w:tc>
        <w:tc>
          <w:tcPr>
            <w:tcW w:w="783" w:type="pct"/>
            <w:vAlign w:val="center"/>
          </w:tcPr>
          <w:p w:rsidR="00460596" w:rsidRPr="008254BB" w:rsidRDefault="00460596" w:rsidP="00460596">
            <w:pPr>
              <w:pStyle w:val="NoSpacing"/>
              <w:spacing w:line="312" w:lineRule="auto"/>
              <w:jc w:val="center"/>
              <w:rPr>
                <w:b/>
              </w:rPr>
            </w:pPr>
            <w:r w:rsidRPr="008254BB">
              <w:rPr>
                <w:b/>
              </w:rPr>
              <w:t xml:space="preserve"> Area obtained (</w:t>
            </w:r>
            <w:proofErr w:type="spellStart"/>
            <w:r w:rsidRPr="008254BB">
              <w:rPr>
                <w:b/>
              </w:rPr>
              <w:t>A</w:t>
            </w:r>
            <w:r w:rsidRPr="008254BB">
              <w:rPr>
                <w:b/>
                <w:vertAlign w:val="subscript"/>
              </w:rPr>
              <w:t>spl</w:t>
            </w:r>
            <w:proofErr w:type="spellEnd"/>
            <w:r w:rsidRPr="008254BB">
              <w:rPr>
                <w:b/>
              </w:rPr>
              <w:t>)</w:t>
            </w:r>
          </w:p>
        </w:tc>
        <w:tc>
          <w:tcPr>
            <w:tcW w:w="861" w:type="pct"/>
            <w:vAlign w:val="center"/>
          </w:tcPr>
          <w:p w:rsidR="00460596" w:rsidRPr="008254BB" w:rsidRDefault="00460596" w:rsidP="00460596">
            <w:pPr>
              <w:pStyle w:val="NoSpacing"/>
              <w:spacing w:line="312" w:lineRule="auto"/>
              <w:jc w:val="center"/>
              <w:rPr>
                <w:b/>
              </w:rPr>
            </w:pPr>
            <w:r w:rsidRPr="008254BB">
              <w:rPr>
                <w:b/>
              </w:rPr>
              <w:t>Sample weight (mg) W</w:t>
            </w:r>
            <w:r w:rsidR="00FB293B" w:rsidRPr="008254BB">
              <w:rPr>
                <w:b/>
              </w:rPr>
              <w:t>t</w:t>
            </w:r>
          </w:p>
        </w:tc>
        <w:tc>
          <w:tcPr>
            <w:tcW w:w="626" w:type="pct"/>
            <w:vAlign w:val="center"/>
          </w:tcPr>
          <w:p w:rsidR="00460596" w:rsidRPr="008254BB" w:rsidRDefault="00460596" w:rsidP="00FB293B">
            <w:pPr>
              <w:pStyle w:val="NoSpacing"/>
              <w:spacing w:line="312" w:lineRule="auto"/>
              <w:jc w:val="center"/>
              <w:rPr>
                <w:b/>
              </w:rPr>
            </w:pPr>
            <w:r w:rsidRPr="008254BB">
              <w:rPr>
                <w:b/>
              </w:rPr>
              <w:t xml:space="preserve">Volume of diluent (mL) </w:t>
            </w:r>
          </w:p>
        </w:tc>
        <w:tc>
          <w:tcPr>
            <w:tcW w:w="1009" w:type="pct"/>
            <w:vAlign w:val="center"/>
          </w:tcPr>
          <w:p w:rsidR="00EB4D7B" w:rsidRPr="008254BB" w:rsidRDefault="00460596" w:rsidP="00EB4D7B">
            <w:pPr>
              <w:pStyle w:val="NoSpacing"/>
              <w:spacing w:line="312" w:lineRule="auto"/>
              <w:jc w:val="center"/>
              <w:rPr>
                <w:b/>
              </w:rPr>
            </w:pPr>
            <w:proofErr w:type="gramStart"/>
            <w:r w:rsidRPr="008254BB">
              <w:rPr>
                <w:b/>
              </w:rPr>
              <w:t xml:space="preserve">Content </w:t>
            </w:r>
            <w:r w:rsidR="00EB4D7B" w:rsidRPr="008254BB">
              <w:rPr>
                <w:b/>
              </w:rPr>
              <w:t xml:space="preserve"> (</w:t>
            </w:r>
            <w:proofErr w:type="gramEnd"/>
            <w:r w:rsidR="00EB4D7B" w:rsidRPr="008254BB">
              <w:rPr>
                <w:b/>
              </w:rPr>
              <w:t>%)</w:t>
            </w:r>
          </w:p>
          <w:p w:rsidR="00460596" w:rsidRPr="008254BB" w:rsidRDefault="00460596" w:rsidP="00460596">
            <w:pPr>
              <w:pStyle w:val="NoSpacing"/>
              <w:spacing w:line="312" w:lineRule="auto"/>
              <w:jc w:val="center"/>
              <w:rPr>
                <w:b/>
              </w:rPr>
            </w:pPr>
          </w:p>
        </w:tc>
      </w:tr>
      <w:tr w:rsidR="00460596" w:rsidRPr="00EE4930" w:rsidTr="00460596">
        <w:trPr>
          <w:trHeight w:hRule="exact" w:val="346"/>
          <w:jc w:val="center"/>
        </w:trPr>
        <w:tc>
          <w:tcPr>
            <w:tcW w:w="1721" w:type="pct"/>
            <w:vAlign w:val="center"/>
          </w:tcPr>
          <w:p w:rsidR="00460596" w:rsidRPr="00EE4930" w:rsidRDefault="00460596" w:rsidP="000835CF">
            <w:pPr>
              <w:pStyle w:val="NoSpacing"/>
              <w:spacing w:line="360" w:lineRule="auto"/>
              <w:jc w:val="center"/>
              <w:rPr>
                <w:b/>
              </w:rPr>
            </w:pPr>
            <w:r w:rsidRPr="00EE4930">
              <w:t>Sample solution-1</w:t>
            </w:r>
          </w:p>
        </w:tc>
        <w:tc>
          <w:tcPr>
            <w:tcW w:w="783" w:type="pct"/>
            <w:vAlign w:val="center"/>
          </w:tcPr>
          <w:p w:rsidR="00460596" w:rsidRPr="00EE4930" w:rsidRDefault="00460596" w:rsidP="000835CF">
            <w:pPr>
              <w:pStyle w:val="NoSpacing"/>
              <w:spacing w:line="360" w:lineRule="auto"/>
              <w:jc w:val="center"/>
            </w:pPr>
          </w:p>
        </w:tc>
        <w:tc>
          <w:tcPr>
            <w:tcW w:w="861" w:type="pct"/>
            <w:vAlign w:val="center"/>
          </w:tcPr>
          <w:p w:rsidR="00460596" w:rsidRPr="00EE4930" w:rsidRDefault="00460596" w:rsidP="000835CF">
            <w:pPr>
              <w:pStyle w:val="NoSpacing"/>
              <w:spacing w:line="360" w:lineRule="auto"/>
              <w:jc w:val="center"/>
            </w:pPr>
          </w:p>
        </w:tc>
        <w:tc>
          <w:tcPr>
            <w:tcW w:w="626" w:type="pct"/>
            <w:vAlign w:val="center"/>
          </w:tcPr>
          <w:p w:rsidR="00460596" w:rsidRPr="00EE4930" w:rsidRDefault="00460596" w:rsidP="000835CF">
            <w:pPr>
              <w:pStyle w:val="NoSpacing"/>
              <w:spacing w:line="360" w:lineRule="auto"/>
              <w:jc w:val="center"/>
            </w:pPr>
          </w:p>
        </w:tc>
        <w:tc>
          <w:tcPr>
            <w:tcW w:w="1009" w:type="pct"/>
            <w:vAlign w:val="center"/>
          </w:tcPr>
          <w:p w:rsidR="00460596" w:rsidRPr="00EE4930" w:rsidRDefault="00460596" w:rsidP="000835CF">
            <w:pPr>
              <w:pStyle w:val="NoSpacing"/>
              <w:spacing w:line="360" w:lineRule="auto"/>
              <w:jc w:val="center"/>
            </w:pPr>
          </w:p>
        </w:tc>
      </w:tr>
      <w:tr w:rsidR="00460596" w:rsidRPr="00EE4930" w:rsidTr="00460596">
        <w:trPr>
          <w:trHeight w:hRule="exact" w:val="346"/>
          <w:jc w:val="center"/>
        </w:trPr>
        <w:tc>
          <w:tcPr>
            <w:tcW w:w="1721" w:type="pct"/>
            <w:vAlign w:val="center"/>
          </w:tcPr>
          <w:p w:rsidR="00460596" w:rsidRPr="00EE4930" w:rsidRDefault="00460596" w:rsidP="000835CF">
            <w:pPr>
              <w:pStyle w:val="NoSpacing"/>
              <w:spacing w:line="360" w:lineRule="auto"/>
              <w:jc w:val="center"/>
              <w:rPr>
                <w:b/>
              </w:rPr>
            </w:pPr>
            <w:r w:rsidRPr="00EE4930">
              <w:lastRenderedPageBreak/>
              <w:t>Sample solution-2</w:t>
            </w:r>
          </w:p>
        </w:tc>
        <w:tc>
          <w:tcPr>
            <w:tcW w:w="783" w:type="pct"/>
            <w:vAlign w:val="center"/>
          </w:tcPr>
          <w:p w:rsidR="00460596" w:rsidRPr="00EE4930" w:rsidRDefault="00460596" w:rsidP="000835CF">
            <w:pPr>
              <w:pStyle w:val="NoSpacing"/>
              <w:spacing w:line="360" w:lineRule="auto"/>
              <w:jc w:val="center"/>
            </w:pPr>
          </w:p>
        </w:tc>
        <w:tc>
          <w:tcPr>
            <w:tcW w:w="861" w:type="pct"/>
            <w:vAlign w:val="center"/>
          </w:tcPr>
          <w:p w:rsidR="00460596" w:rsidRPr="00EE4930" w:rsidRDefault="00460596" w:rsidP="000835CF">
            <w:pPr>
              <w:pStyle w:val="NoSpacing"/>
              <w:spacing w:line="360" w:lineRule="auto"/>
              <w:jc w:val="center"/>
            </w:pPr>
          </w:p>
        </w:tc>
        <w:tc>
          <w:tcPr>
            <w:tcW w:w="626" w:type="pct"/>
            <w:vAlign w:val="center"/>
          </w:tcPr>
          <w:p w:rsidR="00460596" w:rsidRPr="00EE4930" w:rsidRDefault="00460596" w:rsidP="000835CF">
            <w:pPr>
              <w:pStyle w:val="NoSpacing"/>
              <w:spacing w:line="360" w:lineRule="auto"/>
              <w:jc w:val="center"/>
            </w:pPr>
          </w:p>
        </w:tc>
        <w:tc>
          <w:tcPr>
            <w:tcW w:w="1009" w:type="pct"/>
            <w:vAlign w:val="center"/>
          </w:tcPr>
          <w:p w:rsidR="00460596" w:rsidRPr="00EE4930" w:rsidRDefault="00460596" w:rsidP="000835CF">
            <w:pPr>
              <w:pStyle w:val="NoSpacing"/>
              <w:spacing w:line="360" w:lineRule="auto"/>
              <w:jc w:val="center"/>
            </w:pPr>
          </w:p>
        </w:tc>
      </w:tr>
      <w:tr w:rsidR="00460596" w:rsidRPr="00EE4930" w:rsidTr="00460596">
        <w:trPr>
          <w:trHeight w:hRule="exact" w:val="346"/>
          <w:jc w:val="center"/>
        </w:trPr>
        <w:tc>
          <w:tcPr>
            <w:tcW w:w="1721" w:type="pct"/>
            <w:vAlign w:val="center"/>
          </w:tcPr>
          <w:p w:rsidR="00460596" w:rsidRPr="00EE4930" w:rsidRDefault="00460596" w:rsidP="000835CF">
            <w:pPr>
              <w:pStyle w:val="NoSpacing"/>
              <w:spacing w:line="360" w:lineRule="auto"/>
              <w:jc w:val="center"/>
              <w:rPr>
                <w:b/>
              </w:rPr>
            </w:pPr>
            <w:r w:rsidRPr="00EE4930">
              <w:t>Sample solution-3</w:t>
            </w:r>
          </w:p>
        </w:tc>
        <w:tc>
          <w:tcPr>
            <w:tcW w:w="783" w:type="pct"/>
            <w:vAlign w:val="center"/>
          </w:tcPr>
          <w:p w:rsidR="00460596" w:rsidRPr="00EE4930" w:rsidRDefault="00460596" w:rsidP="000835CF">
            <w:pPr>
              <w:pStyle w:val="NoSpacing"/>
              <w:spacing w:line="360" w:lineRule="auto"/>
              <w:jc w:val="center"/>
            </w:pPr>
          </w:p>
        </w:tc>
        <w:tc>
          <w:tcPr>
            <w:tcW w:w="861" w:type="pct"/>
            <w:vAlign w:val="center"/>
          </w:tcPr>
          <w:p w:rsidR="00460596" w:rsidRPr="00EE4930" w:rsidRDefault="00EB4D7B" w:rsidP="000835CF">
            <w:pPr>
              <w:pStyle w:val="NoSpacing"/>
              <w:spacing w:line="360" w:lineRule="auto"/>
              <w:jc w:val="center"/>
            </w:pPr>
            <w:r>
              <w:t xml:space="preserve">  </w:t>
            </w:r>
          </w:p>
        </w:tc>
        <w:tc>
          <w:tcPr>
            <w:tcW w:w="626" w:type="pct"/>
            <w:vAlign w:val="center"/>
          </w:tcPr>
          <w:p w:rsidR="00460596" w:rsidRPr="00EE4930" w:rsidRDefault="00460596" w:rsidP="000835CF">
            <w:pPr>
              <w:pStyle w:val="NoSpacing"/>
              <w:spacing w:line="360" w:lineRule="auto"/>
              <w:jc w:val="center"/>
            </w:pPr>
          </w:p>
        </w:tc>
        <w:tc>
          <w:tcPr>
            <w:tcW w:w="1009" w:type="pct"/>
            <w:vAlign w:val="center"/>
          </w:tcPr>
          <w:p w:rsidR="00460596" w:rsidRPr="00EE4930" w:rsidRDefault="00460596" w:rsidP="000835CF">
            <w:pPr>
              <w:pStyle w:val="NoSpacing"/>
              <w:spacing w:line="360" w:lineRule="auto"/>
              <w:jc w:val="center"/>
            </w:pPr>
          </w:p>
        </w:tc>
      </w:tr>
      <w:tr w:rsidR="00460596" w:rsidRPr="00EE4930" w:rsidTr="00460596">
        <w:trPr>
          <w:trHeight w:hRule="exact" w:val="346"/>
          <w:jc w:val="center"/>
        </w:trPr>
        <w:tc>
          <w:tcPr>
            <w:tcW w:w="1721" w:type="pct"/>
            <w:vAlign w:val="center"/>
          </w:tcPr>
          <w:p w:rsidR="00460596" w:rsidRPr="00EE4930" w:rsidRDefault="00460596" w:rsidP="000835CF">
            <w:pPr>
              <w:pStyle w:val="NoSpacing"/>
              <w:spacing w:line="360" w:lineRule="auto"/>
              <w:jc w:val="center"/>
              <w:rPr>
                <w:b/>
              </w:rPr>
            </w:pPr>
            <w:r w:rsidRPr="00EE4930">
              <w:t>Accuracy level-1 solution-1</w:t>
            </w:r>
          </w:p>
        </w:tc>
        <w:tc>
          <w:tcPr>
            <w:tcW w:w="783" w:type="pct"/>
            <w:vAlign w:val="center"/>
          </w:tcPr>
          <w:p w:rsidR="00460596" w:rsidRPr="00EE4930" w:rsidRDefault="00460596" w:rsidP="000835CF">
            <w:pPr>
              <w:pStyle w:val="NoSpacing"/>
              <w:spacing w:line="360" w:lineRule="auto"/>
              <w:jc w:val="center"/>
            </w:pPr>
          </w:p>
        </w:tc>
        <w:tc>
          <w:tcPr>
            <w:tcW w:w="861" w:type="pct"/>
            <w:vAlign w:val="center"/>
          </w:tcPr>
          <w:p w:rsidR="00460596" w:rsidRPr="00EE4930" w:rsidRDefault="00460596" w:rsidP="000835CF">
            <w:pPr>
              <w:pStyle w:val="NoSpacing"/>
              <w:spacing w:line="360" w:lineRule="auto"/>
              <w:jc w:val="center"/>
            </w:pPr>
          </w:p>
        </w:tc>
        <w:tc>
          <w:tcPr>
            <w:tcW w:w="626" w:type="pct"/>
            <w:vAlign w:val="center"/>
          </w:tcPr>
          <w:p w:rsidR="00460596" w:rsidRPr="00EE4930" w:rsidRDefault="00460596" w:rsidP="000835CF">
            <w:pPr>
              <w:pStyle w:val="NoSpacing"/>
              <w:spacing w:line="360" w:lineRule="auto"/>
              <w:jc w:val="center"/>
            </w:pPr>
          </w:p>
        </w:tc>
        <w:tc>
          <w:tcPr>
            <w:tcW w:w="1009" w:type="pct"/>
            <w:vAlign w:val="center"/>
          </w:tcPr>
          <w:p w:rsidR="00460596" w:rsidRPr="00EE4930" w:rsidRDefault="00460596" w:rsidP="000835CF">
            <w:pPr>
              <w:pStyle w:val="NoSpacing"/>
              <w:spacing w:line="360" w:lineRule="auto"/>
              <w:jc w:val="center"/>
            </w:pPr>
          </w:p>
        </w:tc>
      </w:tr>
      <w:tr w:rsidR="00460596" w:rsidRPr="00EE4930" w:rsidTr="00460596">
        <w:trPr>
          <w:trHeight w:hRule="exact" w:val="346"/>
          <w:jc w:val="center"/>
        </w:trPr>
        <w:tc>
          <w:tcPr>
            <w:tcW w:w="1721" w:type="pct"/>
            <w:vAlign w:val="center"/>
          </w:tcPr>
          <w:p w:rsidR="00460596" w:rsidRPr="00EE4930" w:rsidRDefault="00460596" w:rsidP="000835CF">
            <w:pPr>
              <w:pStyle w:val="NoSpacing"/>
              <w:spacing w:line="360" w:lineRule="auto"/>
              <w:jc w:val="center"/>
              <w:rPr>
                <w:b/>
              </w:rPr>
            </w:pPr>
            <w:r w:rsidRPr="00EE4930">
              <w:t>Accuracy level-1 solution-2</w:t>
            </w:r>
          </w:p>
        </w:tc>
        <w:tc>
          <w:tcPr>
            <w:tcW w:w="783" w:type="pct"/>
            <w:vAlign w:val="center"/>
          </w:tcPr>
          <w:p w:rsidR="00460596" w:rsidRPr="00EE4930" w:rsidRDefault="00460596" w:rsidP="000835CF">
            <w:pPr>
              <w:pStyle w:val="NoSpacing"/>
              <w:spacing w:line="360" w:lineRule="auto"/>
              <w:jc w:val="center"/>
            </w:pPr>
          </w:p>
        </w:tc>
        <w:tc>
          <w:tcPr>
            <w:tcW w:w="861" w:type="pct"/>
            <w:vAlign w:val="center"/>
          </w:tcPr>
          <w:p w:rsidR="00460596" w:rsidRPr="00EE4930" w:rsidRDefault="00460596" w:rsidP="000835CF">
            <w:pPr>
              <w:pStyle w:val="NoSpacing"/>
              <w:spacing w:line="360" w:lineRule="auto"/>
              <w:jc w:val="center"/>
            </w:pPr>
          </w:p>
        </w:tc>
        <w:tc>
          <w:tcPr>
            <w:tcW w:w="626" w:type="pct"/>
            <w:vAlign w:val="center"/>
          </w:tcPr>
          <w:p w:rsidR="00460596" w:rsidRPr="00EE4930" w:rsidRDefault="00460596" w:rsidP="000835CF">
            <w:pPr>
              <w:pStyle w:val="NoSpacing"/>
              <w:spacing w:line="360" w:lineRule="auto"/>
              <w:jc w:val="center"/>
            </w:pPr>
          </w:p>
        </w:tc>
        <w:tc>
          <w:tcPr>
            <w:tcW w:w="1009" w:type="pct"/>
            <w:vAlign w:val="center"/>
          </w:tcPr>
          <w:p w:rsidR="00460596" w:rsidRPr="00EE4930" w:rsidRDefault="00460596" w:rsidP="000835CF">
            <w:pPr>
              <w:pStyle w:val="NoSpacing"/>
              <w:spacing w:line="360" w:lineRule="auto"/>
              <w:jc w:val="center"/>
            </w:pPr>
          </w:p>
        </w:tc>
      </w:tr>
      <w:tr w:rsidR="00460596" w:rsidRPr="00EE4930" w:rsidTr="00460596">
        <w:trPr>
          <w:trHeight w:hRule="exact" w:val="346"/>
          <w:jc w:val="center"/>
        </w:trPr>
        <w:tc>
          <w:tcPr>
            <w:tcW w:w="1721" w:type="pct"/>
            <w:vAlign w:val="center"/>
          </w:tcPr>
          <w:p w:rsidR="00460596" w:rsidRPr="00EE4930" w:rsidRDefault="00460596" w:rsidP="000835CF">
            <w:pPr>
              <w:pStyle w:val="NoSpacing"/>
              <w:spacing w:line="360" w:lineRule="auto"/>
              <w:jc w:val="center"/>
              <w:rPr>
                <w:b/>
              </w:rPr>
            </w:pPr>
            <w:r w:rsidRPr="00EE4930">
              <w:t>Accuracy level-1 solution-3</w:t>
            </w:r>
          </w:p>
        </w:tc>
        <w:tc>
          <w:tcPr>
            <w:tcW w:w="783" w:type="pct"/>
            <w:vAlign w:val="center"/>
          </w:tcPr>
          <w:p w:rsidR="00460596" w:rsidRPr="00EE4930" w:rsidRDefault="00460596" w:rsidP="000835CF">
            <w:pPr>
              <w:pStyle w:val="NoSpacing"/>
              <w:spacing w:line="360" w:lineRule="auto"/>
              <w:jc w:val="center"/>
            </w:pPr>
          </w:p>
        </w:tc>
        <w:tc>
          <w:tcPr>
            <w:tcW w:w="861" w:type="pct"/>
            <w:vAlign w:val="center"/>
          </w:tcPr>
          <w:p w:rsidR="00460596" w:rsidRPr="00EE4930" w:rsidRDefault="00460596" w:rsidP="000835CF">
            <w:pPr>
              <w:pStyle w:val="NoSpacing"/>
              <w:spacing w:line="360" w:lineRule="auto"/>
              <w:jc w:val="center"/>
            </w:pPr>
          </w:p>
        </w:tc>
        <w:tc>
          <w:tcPr>
            <w:tcW w:w="626" w:type="pct"/>
            <w:vAlign w:val="center"/>
          </w:tcPr>
          <w:p w:rsidR="00460596" w:rsidRPr="00EE4930" w:rsidRDefault="00460596" w:rsidP="000835CF">
            <w:pPr>
              <w:pStyle w:val="NoSpacing"/>
              <w:spacing w:line="360" w:lineRule="auto"/>
              <w:jc w:val="center"/>
            </w:pPr>
          </w:p>
        </w:tc>
        <w:tc>
          <w:tcPr>
            <w:tcW w:w="1009" w:type="pct"/>
            <w:vAlign w:val="center"/>
          </w:tcPr>
          <w:p w:rsidR="00460596" w:rsidRPr="00EE4930" w:rsidRDefault="00460596" w:rsidP="000835CF">
            <w:pPr>
              <w:pStyle w:val="NoSpacing"/>
              <w:spacing w:line="360" w:lineRule="auto"/>
              <w:jc w:val="center"/>
            </w:pPr>
          </w:p>
        </w:tc>
      </w:tr>
      <w:tr w:rsidR="00460596" w:rsidRPr="00EE4930" w:rsidTr="00460596">
        <w:trPr>
          <w:trHeight w:hRule="exact" w:val="346"/>
          <w:jc w:val="center"/>
        </w:trPr>
        <w:tc>
          <w:tcPr>
            <w:tcW w:w="1721" w:type="pct"/>
            <w:vAlign w:val="center"/>
          </w:tcPr>
          <w:p w:rsidR="00460596" w:rsidRPr="00EE4930" w:rsidRDefault="00460596" w:rsidP="000835CF">
            <w:pPr>
              <w:pStyle w:val="NoSpacing"/>
              <w:spacing w:line="360" w:lineRule="auto"/>
              <w:jc w:val="center"/>
              <w:rPr>
                <w:b/>
              </w:rPr>
            </w:pPr>
            <w:r w:rsidRPr="00EE4930">
              <w:t>Accuracy level-2 solution-1</w:t>
            </w:r>
          </w:p>
        </w:tc>
        <w:tc>
          <w:tcPr>
            <w:tcW w:w="783" w:type="pct"/>
            <w:vAlign w:val="center"/>
          </w:tcPr>
          <w:p w:rsidR="00460596" w:rsidRPr="00EE4930" w:rsidRDefault="00460596" w:rsidP="000835CF">
            <w:pPr>
              <w:pStyle w:val="NoSpacing"/>
              <w:spacing w:line="360" w:lineRule="auto"/>
              <w:jc w:val="center"/>
            </w:pPr>
          </w:p>
        </w:tc>
        <w:tc>
          <w:tcPr>
            <w:tcW w:w="861" w:type="pct"/>
            <w:vAlign w:val="center"/>
          </w:tcPr>
          <w:p w:rsidR="00460596" w:rsidRPr="00EE4930" w:rsidRDefault="00460596" w:rsidP="000835CF">
            <w:pPr>
              <w:pStyle w:val="NoSpacing"/>
              <w:spacing w:line="360" w:lineRule="auto"/>
              <w:jc w:val="center"/>
            </w:pPr>
          </w:p>
        </w:tc>
        <w:tc>
          <w:tcPr>
            <w:tcW w:w="626" w:type="pct"/>
            <w:vAlign w:val="center"/>
          </w:tcPr>
          <w:p w:rsidR="00460596" w:rsidRPr="00EE4930" w:rsidRDefault="00460596" w:rsidP="000835CF">
            <w:pPr>
              <w:pStyle w:val="NoSpacing"/>
              <w:spacing w:line="360" w:lineRule="auto"/>
              <w:jc w:val="center"/>
            </w:pPr>
          </w:p>
        </w:tc>
        <w:tc>
          <w:tcPr>
            <w:tcW w:w="1009" w:type="pct"/>
            <w:vAlign w:val="center"/>
          </w:tcPr>
          <w:p w:rsidR="00460596" w:rsidRPr="00EE4930" w:rsidRDefault="00460596" w:rsidP="000835CF">
            <w:pPr>
              <w:pStyle w:val="NoSpacing"/>
              <w:spacing w:line="360" w:lineRule="auto"/>
              <w:jc w:val="center"/>
            </w:pPr>
          </w:p>
        </w:tc>
      </w:tr>
      <w:tr w:rsidR="00460596" w:rsidRPr="00EE4930" w:rsidTr="00460596">
        <w:trPr>
          <w:trHeight w:hRule="exact" w:val="346"/>
          <w:jc w:val="center"/>
        </w:trPr>
        <w:tc>
          <w:tcPr>
            <w:tcW w:w="1721" w:type="pct"/>
            <w:vAlign w:val="center"/>
          </w:tcPr>
          <w:p w:rsidR="00460596" w:rsidRPr="00EE4930" w:rsidRDefault="00460596" w:rsidP="000835CF">
            <w:pPr>
              <w:pStyle w:val="NoSpacing"/>
              <w:spacing w:line="360" w:lineRule="auto"/>
              <w:jc w:val="center"/>
              <w:rPr>
                <w:b/>
              </w:rPr>
            </w:pPr>
            <w:r w:rsidRPr="00EE4930">
              <w:t>Accuracy level-2 solution-2</w:t>
            </w:r>
          </w:p>
        </w:tc>
        <w:tc>
          <w:tcPr>
            <w:tcW w:w="783" w:type="pct"/>
            <w:vAlign w:val="center"/>
          </w:tcPr>
          <w:p w:rsidR="00460596" w:rsidRPr="00EE4930" w:rsidRDefault="00460596" w:rsidP="000835CF">
            <w:pPr>
              <w:pStyle w:val="NoSpacing"/>
              <w:spacing w:line="360" w:lineRule="auto"/>
              <w:jc w:val="center"/>
            </w:pPr>
          </w:p>
        </w:tc>
        <w:tc>
          <w:tcPr>
            <w:tcW w:w="861" w:type="pct"/>
            <w:vAlign w:val="center"/>
          </w:tcPr>
          <w:p w:rsidR="00460596" w:rsidRPr="00EE4930" w:rsidRDefault="00460596" w:rsidP="000835CF">
            <w:pPr>
              <w:pStyle w:val="NoSpacing"/>
              <w:spacing w:line="360" w:lineRule="auto"/>
              <w:jc w:val="center"/>
            </w:pPr>
          </w:p>
        </w:tc>
        <w:tc>
          <w:tcPr>
            <w:tcW w:w="626" w:type="pct"/>
            <w:vAlign w:val="center"/>
          </w:tcPr>
          <w:p w:rsidR="00460596" w:rsidRPr="00EE4930" w:rsidRDefault="00460596" w:rsidP="000835CF">
            <w:pPr>
              <w:pStyle w:val="NoSpacing"/>
              <w:spacing w:line="360" w:lineRule="auto"/>
              <w:jc w:val="center"/>
            </w:pPr>
          </w:p>
        </w:tc>
        <w:tc>
          <w:tcPr>
            <w:tcW w:w="1009" w:type="pct"/>
            <w:vAlign w:val="center"/>
          </w:tcPr>
          <w:p w:rsidR="00460596" w:rsidRPr="00EE4930" w:rsidRDefault="00460596" w:rsidP="000835CF">
            <w:pPr>
              <w:pStyle w:val="NoSpacing"/>
              <w:spacing w:line="360" w:lineRule="auto"/>
              <w:jc w:val="center"/>
            </w:pPr>
          </w:p>
        </w:tc>
      </w:tr>
      <w:tr w:rsidR="00460596" w:rsidRPr="00EE4930" w:rsidTr="00460596">
        <w:trPr>
          <w:trHeight w:hRule="exact" w:val="346"/>
          <w:jc w:val="center"/>
        </w:trPr>
        <w:tc>
          <w:tcPr>
            <w:tcW w:w="1721" w:type="pct"/>
            <w:vAlign w:val="center"/>
          </w:tcPr>
          <w:p w:rsidR="00460596" w:rsidRPr="00EE4930" w:rsidRDefault="00460596" w:rsidP="000835CF">
            <w:pPr>
              <w:pStyle w:val="NoSpacing"/>
              <w:spacing w:line="360" w:lineRule="auto"/>
              <w:jc w:val="center"/>
              <w:rPr>
                <w:b/>
              </w:rPr>
            </w:pPr>
            <w:r w:rsidRPr="00EE4930">
              <w:t>Accuracy level-2 solution-3</w:t>
            </w:r>
          </w:p>
        </w:tc>
        <w:tc>
          <w:tcPr>
            <w:tcW w:w="783" w:type="pct"/>
            <w:vAlign w:val="center"/>
          </w:tcPr>
          <w:p w:rsidR="00460596" w:rsidRPr="00EE4930" w:rsidRDefault="00460596" w:rsidP="000835CF">
            <w:pPr>
              <w:pStyle w:val="NoSpacing"/>
              <w:spacing w:line="360" w:lineRule="auto"/>
              <w:jc w:val="center"/>
            </w:pPr>
          </w:p>
        </w:tc>
        <w:tc>
          <w:tcPr>
            <w:tcW w:w="861" w:type="pct"/>
            <w:vAlign w:val="center"/>
          </w:tcPr>
          <w:p w:rsidR="00460596" w:rsidRPr="00EE4930" w:rsidRDefault="00460596" w:rsidP="000835CF">
            <w:pPr>
              <w:pStyle w:val="NoSpacing"/>
              <w:spacing w:line="360" w:lineRule="auto"/>
              <w:jc w:val="center"/>
            </w:pPr>
          </w:p>
        </w:tc>
        <w:tc>
          <w:tcPr>
            <w:tcW w:w="626" w:type="pct"/>
            <w:vAlign w:val="center"/>
          </w:tcPr>
          <w:p w:rsidR="00460596" w:rsidRPr="00EE4930" w:rsidRDefault="00460596" w:rsidP="000835CF">
            <w:pPr>
              <w:pStyle w:val="NoSpacing"/>
              <w:spacing w:line="360" w:lineRule="auto"/>
              <w:jc w:val="center"/>
            </w:pPr>
          </w:p>
        </w:tc>
        <w:tc>
          <w:tcPr>
            <w:tcW w:w="1009" w:type="pct"/>
            <w:vAlign w:val="center"/>
          </w:tcPr>
          <w:p w:rsidR="00460596" w:rsidRPr="00EE4930" w:rsidRDefault="00460596" w:rsidP="000835CF">
            <w:pPr>
              <w:pStyle w:val="NoSpacing"/>
              <w:spacing w:line="360" w:lineRule="auto"/>
              <w:jc w:val="center"/>
            </w:pPr>
          </w:p>
        </w:tc>
      </w:tr>
    </w:tbl>
    <w:p w:rsidR="00FB293B" w:rsidRDefault="00460596" w:rsidP="00460596">
      <w:pPr>
        <w:tabs>
          <w:tab w:val="left" w:pos="709"/>
        </w:tabs>
        <w:spacing w:after="0" w:line="360" w:lineRule="auto"/>
        <w:rPr>
          <w:rFonts w:ascii="Times New Roman" w:hAnsi="Times New Roman" w:cs="Times New Roman"/>
          <w:b/>
          <w:sz w:val="24"/>
          <w:szCs w:val="24"/>
        </w:rPr>
      </w:pPr>
      <w:r w:rsidRPr="002E2DBA">
        <w:rPr>
          <w:rFonts w:ascii="Times New Roman" w:hAnsi="Times New Roman" w:cs="Times New Roman"/>
          <w:b/>
          <w:sz w:val="24"/>
          <w:szCs w:val="24"/>
        </w:rPr>
        <w:tab/>
      </w:r>
    </w:p>
    <w:p w:rsidR="00FB293B" w:rsidRDefault="00FB293B" w:rsidP="00460596">
      <w:pPr>
        <w:tabs>
          <w:tab w:val="left" w:pos="709"/>
        </w:tabs>
        <w:spacing w:after="0" w:line="360" w:lineRule="auto"/>
        <w:rPr>
          <w:rFonts w:ascii="Times New Roman" w:hAnsi="Times New Roman" w:cs="Times New Roman"/>
          <w:b/>
          <w:sz w:val="24"/>
          <w:szCs w:val="24"/>
        </w:rPr>
      </w:pPr>
    </w:p>
    <w:p w:rsidR="00FB293B" w:rsidRDefault="00FB293B" w:rsidP="00460596">
      <w:pPr>
        <w:tabs>
          <w:tab w:val="left" w:pos="709"/>
        </w:tabs>
        <w:spacing w:after="0" w:line="360" w:lineRule="auto"/>
        <w:rPr>
          <w:rFonts w:ascii="Times New Roman" w:hAnsi="Times New Roman" w:cs="Times New Roman"/>
          <w:b/>
          <w:sz w:val="24"/>
          <w:szCs w:val="24"/>
        </w:rPr>
      </w:pPr>
    </w:p>
    <w:p w:rsidR="00460596" w:rsidRPr="002E2DBA" w:rsidRDefault="00FB293B" w:rsidP="00460596">
      <w:pPr>
        <w:tabs>
          <w:tab w:val="left" w:pos="709"/>
        </w:tabs>
        <w:spacing w:after="0" w:line="360" w:lineRule="auto"/>
        <w:rPr>
          <w:rFonts w:ascii="Times New Roman" w:hAnsi="Times New Roman" w:cs="Times New Roman"/>
          <w:b/>
          <w:sz w:val="24"/>
          <w:szCs w:val="24"/>
        </w:rPr>
      </w:pPr>
      <w:r>
        <w:rPr>
          <w:rFonts w:ascii="Times New Roman" w:hAnsi="Times New Roman" w:cs="Times New Roman"/>
          <w:b/>
          <w:sz w:val="24"/>
          <w:szCs w:val="24"/>
        </w:rPr>
        <w:tab/>
      </w:r>
      <w:r w:rsidR="00460596" w:rsidRPr="002E2DBA">
        <w:rPr>
          <w:rFonts w:ascii="Times New Roman" w:hAnsi="Times New Roman" w:cs="Times New Roman"/>
          <w:b/>
          <w:sz w:val="24"/>
          <w:szCs w:val="24"/>
        </w:rPr>
        <w:t xml:space="preserve">Analyzed By: </w:t>
      </w:r>
      <w:r w:rsidR="00460596" w:rsidRPr="002E2DBA">
        <w:rPr>
          <w:rFonts w:ascii="Times New Roman" w:hAnsi="Times New Roman" w:cs="Times New Roman"/>
          <w:b/>
          <w:sz w:val="24"/>
          <w:szCs w:val="24"/>
        </w:rPr>
        <w:tab/>
      </w:r>
      <w:r w:rsidR="00460596" w:rsidRPr="002E2DBA">
        <w:rPr>
          <w:rFonts w:ascii="Times New Roman" w:hAnsi="Times New Roman" w:cs="Times New Roman"/>
          <w:b/>
          <w:sz w:val="24"/>
          <w:szCs w:val="24"/>
        </w:rPr>
        <w:tab/>
      </w:r>
      <w:r w:rsidR="00460596" w:rsidRPr="002E2DBA">
        <w:rPr>
          <w:rFonts w:ascii="Times New Roman" w:hAnsi="Times New Roman" w:cs="Times New Roman"/>
          <w:b/>
          <w:sz w:val="24"/>
          <w:szCs w:val="24"/>
        </w:rPr>
        <w:tab/>
      </w:r>
      <w:r w:rsidR="00460596" w:rsidRPr="002E2DBA">
        <w:rPr>
          <w:rFonts w:ascii="Times New Roman" w:hAnsi="Times New Roman" w:cs="Times New Roman"/>
          <w:b/>
          <w:sz w:val="24"/>
          <w:szCs w:val="24"/>
        </w:rPr>
        <w:tab/>
      </w:r>
      <w:r w:rsidR="00460596" w:rsidRPr="002E2DBA">
        <w:rPr>
          <w:rFonts w:ascii="Times New Roman" w:hAnsi="Times New Roman" w:cs="Times New Roman"/>
          <w:b/>
          <w:sz w:val="24"/>
          <w:szCs w:val="24"/>
        </w:rPr>
        <w:tab/>
        <w:t>Checked By:</w:t>
      </w:r>
    </w:p>
    <w:p w:rsidR="00460596" w:rsidRPr="002E2DBA" w:rsidRDefault="00460596" w:rsidP="00460596">
      <w:pPr>
        <w:pStyle w:val="Default"/>
        <w:spacing w:line="360" w:lineRule="auto"/>
        <w:ind w:left="720" w:right="-144"/>
        <w:rPr>
          <w:b/>
        </w:rPr>
      </w:pPr>
      <w:r w:rsidRPr="002E2DBA">
        <w:rPr>
          <w:b/>
        </w:rPr>
        <w:tab/>
        <w:t xml:space="preserve">Date: </w:t>
      </w:r>
      <w:r w:rsidRPr="002E2DBA">
        <w:rPr>
          <w:b/>
        </w:rPr>
        <w:tab/>
      </w:r>
      <w:r w:rsidRPr="002E2DBA">
        <w:rPr>
          <w:b/>
        </w:rPr>
        <w:tab/>
      </w:r>
      <w:r w:rsidRPr="002E2DBA">
        <w:rPr>
          <w:b/>
        </w:rPr>
        <w:tab/>
      </w:r>
      <w:r w:rsidRPr="002E2DBA">
        <w:rPr>
          <w:b/>
        </w:rPr>
        <w:tab/>
      </w:r>
      <w:r w:rsidRPr="002E2DBA">
        <w:rPr>
          <w:b/>
        </w:rPr>
        <w:tab/>
      </w:r>
      <w:r w:rsidRPr="002E2DBA">
        <w:rPr>
          <w:b/>
        </w:rPr>
        <w:tab/>
        <w:t>Date:</w:t>
      </w:r>
    </w:p>
    <w:p w:rsidR="00496CA8" w:rsidRPr="00112C78" w:rsidRDefault="00496CA8" w:rsidP="0073405D">
      <w:pPr>
        <w:pStyle w:val="Default"/>
        <w:numPr>
          <w:ilvl w:val="0"/>
          <w:numId w:val="16"/>
        </w:numPr>
        <w:spacing w:line="360" w:lineRule="auto"/>
        <w:ind w:left="720" w:right="-144" w:hanging="720"/>
        <w:rPr>
          <w:b/>
          <w:noProof/>
        </w:rPr>
      </w:pPr>
      <w:r w:rsidRPr="00112C78">
        <w:rPr>
          <w:b/>
          <w:noProof/>
        </w:rPr>
        <w:t>OBSERVATION / RESULTS:</w:t>
      </w:r>
    </w:p>
    <w:tbl>
      <w:tblPr>
        <w:tblpPr w:leftFromText="180" w:rightFromText="180" w:bottomFromText="200" w:vertAnchor="text" w:horzAnchor="margin" w:tblpX="270" w:tblpY="25"/>
        <w:tblOverlap w:val="never"/>
        <w:tblW w:w="4624" w:type="pct"/>
        <w:tblLayout w:type="fixed"/>
        <w:tblLook w:val="04A0" w:firstRow="1" w:lastRow="0" w:firstColumn="1" w:lastColumn="0" w:noHBand="0" w:noVBand="1"/>
      </w:tblPr>
      <w:tblGrid>
        <w:gridCol w:w="993"/>
        <w:gridCol w:w="1294"/>
        <w:gridCol w:w="1918"/>
        <w:gridCol w:w="1575"/>
        <w:gridCol w:w="1699"/>
        <w:gridCol w:w="1418"/>
      </w:tblGrid>
      <w:tr w:rsidR="00FB293B" w:rsidRPr="00112C78" w:rsidTr="00FB293B">
        <w:trPr>
          <w:trHeight w:hRule="exact" w:val="861"/>
        </w:trPr>
        <w:tc>
          <w:tcPr>
            <w:tcW w:w="558"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B293B" w:rsidRPr="00112C78" w:rsidRDefault="00FB293B" w:rsidP="0073405D">
            <w:pPr>
              <w:tabs>
                <w:tab w:val="left" w:pos="360"/>
                <w:tab w:val="left" w:pos="540"/>
              </w:tabs>
              <w:spacing w:after="0"/>
              <w:jc w:val="center"/>
              <w:rPr>
                <w:rFonts w:ascii="Times New Roman" w:hAnsi="Times New Roman" w:cs="Times New Roman"/>
                <w:b/>
                <w:color w:val="000000"/>
                <w:sz w:val="24"/>
                <w:szCs w:val="24"/>
                <w:lang w:eastAsia="en-IN"/>
              </w:rPr>
            </w:pPr>
            <w:proofErr w:type="spellStart"/>
            <w:r w:rsidRPr="00112C78">
              <w:rPr>
                <w:rFonts w:ascii="Times New Roman" w:hAnsi="Times New Roman" w:cs="Times New Roman"/>
                <w:b/>
                <w:color w:val="000000"/>
                <w:sz w:val="24"/>
                <w:szCs w:val="24"/>
                <w:lang w:eastAsia="en-IN"/>
              </w:rPr>
              <w:t>S.No</w:t>
            </w:r>
            <w:proofErr w:type="spellEnd"/>
            <w:r w:rsidRPr="00112C78">
              <w:rPr>
                <w:rFonts w:ascii="Times New Roman" w:hAnsi="Times New Roman" w:cs="Times New Roman"/>
                <w:b/>
                <w:color w:val="000000"/>
                <w:sz w:val="24"/>
                <w:szCs w:val="24"/>
                <w:lang w:eastAsia="en-IN"/>
              </w:rPr>
              <w:t>.</w:t>
            </w:r>
          </w:p>
        </w:tc>
        <w:tc>
          <w:tcPr>
            <w:tcW w:w="72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B293B" w:rsidRPr="00112C78" w:rsidRDefault="00FB293B" w:rsidP="0073405D">
            <w:pPr>
              <w:tabs>
                <w:tab w:val="left" w:pos="360"/>
                <w:tab w:val="left" w:pos="540"/>
              </w:tabs>
              <w:spacing w:after="0"/>
              <w:jc w:val="center"/>
              <w:rPr>
                <w:rFonts w:ascii="Times New Roman" w:hAnsi="Times New Roman" w:cs="Times New Roman"/>
                <w:b/>
                <w:color w:val="000000"/>
                <w:sz w:val="24"/>
                <w:szCs w:val="24"/>
                <w:lang w:eastAsia="en-IN"/>
              </w:rPr>
            </w:pPr>
            <w:r w:rsidRPr="00112C78">
              <w:rPr>
                <w:rFonts w:ascii="Times New Roman" w:hAnsi="Times New Roman" w:cs="Times New Roman"/>
                <w:b/>
                <w:color w:val="000000"/>
                <w:sz w:val="24"/>
                <w:szCs w:val="24"/>
                <w:lang w:eastAsia="en-IN"/>
              </w:rPr>
              <w:t>Accuracy level</w:t>
            </w:r>
          </w:p>
        </w:tc>
        <w:tc>
          <w:tcPr>
            <w:tcW w:w="107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B293B" w:rsidRDefault="00FB293B" w:rsidP="0073405D">
            <w:pPr>
              <w:pStyle w:val="NoSpacing"/>
              <w:spacing w:line="276" w:lineRule="auto"/>
              <w:jc w:val="center"/>
              <w:rPr>
                <w:b/>
                <w:lang w:eastAsia="en-IN"/>
              </w:rPr>
            </w:pPr>
            <w:r w:rsidRPr="00112C78">
              <w:rPr>
                <w:b/>
                <w:lang w:eastAsia="en-IN"/>
              </w:rPr>
              <w:t xml:space="preserve">No. of </w:t>
            </w:r>
          </w:p>
          <w:p w:rsidR="00FB293B" w:rsidRPr="00112C78" w:rsidRDefault="00FB293B" w:rsidP="0073405D">
            <w:pPr>
              <w:pStyle w:val="NoSpacing"/>
              <w:spacing w:line="276" w:lineRule="auto"/>
              <w:jc w:val="center"/>
              <w:rPr>
                <w:b/>
                <w:lang w:eastAsia="en-IN"/>
              </w:rPr>
            </w:pPr>
            <w:r w:rsidRPr="00112C78">
              <w:rPr>
                <w:b/>
                <w:lang w:eastAsia="en-IN"/>
              </w:rPr>
              <w:t>Preparations</w:t>
            </w:r>
          </w:p>
        </w:tc>
        <w:tc>
          <w:tcPr>
            <w:tcW w:w="885" w:type="pct"/>
            <w:tcBorders>
              <w:top w:val="single" w:sz="4" w:space="0" w:color="auto"/>
              <w:left w:val="nil"/>
              <w:bottom w:val="single" w:sz="4" w:space="0" w:color="auto"/>
              <w:right w:val="single" w:sz="4" w:space="0" w:color="auto"/>
            </w:tcBorders>
            <w:shd w:val="clear" w:color="auto" w:fill="FFFFFF"/>
            <w:vAlign w:val="center"/>
            <w:hideMark/>
          </w:tcPr>
          <w:p w:rsidR="00FB293B" w:rsidRPr="004E7102" w:rsidRDefault="00FB293B" w:rsidP="00FB293B">
            <w:pPr>
              <w:pStyle w:val="NoSpacing"/>
              <w:spacing w:line="312" w:lineRule="auto"/>
              <w:jc w:val="center"/>
              <w:rPr>
                <w:b/>
                <w:lang w:eastAsia="en-IN"/>
              </w:rPr>
            </w:pPr>
            <w:r w:rsidRPr="004E7102">
              <w:rPr>
                <w:b/>
                <w:lang w:eastAsia="en-IN"/>
              </w:rPr>
              <w:t>Content Added (</w:t>
            </w:r>
            <w:r>
              <w:rPr>
                <w:b/>
                <w:lang w:eastAsia="en-IN"/>
              </w:rPr>
              <w:t>%</w:t>
            </w:r>
            <w:r w:rsidRPr="004E7102">
              <w:rPr>
                <w:b/>
                <w:lang w:eastAsia="en-IN"/>
              </w:rPr>
              <w:t>)</w:t>
            </w:r>
          </w:p>
        </w:tc>
        <w:tc>
          <w:tcPr>
            <w:tcW w:w="955" w:type="pct"/>
            <w:tcBorders>
              <w:top w:val="single" w:sz="4" w:space="0" w:color="auto"/>
              <w:left w:val="nil"/>
              <w:bottom w:val="single" w:sz="4" w:space="0" w:color="auto"/>
              <w:right w:val="single" w:sz="4" w:space="0" w:color="auto"/>
            </w:tcBorders>
            <w:shd w:val="clear" w:color="auto" w:fill="FFFFFF"/>
            <w:vAlign w:val="center"/>
          </w:tcPr>
          <w:p w:rsidR="00FB293B" w:rsidRPr="004E7102" w:rsidRDefault="00FB293B" w:rsidP="004E7102">
            <w:pPr>
              <w:pStyle w:val="NoSpacing"/>
              <w:spacing w:line="312" w:lineRule="auto"/>
              <w:jc w:val="center"/>
              <w:rPr>
                <w:b/>
                <w:lang w:eastAsia="en-IN"/>
              </w:rPr>
            </w:pPr>
            <w:r w:rsidRPr="004E7102">
              <w:rPr>
                <w:b/>
                <w:lang w:eastAsia="en-IN"/>
              </w:rPr>
              <w:t>Content</w:t>
            </w:r>
          </w:p>
          <w:p w:rsidR="00FB293B" w:rsidRPr="004E7102" w:rsidRDefault="00FB293B" w:rsidP="00FB293B">
            <w:pPr>
              <w:pStyle w:val="NoSpacing"/>
              <w:spacing w:line="312" w:lineRule="auto"/>
              <w:jc w:val="center"/>
              <w:rPr>
                <w:b/>
                <w:lang w:eastAsia="en-IN"/>
              </w:rPr>
            </w:pPr>
            <w:r w:rsidRPr="004E7102">
              <w:rPr>
                <w:b/>
                <w:lang w:eastAsia="en-IN"/>
              </w:rPr>
              <w:t>Found (</w:t>
            </w:r>
            <w:r>
              <w:rPr>
                <w:b/>
                <w:lang w:eastAsia="en-IN"/>
              </w:rPr>
              <w:t>%</w:t>
            </w:r>
            <w:r w:rsidRPr="004E7102">
              <w:rPr>
                <w:b/>
                <w:lang w:eastAsia="en-IN"/>
              </w:rPr>
              <w:t>)</w:t>
            </w:r>
          </w:p>
        </w:tc>
        <w:tc>
          <w:tcPr>
            <w:tcW w:w="797" w:type="pct"/>
            <w:tcBorders>
              <w:top w:val="single" w:sz="4" w:space="0" w:color="auto"/>
              <w:left w:val="nil"/>
              <w:bottom w:val="single" w:sz="4" w:space="0" w:color="auto"/>
              <w:right w:val="single" w:sz="4" w:space="0" w:color="auto"/>
            </w:tcBorders>
            <w:shd w:val="clear" w:color="auto" w:fill="FFFFFF"/>
            <w:vAlign w:val="center"/>
            <w:hideMark/>
          </w:tcPr>
          <w:p w:rsidR="00FB293B" w:rsidRDefault="00FB293B" w:rsidP="0073405D">
            <w:pPr>
              <w:pStyle w:val="NoSpacing"/>
              <w:spacing w:line="276" w:lineRule="auto"/>
              <w:jc w:val="center"/>
              <w:rPr>
                <w:b/>
                <w:lang w:eastAsia="en-IN"/>
              </w:rPr>
            </w:pPr>
            <w:r w:rsidRPr="00112C78">
              <w:rPr>
                <w:b/>
                <w:lang w:eastAsia="en-IN"/>
              </w:rPr>
              <w:t xml:space="preserve">% </w:t>
            </w:r>
          </w:p>
          <w:p w:rsidR="00FB293B" w:rsidRPr="00112C78" w:rsidRDefault="00FB293B" w:rsidP="0073405D">
            <w:pPr>
              <w:pStyle w:val="NoSpacing"/>
              <w:spacing w:line="276" w:lineRule="auto"/>
              <w:jc w:val="center"/>
              <w:rPr>
                <w:b/>
                <w:lang w:eastAsia="en-IN"/>
              </w:rPr>
            </w:pPr>
            <w:r w:rsidRPr="00112C78">
              <w:rPr>
                <w:b/>
                <w:lang w:eastAsia="en-IN"/>
              </w:rPr>
              <w:t>Recovery</w:t>
            </w:r>
          </w:p>
        </w:tc>
      </w:tr>
      <w:tr w:rsidR="00FB293B" w:rsidRPr="00112C78" w:rsidTr="00FB293B">
        <w:trPr>
          <w:trHeight w:hRule="exact" w:val="403"/>
        </w:trPr>
        <w:tc>
          <w:tcPr>
            <w:tcW w:w="558" w:type="pct"/>
            <w:tcBorders>
              <w:top w:val="nil"/>
              <w:left w:val="single" w:sz="4" w:space="0" w:color="auto"/>
              <w:bottom w:val="single" w:sz="4" w:space="0" w:color="auto"/>
              <w:right w:val="single" w:sz="4" w:space="0" w:color="auto"/>
            </w:tcBorders>
            <w:noWrap/>
            <w:vAlign w:val="center"/>
          </w:tcPr>
          <w:p w:rsidR="00FB293B" w:rsidRPr="00112C78" w:rsidRDefault="00FB293B" w:rsidP="00496CA8">
            <w:pPr>
              <w:tabs>
                <w:tab w:val="left" w:pos="360"/>
                <w:tab w:val="left" w:pos="522"/>
              </w:tabs>
              <w:spacing w:after="0" w:line="360" w:lineRule="auto"/>
              <w:jc w:val="center"/>
              <w:rPr>
                <w:rFonts w:ascii="Times New Roman" w:hAnsi="Times New Roman" w:cs="Times New Roman"/>
                <w:color w:val="000000"/>
                <w:sz w:val="24"/>
                <w:szCs w:val="24"/>
              </w:rPr>
            </w:pPr>
            <w:r w:rsidRPr="00112C78">
              <w:rPr>
                <w:rFonts w:ascii="Times New Roman" w:hAnsi="Times New Roman" w:cs="Times New Roman"/>
                <w:color w:val="000000"/>
                <w:sz w:val="24"/>
                <w:szCs w:val="24"/>
              </w:rPr>
              <w:t>1</w:t>
            </w:r>
          </w:p>
        </w:tc>
        <w:tc>
          <w:tcPr>
            <w:tcW w:w="727" w:type="pct"/>
            <w:vMerge w:val="restart"/>
            <w:tcBorders>
              <w:top w:val="single" w:sz="4" w:space="0" w:color="auto"/>
              <w:left w:val="single" w:sz="4" w:space="0" w:color="auto"/>
              <w:right w:val="single" w:sz="4" w:space="0" w:color="auto"/>
            </w:tcBorders>
            <w:vAlign w:val="center"/>
          </w:tcPr>
          <w:p w:rsidR="00FB293B" w:rsidRPr="00112C78" w:rsidRDefault="00FB293B" w:rsidP="00496CA8">
            <w:pPr>
              <w:tabs>
                <w:tab w:val="left" w:pos="360"/>
                <w:tab w:val="left" w:pos="540"/>
                <w:tab w:val="left" w:pos="792"/>
              </w:tabs>
              <w:spacing w:after="0" w:line="360" w:lineRule="auto"/>
              <w:jc w:val="center"/>
              <w:rPr>
                <w:rFonts w:ascii="Times New Roman" w:hAnsi="Times New Roman" w:cs="Times New Roman"/>
                <w:b/>
                <w:color w:val="000000"/>
                <w:sz w:val="24"/>
                <w:szCs w:val="24"/>
              </w:rPr>
            </w:pPr>
            <w:r w:rsidRPr="00112C78">
              <w:rPr>
                <w:rFonts w:ascii="Times New Roman" w:hAnsi="Times New Roman" w:cs="Times New Roman"/>
                <w:b/>
                <w:color w:val="000000"/>
                <w:sz w:val="24"/>
                <w:szCs w:val="24"/>
              </w:rPr>
              <w:t>Sample solution</w:t>
            </w:r>
          </w:p>
        </w:tc>
        <w:tc>
          <w:tcPr>
            <w:tcW w:w="1078" w:type="pct"/>
            <w:tcBorders>
              <w:top w:val="nil"/>
              <w:left w:val="single" w:sz="4" w:space="0" w:color="auto"/>
              <w:bottom w:val="single" w:sz="4" w:space="0" w:color="auto"/>
              <w:right w:val="single" w:sz="4" w:space="0" w:color="auto"/>
            </w:tcBorders>
            <w:vAlign w:val="center"/>
          </w:tcPr>
          <w:p w:rsidR="00FB293B" w:rsidRPr="00112C78" w:rsidRDefault="00FB293B" w:rsidP="00496CA8">
            <w:pPr>
              <w:spacing w:after="0" w:line="360" w:lineRule="auto"/>
              <w:jc w:val="center"/>
              <w:rPr>
                <w:rFonts w:ascii="Times New Roman" w:hAnsi="Times New Roman" w:cs="Times New Roman"/>
                <w:sz w:val="24"/>
                <w:szCs w:val="24"/>
              </w:rPr>
            </w:pPr>
            <w:r w:rsidRPr="00112C78">
              <w:rPr>
                <w:rFonts w:ascii="Times New Roman" w:hAnsi="Times New Roman" w:cs="Times New Roman"/>
                <w:sz w:val="24"/>
                <w:szCs w:val="24"/>
              </w:rPr>
              <w:t>Preparation-1</w:t>
            </w:r>
          </w:p>
        </w:tc>
        <w:tc>
          <w:tcPr>
            <w:tcW w:w="885" w:type="pct"/>
            <w:tcBorders>
              <w:top w:val="nil"/>
              <w:left w:val="nil"/>
              <w:bottom w:val="single" w:sz="4" w:space="0" w:color="auto"/>
              <w:right w:val="single" w:sz="4" w:space="0" w:color="auto"/>
            </w:tcBorders>
            <w:vAlign w:val="center"/>
          </w:tcPr>
          <w:p w:rsidR="00FB293B" w:rsidRPr="00112C78" w:rsidRDefault="00FB293B" w:rsidP="00496CA8">
            <w:pPr>
              <w:tabs>
                <w:tab w:val="left" w:pos="360"/>
                <w:tab w:val="left" w:pos="540"/>
              </w:tabs>
              <w:spacing w:after="0" w:line="360" w:lineRule="auto"/>
              <w:jc w:val="center"/>
              <w:rPr>
                <w:rFonts w:ascii="Times New Roman" w:hAnsi="Times New Roman" w:cs="Times New Roman"/>
                <w:color w:val="000000"/>
                <w:sz w:val="24"/>
                <w:szCs w:val="24"/>
              </w:rPr>
            </w:pPr>
          </w:p>
        </w:tc>
        <w:tc>
          <w:tcPr>
            <w:tcW w:w="955" w:type="pct"/>
            <w:tcBorders>
              <w:top w:val="nil"/>
              <w:left w:val="nil"/>
              <w:bottom w:val="single" w:sz="4" w:space="0" w:color="auto"/>
              <w:right w:val="single" w:sz="4" w:space="0" w:color="auto"/>
            </w:tcBorders>
            <w:vAlign w:val="center"/>
          </w:tcPr>
          <w:p w:rsidR="00FB293B" w:rsidRPr="00112C78" w:rsidRDefault="00FB293B" w:rsidP="00496CA8">
            <w:pPr>
              <w:tabs>
                <w:tab w:val="left" w:pos="360"/>
                <w:tab w:val="left" w:pos="540"/>
              </w:tabs>
              <w:spacing w:after="0" w:line="360" w:lineRule="auto"/>
              <w:jc w:val="center"/>
              <w:rPr>
                <w:rFonts w:ascii="Times New Roman" w:hAnsi="Times New Roman" w:cs="Times New Roman"/>
                <w:color w:val="000000"/>
                <w:sz w:val="24"/>
                <w:szCs w:val="24"/>
              </w:rPr>
            </w:pPr>
          </w:p>
        </w:tc>
        <w:tc>
          <w:tcPr>
            <w:tcW w:w="797" w:type="pct"/>
            <w:tcBorders>
              <w:top w:val="nil"/>
              <w:left w:val="single" w:sz="4" w:space="0" w:color="auto"/>
              <w:bottom w:val="single" w:sz="4" w:space="0" w:color="auto"/>
              <w:right w:val="single" w:sz="4" w:space="0" w:color="auto"/>
            </w:tcBorders>
            <w:noWrap/>
            <w:vAlign w:val="center"/>
          </w:tcPr>
          <w:p w:rsidR="00FB293B" w:rsidRPr="00112C78" w:rsidRDefault="00FB293B" w:rsidP="00496CA8">
            <w:pPr>
              <w:tabs>
                <w:tab w:val="left" w:pos="360"/>
                <w:tab w:val="left" w:pos="540"/>
              </w:tabs>
              <w:spacing w:after="0" w:line="360" w:lineRule="auto"/>
              <w:jc w:val="center"/>
              <w:rPr>
                <w:rFonts w:ascii="Times New Roman" w:hAnsi="Times New Roman" w:cs="Times New Roman"/>
                <w:color w:val="000000"/>
                <w:sz w:val="24"/>
                <w:szCs w:val="24"/>
              </w:rPr>
            </w:pPr>
          </w:p>
        </w:tc>
      </w:tr>
      <w:tr w:rsidR="00FB293B" w:rsidRPr="00112C78" w:rsidTr="00FB293B">
        <w:trPr>
          <w:trHeight w:hRule="exact" w:val="403"/>
        </w:trPr>
        <w:tc>
          <w:tcPr>
            <w:tcW w:w="558" w:type="pct"/>
            <w:tcBorders>
              <w:top w:val="nil"/>
              <w:left w:val="single" w:sz="4" w:space="0" w:color="auto"/>
              <w:bottom w:val="single" w:sz="4" w:space="0" w:color="auto"/>
              <w:right w:val="single" w:sz="4" w:space="0" w:color="auto"/>
            </w:tcBorders>
            <w:noWrap/>
            <w:vAlign w:val="center"/>
          </w:tcPr>
          <w:p w:rsidR="00FB293B" w:rsidRPr="00112C78" w:rsidRDefault="00FB293B" w:rsidP="00496CA8">
            <w:pPr>
              <w:tabs>
                <w:tab w:val="left" w:pos="360"/>
                <w:tab w:val="left" w:pos="540"/>
                <w:tab w:val="left" w:pos="792"/>
              </w:tabs>
              <w:spacing w:after="0" w:line="360" w:lineRule="auto"/>
              <w:jc w:val="center"/>
              <w:rPr>
                <w:rFonts w:ascii="Times New Roman" w:hAnsi="Times New Roman" w:cs="Times New Roman"/>
                <w:color w:val="000000"/>
                <w:sz w:val="24"/>
                <w:szCs w:val="24"/>
              </w:rPr>
            </w:pPr>
            <w:r w:rsidRPr="00112C78">
              <w:rPr>
                <w:rFonts w:ascii="Times New Roman" w:hAnsi="Times New Roman" w:cs="Times New Roman"/>
                <w:color w:val="000000"/>
                <w:sz w:val="24"/>
                <w:szCs w:val="24"/>
              </w:rPr>
              <w:t>2</w:t>
            </w:r>
          </w:p>
        </w:tc>
        <w:tc>
          <w:tcPr>
            <w:tcW w:w="727" w:type="pct"/>
            <w:vMerge/>
            <w:tcBorders>
              <w:left w:val="single" w:sz="4" w:space="0" w:color="auto"/>
              <w:right w:val="single" w:sz="4" w:space="0" w:color="auto"/>
            </w:tcBorders>
            <w:vAlign w:val="center"/>
          </w:tcPr>
          <w:p w:rsidR="00FB293B" w:rsidRPr="00112C78" w:rsidRDefault="00FB293B" w:rsidP="00496CA8">
            <w:pPr>
              <w:tabs>
                <w:tab w:val="left" w:pos="360"/>
                <w:tab w:val="left" w:pos="540"/>
                <w:tab w:val="left" w:pos="792"/>
              </w:tabs>
              <w:spacing w:after="0" w:line="360" w:lineRule="auto"/>
              <w:jc w:val="center"/>
              <w:rPr>
                <w:rFonts w:ascii="Times New Roman" w:hAnsi="Times New Roman" w:cs="Times New Roman"/>
                <w:b/>
                <w:color w:val="000000"/>
                <w:sz w:val="24"/>
                <w:szCs w:val="24"/>
              </w:rPr>
            </w:pPr>
          </w:p>
        </w:tc>
        <w:tc>
          <w:tcPr>
            <w:tcW w:w="1078" w:type="pct"/>
            <w:tcBorders>
              <w:top w:val="nil"/>
              <w:left w:val="single" w:sz="4" w:space="0" w:color="auto"/>
              <w:bottom w:val="single" w:sz="4" w:space="0" w:color="auto"/>
              <w:right w:val="single" w:sz="4" w:space="0" w:color="auto"/>
            </w:tcBorders>
            <w:vAlign w:val="center"/>
          </w:tcPr>
          <w:p w:rsidR="00FB293B" w:rsidRPr="00112C78" w:rsidRDefault="00FB293B" w:rsidP="00496CA8">
            <w:pPr>
              <w:spacing w:after="0" w:line="360" w:lineRule="auto"/>
              <w:jc w:val="center"/>
              <w:rPr>
                <w:rFonts w:ascii="Times New Roman" w:hAnsi="Times New Roman" w:cs="Times New Roman"/>
                <w:sz w:val="24"/>
                <w:szCs w:val="24"/>
              </w:rPr>
            </w:pPr>
            <w:r w:rsidRPr="00112C78">
              <w:rPr>
                <w:rFonts w:ascii="Times New Roman" w:hAnsi="Times New Roman" w:cs="Times New Roman"/>
                <w:sz w:val="24"/>
                <w:szCs w:val="24"/>
              </w:rPr>
              <w:t>Preparation-2</w:t>
            </w:r>
          </w:p>
        </w:tc>
        <w:tc>
          <w:tcPr>
            <w:tcW w:w="885" w:type="pct"/>
            <w:tcBorders>
              <w:top w:val="nil"/>
              <w:left w:val="nil"/>
              <w:bottom w:val="single" w:sz="4" w:space="0" w:color="auto"/>
              <w:right w:val="single" w:sz="4" w:space="0" w:color="auto"/>
            </w:tcBorders>
            <w:vAlign w:val="center"/>
          </w:tcPr>
          <w:p w:rsidR="00FB293B" w:rsidRPr="00112C78" w:rsidRDefault="00FB293B" w:rsidP="00496CA8">
            <w:pPr>
              <w:tabs>
                <w:tab w:val="left" w:pos="360"/>
                <w:tab w:val="left" w:pos="540"/>
              </w:tabs>
              <w:spacing w:after="0" w:line="360" w:lineRule="auto"/>
              <w:jc w:val="center"/>
              <w:rPr>
                <w:rFonts w:ascii="Times New Roman" w:hAnsi="Times New Roman" w:cs="Times New Roman"/>
                <w:color w:val="000000"/>
                <w:sz w:val="24"/>
                <w:szCs w:val="24"/>
              </w:rPr>
            </w:pPr>
          </w:p>
        </w:tc>
        <w:tc>
          <w:tcPr>
            <w:tcW w:w="955" w:type="pct"/>
            <w:tcBorders>
              <w:top w:val="nil"/>
              <w:left w:val="nil"/>
              <w:bottom w:val="single" w:sz="4" w:space="0" w:color="auto"/>
              <w:right w:val="single" w:sz="4" w:space="0" w:color="auto"/>
            </w:tcBorders>
            <w:vAlign w:val="center"/>
          </w:tcPr>
          <w:p w:rsidR="00FB293B" w:rsidRPr="00112C78" w:rsidRDefault="00FB293B" w:rsidP="00496CA8">
            <w:pPr>
              <w:tabs>
                <w:tab w:val="left" w:pos="360"/>
                <w:tab w:val="left" w:pos="540"/>
              </w:tabs>
              <w:spacing w:after="0" w:line="360" w:lineRule="auto"/>
              <w:jc w:val="center"/>
              <w:rPr>
                <w:rFonts w:ascii="Times New Roman" w:hAnsi="Times New Roman" w:cs="Times New Roman"/>
                <w:color w:val="000000"/>
                <w:sz w:val="24"/>
                <w:szCs w:val="24"/>
              </w:rPr>
            </w:pPr>
          </w:p>
        </w:tc>
        <w:tc>
          <w:tcPr>
            <w:tcW w:w="797" w:type="pct"/>
            <w:tcBorders>
              <w:top w:val="nil"/>
              <w:left w:val="single" w:sz="4" w:space="0" w:color="auto"/>
              <w:bottom w:val="single" w:sz="4" w:space="0" w:color="auto"/>
              <w:right w:val="single" w:sz="4" w:space="0" w:color="auto"/>
            </w:tcBorders>
            <w:noWrap/>
            <w:vAlign w:val="center"/>
          </w:tcPr>
          <w:p w:rsidR="00FB293B" w:rsidRPr="00112C78" w:rsidRDefault="00FB293B" w:rsidP="00496CA8">
            <w:pPr>
              <w:tabs>
                <w:tab w:val="left" w:pos="360"/>
                <w:tab w:val="left" w:pos="540"/>
              </w:tabs>
              <w:spacing w:after="0" w:line="360" w:lineRule="auto"/>
              <w:jc w:val="center"/>
              <w:rPr>
                <w:rFonts w:ascii="Times New Roman" w:hAnsi="Times New Roman" w:cs="Times New Roman"/>
                <w:color w:val="000000"/>
                <w:sz w:val="24"/>
                <w:szCs w:val="24"/>
              </w:rPr>
            </w:pPr>
          </w:p>
        </w:tc>
      </w:tr>
      <w:tr w:rsidR="00FB293B" w:rsidRPr="00112C78" w:rsidTr="00FB293B">
        <w:trPr>
          <w:trHeight w:hRule="exact" w:val="403"/>
        </w:trPr>
        <w:tc>
          <w:tcPr>
            <w:tcW w:w="558" w:type="pct"/>
            <w:tcBorders>
              <w:top w:val="nil"/>
              <w:left w:val="single" w:sz="4" w:space="0" w:color="auto"/>
              <w:bottom w:val="single" w:sz="4" w:space="0" w:color="auto"/>
              <w:right w:val="single" w:sz="4" w:space="0" w:color="auto"/>
            </w:tcBorders>
            <w:noWrap/>
            <w:vAlign w:val="center"/>
          </w:tcPr>
          <w:p w:rsidR="00FB293B" w:rsidRPr="00112C78" w:rsidRDefault="00FB293B" w:rsidP="00496CA8">
            <w:pPr>
              <w:tabs>
                <w:tab w:val="left" w:pos="360"/>
                <w:tab w:val="left" w:pos="540"/>
                <w:tab w:val="left" w:pos="792"/>
              </w:tabs>
              <w:spacing w:after="0" w:line="360" w:lineRule="auto"/>
              <w:jc w:val="center"/>
              <w:rPr>
                <w:rFonts w:ascii="Times New Roman" w:hAnsi="Times New Roman" w:cs="Times New Roman"/>
                <w:color w:val="000000"/>
                <w:sz w:val="24"/>
                <w:szCs w:val="24"/>
              </w:rPr>
            </w:pPr>
            <w:r w:rsidRPr="00112C78">
              <w:rPr>
                <w:rFonts w:ascii="Times New Roman" w:hAnsi="Times New Roman" w:cs="Times New Roman"/>
                <w:color w:val="000000"/>
                <w:sz w:val="24"/>
                <w:szCs w:val="24"/>
              </w:rPr>
              <w:t>3</w:t>
            </w:r>
          </w:p>
        </w:tc>
        <w:tc>
          <w:tcPr>
            <w:tcW w:w="727" w:type="pct"/>
            <w:vMerge/>
            <w:tcBorders>
              <w:left w:val="single" w:sz="4" w:space="0" w:color="auto"/>
              <w:bottom w:val="single" w:sz="4" w:space="0" w:color="auto"/>
              <w:right w:val="single" w:sz="4" w:space="0" w:color="auto"/>
            </w:tcBorders>
            <w:vAlign w:val="center"/>
          </w:tcPr>
          <w:p w:rsidR="00FB293B" w:rsidRPr="00112C78" w:rsidRDefault="00FB293B" w:rsidP="00496CA8">
            <w:pPr>
              <w:tabs>
                <w:tab w:val="left" w:pos="360"/>
                <w:tab w:val="left" w:pos="540"/>
                <w:tab w:val="left" w:pos="792"/>
              </w:tabs>
              <w:spacing w:after="0" w:line="360" w:lineRule="auto"/>
              <w:jc w:val="center"/>
              <w:rPr>
                <w:rFonts w:ascii="Times New Roman" w:hAnsi="Times New Roman" w:cs="Times New Roman"/>
                <w:b/>
                <w:color w:val="000000"/>
                <w:sz w:val="24"/>
                <w:szCs w:val="24"/>
              </w:rPr>
            </w:pPr>
          </w:p>
        </w:tc>
        <w:tc>
          <w:tcPr>
            <w:tcW w:w="1078" w:type="pct"/>
            <w:tcBorders>
              <w:top w:val="nil"/>
              <w:left w:val="single" w:sz="4" w:space="0" w:color="auto"/>
              <w:bottom w:val="single" w:sz="4" w:space="0" w:color="auto"/>
              <w:right w:val="single" w:sz="4" w:space="0" w:color="auto"/>
            </w:tcBorders>
            <w:vAlign w:val="center"/>
          </w:tcPr>
          <w:p w:rsidR="00FB293B" w:rsidRPr="00112C78" w:rsidRDefault="00FB293B" w:rsidP="00496CA8">
            <w:pPr>
              <w:spacing w:after="0" w:line="360" w:lineRule="auto"/>
              <w:jc w:val="center"/>
              <w:rPr>
                <w:rFonts w:ascii="Times New Roman" w:hAnsi="Times New Roman" w:cs="Times New Roman"/>
                <w:sz w:val="24"/>
                <w:szCs w:val="24"/>
              </w:rPr>
            </w:pPr>
            <w:r w:rsidRPr="00112C78">
              <w:rPr>
                <w:rFonts w:ascii="Times New Roman" w:hAnsi="Times New Roman" w:cs="Times New Roman"/>
                <w:sz w:val="24"/>
                <w:szCs w:val="24"/>
              </w:rPr>
              <w:t>Preparation-3</w:t>
            </w:r>
          </w:p>
        </w:tc>
        <w:tc>
          <w:tcPr>
            <w:tcW w:w="885" w:type="pct"/>
            <w:tcBorders>
              <w:top w:val="nil"/>
              <w:left w:val="nil"/>
              <w:bottom w:val="single" w:sz="4" w:space="0" w:color="auto"/>
              <w:right w:val="single" w:sz="4" w:space="0" w:color="auto"/>
            </w:tcBorders>
            <w:vAlign w:val="center"/>
          </w:tcPr>
          <w:p w:rsidR="00FB293B" w:rsidRPr="00112C78" w:rsidRDefault="00FB293B" w:rsidP="00496CA8">
            <w:pPr>
              <w:tabs>
                <w:tab w:val="left" w:pos="360"/>
                <w:tab w:val="left" w:pos="540"/>
              </w:tabs>
              <w:spacing w:after="0" w:line="360" w:lineRule="auto"/>
              <w:jc w:val="center"/>
              <w:rPr>
                <w:rFonts w:ascii="Times New Roman" w:hAnsi="Times New Roman" w:cs="Times New Roman"/>
                <w:color w:val="000000"/>
                <w:sz w:val="24"/>
                <w:szCs w:val="24"/>
              </w:rPr>
            </w:pPr>
          </w:p>
        </w:tc>
        <w:tc>
          <w:tcPr>
            <w:tcW w:w="955" w:type="pct"/>
            <w:tcBorders>
              <w:top w:val="nil"/>
              <w:left w:val="nil"/>
              <w:bottom w:val="single" w:sz="4" w:space="0" w:color="auto"/>
              <w:right w:val="single" w:sz="4" w:space="0" w:color="auto"/>
            </w:tcBorders>
            <w:vAlign w:val="center"/>
          </w:tcPr>
          <w:p w:rsidR="00FB293B" w:rsidRPr="00112C78" w:rsidRDefault="00FB293B" w:rsidP="00496CA8">
            <w:pPr>
              <w:tabs>
                <w:tab w:val="left" w:pos="360"/>
                <w:tab w:val="left" w:pos="540"/>
              </w:tabs>
              <w:spacing w:after="0" w:line="360" w:lineRule="auto"/>
              <w:jc w:val="center"/>
              <w:rPr>
                <w:rFonts w:ascii="Times New Roman" w:hAnsi="Times New Roman" w:cs="Times New Roman"/>
                <w:color w:val="000000"/>
                <w:sz w:val="24"/>
                <w:szCs w:val="24"/>
              </w:rPr>
            </w:pPr>
          </w:p>
        </w:tc>
        <w:tc>
          <w:tcPr>
            <w:tcW w:w="797" w:type="pct"/>
            <w:tcBorders>
              <w:top w:val="nil"/>
              <w:left w:val="single" w:sz="4" w:space="0" w:color="auto"/>
              <w:bottom w:val="single" w:sz="4" w:space="0" w:color="auto"/>
              <w:right w:val="single" w:sz="4" w:space="0" w:color="auto"/>
            </w:tcBorders>
            <w:noWrap/>
            <w:vAlign w:val="center"/>
          </w:tcPr>
          <w:p w:rsidR="00FB293B" w:rsidRPr="00112C78" w:rsidRDefault="00FB293B" w:rsidP="00496CA8">
            <w:pPr>
              <w:tabs>
                <w:tab w:val="left" w:pos="360"/>
                <w:tab w:val="left" w:pos="540"/>
              </w:tabs>
              <w:spacing w:after="0" w:line="360" w:lineRule="auto"/>
              <w:jc w:val="center"/>
              <w:rPr>
                <w:rFonts w:ascii="Times New Roman" w:hAnsi="Times New Roman" w:cs="Times New Roman"/>
                <w:color w:val="000000"/>
                <w:sz w:val="24"/>
                <w:szCs w:val="24"/>
              </w:rPr>
            </w:pPr>
          </w:p>
        </w:tc>
      </w:tr>
      <w:tr w:rsidR="00FB293B" w:rsidRPr="00112C78" w:rsidTr="00FB293B">
        <w:trPr>
          <w:trHeight w:hRule="exact" w:val="403"/>
        </w:trPr>
        <w:tc>
          <w:tcPr>
            <w:tcW w:w="558" w:type="pct"/>
            <w:tcBorders>
              <w:top w:val="nil"/>
              <w:left w:val="single" w:sz="4" w:space="0" w:color="auto"/>
              <w:bottom w:val="single" w:sz="4" w:space="0" w:color="auto"/>
              <w:right w:val="single" w:sz="4" w:space="0" w:color="auto"/>
            </w:tcBorders>
            <w:noWrap/>
            <w:vAlign w:val="center"/>
          </w:tcPr>
          <w:p w:rsidR="00FB293B" w:rsidRPr="00112C78" w:rsidRDefault="00FB293B" w:rsidP="007750FE">
            <w:pPr>
              <w:tabs>
                <w:tab w:val="left" w:pos="360"/>
                <w:tab w:val="left" w:pos="540"/>
                <w:tab w:val="left" w:pos="774"/>
              </w:tabs>
              <w:spacing w:after="0" w:line="360" w:lineRule="auto"/>
              <w:jc w:val="center"/>
              <w:rPr>
                <w:rFonts w:ascii="Times New Roman" w:hAnsi="Times New Roman" w:cs="Times New Roman"/>
                <w:sz w:val="24"/>
                <w:szCs w:val="24"/>
              </w:rPr>
            </w:pPr>
            <w:r w:rsidRPr="00112C78">
              <w:rPr>
                <w:rFonts w:ascii="Times New Roman" w:hAnsi="Times New Roman" w:cs="Times New Roman"/>
                <w:sz w:val="24"/>
                <w:szCs w:val="24"/>
              </w:rPr>
              <w:lastRenderedPageBreak/>
              <w:t>4</w:t>
            </w:r>
          </w:p>
        </w:tc>
        <w:tc>
          <w:tcPr>
            <w:tcW w:w="727" w:type="pct"/>
            <w:vMerge w:val="restart"/>
            <w:tcBorders>
              <w:top w:val="single" w:sz="4" w:space="0" w:color="auto"/>
              <w:left w:val="single" w:sz="4" w:space="0" w:color="auto"/>
              <w:bottom w:val="single" w:sz="4" w:space="0" w:color="auto"/>
              <w:right w:val="single" w:sz="4" w:space="0" w:color="auto"/>
            </w:tcBorders>
            <w:vAlign w:val="center"/>
          </w:tcPr>
          <w:p w:rsidR="00FB293B" w:rsidRPr="007750FE" w:rsidRDefault="00FB293B" w:rsidP="007750FE">
            <w:pPr>
              <w:tabs>
                <w:tab w:val="left" w:pos="360"/>
                <w:tab w:val="left" w:pos="540"/>
                <w:tab w:val="left" w:pos="792"/>
              </w:tabs>
              <w:spacing w:after="0" w:line="360" w:lineRule="auto"/>
              <w:jc w:val="center"/>
              <w:rPr>
                <w:rFonts w:ascii="Times New Roman" w:hAnsi="Times New Roman" w:cs="Times New Roman"/>
                <w:b/>
                <w:color w:val="000000"/>
                <w:sz w:val="24"/>
                <w:szCs w:val="24"/>
              </w:rPr>
            </w:pPr>
            <w:r w:rsidRPr="007750FE">
              <w:rPr>
                <w:rFonts w:ascii="Times New Roman" w:hAnsi="Times New Roman" w:cs="Times New Roman"/>
                <w:b/>
                <w:sz w:val="24"/>
                <w:szCs w:val="24"/>
              </w:rPr>
              <w:t>LOQ</w:t>
            </w:r>
          </w:p>
          <w:p w:rsidR="00FB293B" w:rsidRPr="007750FE" w:rsidRDefault="00FB293B" w:rsidP="007750FE">
            <w:pPr>
              <w:tabs>
                <w:tab w:val="left" w:pos="360"/>
                <w:tab w:val="left" w:pos="540"/>
                <w:tab w:val="left" w:pos="792"/>
              </w:tabs>
              <w:spacing w:after="0" w:line="360" w:lineRule="auto"/>
              <w:jc w:val="center"/>
              <w:rPr>
                <w:rFonts w:ascii="Times New Roman" w:hAnsi="Times New Roman" w:cs="Times New Roman"/>
                <w:b/>
                <w:color w:val="000000"/>
                <w:sz w:val="24"/>
                <w:szCs w:val="24"/>
              </w:rPr>
            </w:pPr>
            <w:r w:rsidRPr="007750FE">
              <w:rPr>
                <w:rFonts w:ascii="Times New Roman" w:hAnsi="Times New Roman" w:cs="Times New Roman"/>
                <w:b/>
                <w:color w:val="000000"/>
                <w:sz w:val="24"/>
                <w:szCs w:val="24"/>
              </w:rPr>
              <w:t>Level-1</w:t>
            </w:r>
          </w:p>
        </w:tc>
        <w:tc>
          <w:tcPr>
            <w:tcW w:w="1078" w:type="pct"/>
            <w:tcBorders>
              <w:top w:val="nil"/>
              <w:left w:val="single" w:sz="4" w:space="0" w:color="auto"/>
              <w:bottom w:val="single" w:sz="4" w:space="0" w:color="auto"/>
              <w:right w:val="single" w:sz="4" w:space="0" w:color="auto"/>
            </w:tcBorders>
            <w:vAlign w:val="center"/>
          </w:tcPr>
          <w:p w:rsidR="00FB293B" w:rsidRPr="00112C78" w:rsidRDefault="00FB293B" w:rsidP="007750FE">
            <w:pPr>
              <w:spacing w:after="0" w:line="360" w:lineRule="auto"/>
              <w:jc w:val="center"/>
              <w:rPr>
                <w:rFonts w:ascii="Times New Roman" w:hAnsi="Times New Roman" w:cs="Times New Roman"/>
                <w:sz w:val="24"/>
                <w:szCs w:val="24"/>
              </w:rPr>
            </w:pPr>
            <w:r w:rsidRPr="00112C78">
              <w:rPr>
                <w:rFonts w:ascii="Times New Roman" w:hAnsi="Times New Roman" w:cs="Times New Roman"/>
                <w:sz w:val="24"/>
                <w:szCs w:val="24"/>
              </w:rPr>
              <w:t>Preparation-1</w:t>
            </w:r>
          </w:p>
        </w:tc>
        <w:tc>
          <w:tcPr>
            <w:tcW w:w="885" w:type="pct"/>
            <w:tcBorders>
              <w:top w:val="nil"/>
              <w:left w:val="nil"/>
              <w:bottom w:val="single" w:sz="4" w:space="0" w:color="auto"/>
              <w:right w:val="single" w:sz="4" w:space="0" w:color="auto"/>
            </w:tcBorders>
            <w:vAlign w:val="center"/>
          </w:tcPr>
          <w:p w:rsidR="00FB293B" w:rsidRPr="00112C78" w:rsidRDefault="00FB293B" w:rsidP="007750FE">
            <w:pPr>
              <w:tabs>
                <w:tab w:val="left" w:pos="360"/>
                <w:tab w:val="left" w:pos="540"/>
              </w:tabs>
              <w:spacing w:after="0" w:line="360" w:lineRule="auto"/>
              <w:jc w:val="center"/>
              <w:rPr>
                <w:rFonts w:ascii="Times New Roman" w:hAnsi="Times New Roman" w:cs="Times New Roman"/>
                <w:color w:val="000000"/>
                <w:sz w:val="24"/>
                <w:szCs w:val="24"/>
              </w:rPr>
            </w:pPr>
          </w:p>
        </w:tc>
        <w:tc>
          <w:tcPr>
            <w:tcW w:w="955" w:type="pct"/>
            <w:tcBorders>
              <w:top w:val="nil"/>
              <w:left w:val="nil"/>
              <w:bottom w:val="single" w:sz="4" w:space="0" w:color="auto"/>
              <w:right w:val="single" w:sz="4" w:space="0" w:color="auto"/>
            </w:tcBorders>
            <w:vAlign w:val="center"/>
          </w:tcPr>
          <w:p w:rsidR="00FB293B" w:rsidRPr="00112C78" w:rsidRDefault="00FB293B" w:rsidP="007750FE">
            <w:pPr>
              <w:tabs>
                <w:tab w:val="left" w:pos="360"/>
                <w:tab w:val="left" w:pos="540"/>
              </w:tabs>
              <w:spacing w:after="0" w:line="360" w:lineRule="auto"/>
              <w:jc w:val="center"/>
              <w:rPr>
                <w:rFonts w:ascii="Times New Roman" w:hAnsi="Times New Roman" w:cs="Times New Roman"/>
                <w:color w:val="000000"/>
                <w:sz w:val="24"/>
                <w:szCs w:val="24"/>
              </w:rPr>
            </w:pPr>
          </w:p>
        </w:tc>
        <w:tc>
          <w:tcPr>
            <w:tcW w:w="797" w:type="pct"/>
            <w:tcBorders>
              <w:top w:val="nil"/>
              <w:left w:val="single" w:sz="4" w:space="0" w:color="auto"/>
              <w:bottom w:val="single" w:sz="4" w:space="0" w:color="auto"/>
              <w:right w:val="single" w:sz="4" w:space="0" w:color="auto"/>
            </w:tcBorders>
            <w:noWrap/>
            <w:vAlign w:val="center"/>
          </w:tcPr>
          <w:p w:rsidR="00FB293B" w:rsidRPr="00112C78" w:rsidRDefault="00FB293B" w:rsidP="007750FE">
            <w:pPr>
              <w:tabs>
                <w:tab w:val="left" w:pos="360"/>
                <w:tab w:val="left" w:pos="540"/>
              </w:tabs>
              <w:spacing w:after="0" w:line="360" w:lineRule="auto"/>
              <w:jc w:val="center"/>
              <w:rPr>
                <w:rFonts w:ascii="Times New Roman" w:hAnsi="Times New Roman" w:cs="Times New Roman"/>
                <w:color w:val="000000"/>
                <w:sz w:val="24"/>
                <w:szCs w:val="24"/>
              </w:rPr>
            </w:pPr>
          </w:p>
        </w:tc>
      </w:tr>
      <w:tr w:rsidR="00FB293B" w:rsidRPr="00112C78" w:rsidTr="00FB293B">
        <w:trPr>
          <w:trHeight w:hRule="exact" w:val="403"/>
        </w:trPr>
        <w:tc>
          <w:tcPr>
            <w:tcW w:w="558" w:type="pct"/>
            <w:tcBorders>
              <w:top w:val="nil"/>
              <w:left w:val="single" w:sz="4" w:space="0" w:color="auto"/>
              <w:bottom w:val="single" w:sz="4" w:space="0" w:color="auto"/>
              <w:right w:val="single" w:sz="4" w:space="0" w:color="auto"/>
            </w:tcBorders>
            <w:noWrap/>
            <w:vAlign w:val="center"/>
          </w:tcPr>
          <w:p w:rsidR="00FB293B" w:rsidRPr="00112C78" w:rsidRDefault="00FB293B" w:rsidP="007750FE">
            <w:pPr>
              <w:tabs>
                <w:tab w:val="left" w:pos="360"/>
                <w:tab w:val="left" w:pos="540"/>
                <w:tab w:val="left" w:pos="774"/>
              </w:tabs>
              <w:spacing w:after="0" w:line="360" w:lineRule="auto"/>
              <w:jc w:val="center"/>
              <w:rPr>
                <w:rFonts w:ascii="Times New Roman" w:hAnsi="Times New Roman" w:cs="Times New Roman"/>
                <w:color w:val="000000"/>
                <w:sz w:val="24"/>
                <w:szCs w:val="24"/>
              </w:rPr>
            </w:pPr>
            <w:r w:rsidRPr="00112C78">
              <w:rPr>
                <w:rFonts w:ascii="Times New Roman" w:hAnsi="Times New Roman" w:cs="Times New Roman"/>
                <w:sz w:val="24"/>
                <w:szCs w:val="24"/>
              </w:rPr>
              <w:t>5</w:t>
            </w:r>
          </w:p>
        </w:tc>
        <w:tc>
          <w:tcPr>
            <w:tcW w:w="727" w:type="pct"/>
            <w:vMerge/>
            <w:tcBorders>
              <w:top w:val="single" w:sz="4" w:space="0" w:color="auto"/>
              <w:left w:val="single" w:sz="4" w:space="0" w:color="auto"/>
              <w:bottom w:val="single" w:sz="4" w:space="0" w:color="auto"/>
              <w:right w:val="single" w:sz="4" w:space="0" w:color="auto"/>
            </w:tcBorders>
            <w:vAlign w:val="center"/>
            <w:hideMark/>
          </w:tcPr>
          <w:p w:rsidR="00FB293B" w:rsidRPr="007750FE" w:rsidRDefault="00FB293B" w:rsidP="007750FE">
            <w:pPr>
              <w:spacing w:after="0" w:line="360" w:lineRule="auto"/>
              <w:jc w:val="center"/>
              <w:rPr>
                <w:rFonts w:ascii="Times New Roman" w:hAnsi="Times New Roman" w:cs="Times New Roman"/>
                <w:b/>
                <w:color w:val="000000"/>
                <w:sz w:val="24"/>
                <w:szCs w:val="24"/>
              </w:rPr>
            </w:pPr>
          </w:p>
        </w:tc>
        <w:tc>
          <w:tcPr>
            <w:tcW w:w="1078" w:type="pct"/>
            <w:tcBorders>
              <w:top w:val="nil"/>
              <w:left w:val="single" w:sz="4" w:space="0" w:color="auto"/>
              <w:bottom w:val="single" w:sz="4" w:space="0" w:color="auto"/>
              <w:right w:val="single" w:sz="4" w:space="0" w:color="auto"/>
            </w:tcBorders>
            <w:vAlign w:val="center"/>
          </w:tcPr>
          <w:p w:rsidR="00FB293B" w:rsidRPr="00112C78" w:rsidRDefault="00FB293B" w:rsidP="007750FE">
            <w:pPr>
              <w:spacing w:after="0" w:line="360" w:lineRule="auto"/>
              <w:jc w:val="center"/>
              <w:rPr>
                <w:rFonts w:ascii="Times New Roman" w:hAnsi="Times New Roman" w:cs="Times New Roman"/>
                <w:sz w:val="24"/>
                <w:szCs w:val="24"/>
              </w:rPr>
            </w:pPr>
            <w:r w:rsidRPr="00112C78">
              <w:rPr>
                <w:rFonts w:ascii="Times New Roman" w:hAnsi="Times New Roman" w:cs="Times New Roman"/>
                <w:sz w:val="24"/>
                <w:szCs w:val="24"/>
              </w:rPr>
              <w:t>Preparation-2</w:t>
            </w:r>
          </w:p>
        </w:tc>
        <w:tc>
          <w:tcPr>
            <w:tcW w:w="885" w:type="pct"/>
            <w:tcBorders>
              <w:top w:val="nil"/>
              <w:left w:val="nil"/>
              <w:bottom w:val="single" w:sz="4" w:space="0" w:color="auto"/>
              <w:right w:val="single" w:sz="4" w:space="0" w:color="auto"/>
            </w:tcBorders>
            <w:vAlign w:val="center"/>
          </w:tcPr>
          <w:p w:rsidR="00FB293B" w:rsidRPr="00112C78" w:rsidRDefault="00FB293B" w:rsidP="007750FE">
            <w:pPr>
              <w:tabs>
                <w:tab w:val="left" w:pos="360"/>
                <w:tab w:val="left" w:pos="540"/>
              </w:tabs>
              <w:spacing w:after="0" w:line="360" w:lineRule="auto"/>
              <w:jc w:val="center"/>
              <w:rPr>
                <w:rFonts w:ascii="Times New Roman" w:hAnsi="Times New Roman" w:cs="Times New Roman"/>
                <w:color w:val="000000"/>
                <w:sz w:val="24"/>
                <w:szCs w:val="24"/>
              </w:rPr>
            </w:pPr>
          </w:p>
        </w:tc>
        <w:tc>
          <w:tcPr>
            <w:tcW w:w="955" w:type="pct"/>
            <w:tcBorders>
              <w:top w:val="nil"/>
              <w:left w:val="nil"/>
              <w:bottom w:val="single" w:sz="4" w:space="0" w:color="auto"/>
              <w:right w:val="single" w:sz="4" w:space="0" w:color="auto"/>
            </w:tcBorders>
            <w:vAlign w:val="center"/>
          </w:tcPr>
          <w:p w:rsidR="00FB293B" w:rsidRPr="00112C78" w:rsidRDefault="00FB293B" w:rsidP="007750FE">
            <w:pPr>
              <w:tabs>
                <w:tab w:val="left" w:pos="360"/>
                <w:tab w:val="left" w:pos="540"/>
              </w:tabs>
              <w:spacing w:after="0" w:line="360" w:lineRule="auto"/>
              <w:jc w:val="center"/>
              <w:rPr>
                <w:rFonts w:ascii="Times New Roman" w:hAnsi="Times New Roman" w:cs="Times New Roman"/>
                <w:color w:val="000000"/>
                <w:sz w:val="24"/>
                <w:szCs w:val="24"/>
              </w:rPr>
            </w:pPr>
          </w:p>
        </w:tc>
        <w:tc>
          <w:tcPr>
            <w:tcW w:w="797" w:type="pct"/>
            <w:tcBorders>
              <w:top w:val="nil"/>
              <w:left w:val="single" w:sz="4" w:space="0" w:color="auto"/>
              <w:bottom w:val="single" w:sz="4" w:space="0" w:color="auto"/>
              <w:right w:val="single" w:sz="4" w:space="0" w:color="auto"/>
            </w:tcBorders>
            <w:noWrap/>
            <w:vAlign w:val="center"/>
          </w:tcPr>
          <w:p w:rsidR="00FB293B" w:rsidRPr="00112C78" w:rsidRDefault="00FB293B" w:rsidP="007750FE">
            <w:pPr>
              <w:tabs>
                <w:tab w:val="left" w:pos="360"/>
                <w:tab w:val="left" w:pos="540"/>
              </w:tabs>
              <w:spacing w:after="0" w:line="360" w:lineRule="auto"/>
              <w:jc w:val="center"/>
              <w:rPr>
                <w:rFonts w:ascii="Times New Roman" w:hAnsi="Times New Roman" w:cs="Times New Roman"/>
                <w:color w:val="000000"/>
                <w:sz w:val="24"/>
                <w:szCs w:val="24"/>
              </w:rPr>
            </w:pPr>
          </w:p>
        </w:tc>
      </w:tr>
      <w:tr w:rsidR="00FB293B" w:rsidRPr="00112C78" w:rsidTr="00FB293B">
        <w:trPr>
          <w:trHeight w:hRule="exact" w:val="403"/>
        </w:trPr>
        <w:tc>
          <w:tcPr>
            <w:tcW w:w="558" w:type="pct"/>
            <w:tcBorders>
              <w:top w:val="nil"/>
              <w:left w:val="single" w:sz="4" w:space="0" w:color="auto"/>
              <w:bottom w:val="single" w:sz="4" w:space="0" w:color="auto"/>
              <w:right w:val="single" w:sz="4" w:space="0" w:color="auto"/>
            </w:tcBorders>
            <w:noWrap/>
            <w:vAlign w:val="center"/>
          </w:tcPr>
          <w:p w:rsidR="00FB293B" w:rsidRPr="00112C78" w:rsidRDefault="00FB293B" w:rsidP="007750FE">
            <w:pPr>
              <w:tabs>
                <w:tab w:val="left" w:pos="360"/>
                <w:tab w:val="left" w:pos="540"/>
                <w:tab w:val="left" w:pos="774"/>
              </w:tabs>
              <w:spacing w:after="0" w:line="360" w:lineRule="auto"/>
              <w:jc w:val="center"/>
              <w:rPr>
                <w:rFonts w:ascii="Times New Roman" w:hAnsi="Times New Roman" w:cs="Times New Roman"/>
                <w:color w:val="000000"/>
                <w:sz w:val="24"/>
                <w:szCs w:val="24"/>
              </w:rPr>
            </w:pPr>
            <w:r w:rsidRPr="00112C78">
              <w:rPr>
                <w:rFonts w:ascii="Times New Roman" w:hAnsi="Times New Roman" w:cs="Times New Roman"/>
                <w:sz w:val="24"/>
                <w:szCs w:val="24"/>
              </w:rPr>
              <w:t>6</w:t>
            </w:r>
          </w:p>
        </w:tc>
        <w:tc>
          <w:tcPr>
            <w:tcW w:w="727" w:type="pct"/>
            <w:vMerge/>
            <w:tcBorders>
              <w:top w:val="single" w:sz="4" w:space="0" w:color="auto"/>
              <w:left w:val="single" w:sz="4" w:space="0" w:color="auto"/>
              <w:bottom w:val="single" w:sz="4" w:space="0" w:color="auto"/>
              <w:right w:val="single" w:sz="4" w:space="0" w:color="auto"/>
            </w:tcBorders>
            <w:vAlign w:val="center"/>
          </w:tcPr>
          <w:p w:rsidR="00FB293B" w:rsidRPr="007750FE" w:rsidRDefault="00FB293B" w:rsidP="007750FE">
            <w:pPr>
              <w:spacing w:after="0" w:line="360" w:lineRule="auto"/>
              <w:jc w:val="center"/>
              <w:rPr>
                <w:rFonts w:ascii="Times New Roman" w:hAnsi="Times New Roman" w:cs="Times New Roman"/>
                <w:b/>
                <w:color w:val="000000"/>
                <w:sz w:val="24"/>
                <w:szCs w:val="24"/>
              </w:rPr>
            </w:pPr>
          </w:p>
        </w:tc>
        <w:tc>
          <w:tcPr>
            <w:tcW w:w="1078" w:type="pct"/>
            <w:tcBorders>
              <w:top w:val="nil"/>
              <w:left w:val="single" w:sz="4" w:space="0" w:color="auto"/>
              <w:bottom w:val="single" w:sz="4" w:space="0" w:color="auto"/>
              <w:right w:val="single" w:sz="4" w:space="0" w:color="auto"/>
            </w:tcBorders>
            <w:vAlign w:val="center"/>
          </w:tcPr>
          <w:p w:rsidR="00FB293B" w:rsidRPr="00112C78" w:rsidRDefault="00FB293B" w:rsidP="007750FE">
            <w:pPr>
              <w:spacing w:after="0" w:line="360" w:lineRule="auto"/>
              <w:jc w:val="center"/>
              <w:rPr>
                <w:rFonts w:ascii="Times New Roman" w:hAnsi="Times New Roman" w:cs="Times New Roman"/>
                <w:sz w:val="24"/>
                <w:szCs w:val="24"/>
              </w:rPr>
            </w:pPr>
            <w:r w:rsidRPr="00112C78">
              <w:rPr>
                <w:rFonts w:ascii="Times New Roman" w:hAnsi="Times New Roman" w:cs="Times New Roman"/>
                <w:sz w:val="24"/>
                <w:szCs w:val="24"/>
              </w:rPr>
              <w:t>Preparation-3</w:t>
            </w:r>
          </w:p>
        </w:tc>
        <w:tc>
          <w:tcPr>
            <w:tcW w:w="885" w:type="pct"/>
            <w:tcBorders>
              <w:top w:val="nil"/>
              <w:left w:val="nil"/>
              <w:bottom w:val="single" w:sz="4" w:space="0" w:color="auto"/>
              <w:right w:val="single" w:sz="4" w:space="0" w:color="auto"/>
            </w:tcBorders>
            <w:vAlign w:val="center"/>
          </w:tcPr>
          <w:p w:rsidR="00FB293B" w:rsidRPr="00112C78" w:rsidRDefault="00FB293B" w:rsidP="007750FE">
            <w:pPr>
              <w:tabs>
                <w:tab w:val="left" w:pos="360"/>
                <w:tab w:val="left" w:pos="540"/>
              </w:tabs>
              <w:spacing w:after="0" w:line="360" w:lineRule="auto"/>
              <w:jc w:val="center"/>
              <w:rPr>
                <w:rFonts w:ascii="Times New Roman" w:hAnsi="Times New Roman" w:cs="Times New Roman"/>
                <w:color w:val="000000"/>
                <w:sz w:val="24"/>
                <w:szCs w:val="24"/>
              </w:rPr>
            </w:pPr>
          </w:p>
        </w:tc>
        <w:tc>
          <w:tcPr>
            <w:tcW w:w="955" w:type="pct"/>
            <w:tcBorders>
              <w:top w:val="nil"/>
              <w:left w:val="nil"/>
              <w:bottom w:val="single" w:sz="4" w:space="0" w:color="auto"/>
              <w:right w:val="single" w:sz="4" w:space="0" w:color="auto"/>
            </w:tcBorders>
            <w:vAlign w:val="center"/>
          </w:tcPr>
          <w:p w:rsidR="00FB293B" w:rsidRPr="00112C78" w:rsidRDefault="00FB293B" w:rsidP="007750FE">
            <w:pPr>
              <w:tabs>
                <w:tab w:val="left" w:pos="360"/>
                <w:tab w:val="left" w:pos="540"/>
              </w:tabs>
              <w:spacing w:after="0" w:line="360" w:lineRule="auto"/>
              <w:jc w:val="center"/>
              <w:rPr>
                <w:rFonts w:ascii="Times New Roman" w:hAnsi="Times New Roman" w:cs="Times New Roman"/>
                <w:color w:val="000000"/>
                <w:sz w:val="24"/>
                <w:szCs w:val="24"/>
              </w:rPr>
            </w:pPr>
          </w:p>
        </w:tc>
        <w:tc>
          <w:tcPr>
            <w:tcW w:w="797" w:type="pct"/>
            <w:tcBorders>
              <w:top w:val="nil"/>
              <w:left w:val="single" w:sz="4" w:space="0" w:color="auto"/>
              <w:bottom w:val="single" w:sz="4" w:space="0" w:color="auto"/>
              <w:right w:val="single" w:sz="4" w:space="0" w:color="auto"/>
            </w:tcBorders>
            <w:noWrap/>
            <w:vAlign w:val="center"/>
          </w:tcPr>
          <w:p w:rsidR="00FB293B" w:rsidRPr="00112C78" w:rsidRDefault="00FB293B" w:rsidP="007750FE">
            <w:pPr>
              <w:tabs>
                <w:tab w:val="left" w:pos="360"/>
                <w:tab w:val="left" w:pos="540"/>
              </w:tabs>
              <w:spacing w:after="0" w:line="360" w:lineRule="auto"/>
              <w:jc w:val="center"/>
              <w:rPr>
                <w:rFonts w:ascii="Times New Roman" w:hAnsi="Times New Roman" w:cs="Times New Roman"/>
                <w:color w:val="000000"/>
                <w:sz w:val="24"/>
                <w:szCs w:val="24"/>
              </w:rPr>
            </w:pPr>
          </w:p>
        </w:tc>
      </w:tr>
      <w:tr w:rsidR="00FB293B" w:rsidRPr="00112C78" w:rsidTr="00FB293B">
        <w:trPr>
          <w:trHeight w:hRule="exact" w:val="403"/>
        </w:trPr>
        <w:tc>
          <w:tcPr>
            <w:tcW w:w="558" w:type="pct"/>
            <w:tcBorders>
              <w:left w:val="single" w:sz="4" w:space="0" w:color="auto"/>
              <w:bottom w:val="single" w:sz="4" w:space="0" w:color="auto"/>
              <w:right w:val="single" w:sz="4" w:space="0" w:color="auto"/>
            </w:tcBorders>
            <w:noWrap/>
            <w:vAlign w:val="center"/>
          </w:tcPr>
          <w:p w:rsidR="00FB293B" w:rsidRPr="00112C78" w:rsidRDefault="00FB293B" w:rsidP="007750FE">
            <w:pPr>
              <w:tabs>
                <w:tab w:val="left" w:pos="360"/>
                <w:tab w:val="left" w:pos="540"/>
              </w:tabs>
              <w:spacing w:after="0" w:line="360" w:lineRule="auto"/>
              <w:jc w:val="center"/>
              <w:rPr>
                <w:rFonts w:ascii="Times New Roman" w:hAnsi="Times New Roman" w:cs="Times New Roman"/>
                <w:sz w:val="24"/>
                <w:szCs w:val="24"/>
              </w:rPr>
            </w:pPr>
            <w:r w:rsidRPr="00112C78">
              <w:rPr>
                <w:rFonts w:ascii="Times New Roman" w:hAnsi="Times New Roman" w:cs="Times New Roman"/>
                <w:sz w:val="24"/>
                <w:szCs w:val="24"/>
              </w:rPr>
              <w:t>7</w:t>
            </w:r>
          </w:p>
        </w:tc>
        <w:tc>
          <w:tcPr>
            <w:tcW w:w="727" w:type="pct"/>
            <w:vMerge w:val="restart"/>
            <w:tcBorders>
              <w:top w:val="single" w:sz="4" w:space="0" w:color="auto"/>
              <w:left w:val="single" w:sz="4" w:space="0" w:color="auto"/>
              <w:right w:val="single" w:sz="4" w:space="0" w:color="auto"/>
            </w:tcBorders>
            <w:vAlign w:val="center"/>
          </w:tcPr>
          <w:p w:rsidR="00FB293B" w:rsidRPr="007750FE" w:rsidRDefault="00FB293B" w:rsidP="007750F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10</w:t>
            </w:r>
            <w:r w:rsidRPr="007750FE">
              <w:rPr>
                <w:rFonts w:ascii="Times New Roman" w:hAnsi="Times New Roman" w:cs="Times New Roman"/>
                <w:b/>
                <w:sz w:val="24"/>
                <w:szCs w:val="24"/>
              </w:rPr>
              <w:t xml:space="preserve">0% </w:t>
            </w:r>
          </w:p>
          <w:p w:rsidR="00FB293B" w:rsidRPr="007750FE" w:rsidRDefault="00FB293B" w:rsidP="007750FE">
            <w:pPr>
              <w:spacing w:after="0" w:line="360" w:lineRule="auto"/>
              <w:jc w:val="center"/>
              <w:rPr>
                <w:rFonts w:ascii="Times New Roman" w:hAnsi="Times New Roman" w:cs="Times New Roman"/>
                <w:b/>
                <w:color w:val="000000"/>
                <w:sz w:val="24"/>
                <w:szCs w:val="24"/>
              </w:rPr>
            </w:pPr>
            <w:r w:rsidRPr="007750FE">
              <w:rPr>
                <w:rFonts w:ascii="Times New Roman" w:hAnsi="Times New Roman" w:cs="Times New Roman"/>
                <w:b/>
                <w:color w:val="000000"/>
                <w:sz w:val="24"/>
                <w:szCs w:val="24"/>
              </w:rPr>
              <w:t>Level-2</w:t>
            </w:r>
          </w:p>
        </w:tc>
        <w:tc>
          <w:tcPr>
            <w:tcW w:w="1078" w:type="pct"/>
            <w:tcBorders>
              <w:top w:val="single" w:sz="4" w:space="0" w:color="auto"/>
              <w:left w:val="single" w:sz="4" w:space="0" w:color="auto"/>
              <w:bottom w:val="single" w:sz="4" w:space="0" w:color="auto"/>
              <w:right w:val="single" w:sz="4" w:space="0" w:color="auto"/>
            </w:tcBorders>
            <w:vAlign w:val="center"/>
          </w:tcPr>
          <w:p w:rsidR="00FB293B" w:rsidRPr="00112C78" w:rsidRDefault="00FB293B" w:rsidP="007750FE">
            <w:pPr>
              <w:spacing w:after="0" w:line="360" w:lineRule="auto"/>
              <w:jc w:val="center"/>
              <w:rPr>
                <w:rFonts w:ascii="Times New Roman" w:hAnsi="Times New Roman" w:cs="Times New Roman"/>
                <w:sz w:val="24"/>
                <w:szCs w:val="24"/>
              </w:rPr>
            </w:pPr>
            <w:r w:rsidRPr="00112C78">
              <w:rPr>
                <w:rFonts w:ascii="Times New Roman" w:hAnsi="Times New Roman" w:cs="Times New Roman"/>
                <w:sz w:val="24"/>
                <w:szCs w:val="24"/>
              </w:rPr>
              <w:t>Preparation-1</w:t>
            </w:r>
          </w:p>
        </w:tc>
        <w:tc>
          <w:tcPr>
            <w:tcW w:w="885" w:type="pct"/>
            <w:tcBorders>
              <w:left w:val="nil"/>
              <w:bottom w:val="single" w:sz="4" w:space="0" w:color="auto"/>
              <w:right w:val="single" w:sz="4" w:space="0" w:color="auto"/>
            </w:tcBorders>
            <w:vAlign w:val="center"/>
          </w:tcPr>
          <w:p w:rsidR="00FB293B" w:rsidRPr="00112C78" w:rsidRDefault="00FB293B" w:rsidP="007750FE">
            <w:pPr>
              <w:tabs>
                <w:tab w:val="left" w:pos="360"/>
                <w:tab w:val="left" w:pos="540"/>
              </w:tabs>
              <w:spacing w:after="0" w:line="360" w:lineRule="auto"/>
              <w:jc w:val="center"/>
              <w:rPr>
                <w:rFonts w:ascii="Times New Roman" w:hAnsi="Times New Roman" w:cs="Times New Roman"/>
                <w:color w:val="000000"/>
                <w:sz w:val="24"/>
                <w:szCs w:val="24"/>
              </w:rPr>
            </w:pPr>
          </w:p>
        </w:tc>
        <w:tc>
          <w:tcPr>
            <w:tcW w:w="955" w:type="pct"/>
            <w:tcBorders>
              <w:left w:val="nil"/>
              <w:bottom w:val="single" w:sz="4" w:space="0" w:color="auto"/>
              <w:right w:val="single" w:sz="4" w:space="0" w:color="auto"/>
            </w:tcBorders>
            <w:vAlign w:val="center"/>
          </w:tcPr>
          <w:p w:rsidR="00FB293B" w:rsidRPr="00112C78" w:rsidRDefault="00FB293B" w:rsidP="007750FE">
            <w:pPr>
              <w:tabs>
                <w:tab w:val="left" w:pos="360"/>
                <w:tab w:val="left" w:pos="540"/>
              </w:tabs>
              <w:spacing w:after="0" w:line="360" w:lineRule="auto"/>
              <w:jc w:val="center"/>
              <w:rPr>
                <w:rFonts w:ascii="Times New Roman" w:hAnsi="Times New Roman" w:cs="Times New Roman"/>
                <w:color w:val="000000"/>
                <w:sz w:val="24"/>
                <w:szCs w:val="24"/>
              </w:rPr>
            </w:pPr>
          </w:p>
        </w:tc>
        <w:tc>
          <w:tcPr>
            <w:tcW w:w="797" w:type="pct"/>
            <w:tcBorders>
              <w:left w:val="single" w:sz="4" w:space="0" w:color="auto"/>
              <w:bottom w:val="single" w:sz="4" w:space="0" w:color="auto"/>
              <w:right w:val="single" w:sz="4" w:space="0" w:color="auto"/>
            </w:tcBorders>
            <w:noWrap/>
            <w:vAlign w:val="center"/>
          </w:tcPr>
          <w:p w:rsidR="00FB293B" w:rsidRPr="00112C78" w:rsidRDefault="00FB293B" w:rsidP="007750FE">
            <w:pPr>
              <w:tabs>
                <w:tab w:val="left" w:pos="360"/>
                <w:tab w:val="left" w:pos="540"/>
              </w:tabs>
              <w:spacing w:after="0" w:line="360" w:lineRule="auto"/>
              <w:jc w:val="center"/>
              <w:rPr>
                <w:rFonts w:ascii="Times New Roman" w:hAnsi="Times New Roman" w:cs="Times New Roman"/>
                <w:color w:val="000000"/>
                <w:sz w:val="24"/>
                <w:szCs w:val="24"/>
              </w:rPr>
            </w:pPr>
          </w:p>
        </w:tc>
      </w:tr>
      <w:tr w:rsidR="00FB293B" w:rsidRPr="00112C78" w:rsidTr="00FB293B">
        <w:trPr>
          <w:trHeight w:hRule="exact" w:val="403"/>
        </w:trPr>
        <w:tc>
          <w:tcPr>
            <w:tcW w:w="558" w:type="pct"/>
            <w:tcBorders>
              <w:top w:val="nil"/>
              <w:left w:val="single" w:sz="4" w:space="0" w:color="auto"/>
              <w:bottom w:val="single" w:sz="4" w:space="0" w:color="auto"/>
              <w:right w:val="single" w:sz="4" w:space="0" w:color="auto"/>
            </w:tcBorders>
            <w:noWrap/>
            <w:vAlign w:val="center"/>
          </w:tcPr>
          <w:p w:rsidR="00FB293B" w:rsidRPr="00112C78" w:rsidRDefault="00FB293B" w:rsidP="007750FE">
            <w:pPr>
              <w:tabs>
                <w:tab w:val="left" w:pos="360"/>
                <w:tab w:val="left" w:pos="540"/>
              </w:tabs>
              <w:spacing w:after="0" w:line="360" w:lineRule="auto"/>
              <w:jc w:val="center"/>
              <w:rPr>
                <w:rFonts w:ascii="Times New Roman" w:hAnsi="Times New Roman" w:cs="Times New Roman"/>
                <w:sz w:val="24"/>
                <w:szCs w:val="24"/>
              </w:rPr>
            </w:pPr>
            <w:r w:rsidRPr="00112C78">
              <w:rPr>
                <w:rFonts w:ascii="Times New Roman" w:hAnsi="Times New Roman" w:cs="Times New Roman"/>
                <w:sz w:val="24"/>
                <w:szCs w:val="24"/>
              </w:rPr>
              <w:t>8</w:t>
            </w:r>
          </w:p>
        </w:tc>
        <w:tc>
          <w:tcPr>
            <w:tcW w:w="727" w:type="pct"/>
            <w:vMerge/>
            <w:tcBorders>
              <w:left w:val="single" w:sz="4" w:space="0" w:color="auto"/>
              <w:right w:val="single" w:sz="4" w:space="0" w:color="auto"/>
            </w:tcBorders>
            <w:vAlign w:val="center"/>
          </w:tcPr>
          <w:p w:rsidR="00FB293B" w:rsidRPr="007750FE" w:rsidRDefault="00FB293B" w:rsidP="007750FE">
            <w:pPr>
              <w:spacing w:after="0" w:line="360" w:lineRule="auto"/>
              <w:jc w:val="center"/>
              <w:rPr>
                <w:rFonts w:ascii="Times New Roman" w:hAnsi="Times New Roman" w:cs="Times New Roman"/>
                <w:b/>
                <w:color w:val="000000"/>
                <w:sz w:val="24"/>
                <w:szCs w:val="24"/>
              </w:rPr>
            </w:pPr>
          </w:p>
        </w:tc>
        <w:tc>
          <w:tcPr>
            <w:tcW w:w="1078" w:type="pct"/>
            <w:tcBorders>
              <w:top w:val="nil"/>
              <w:left w:val="single" w:sz="4" w:space="0" w:color="auto"/>
              <w:bottom w:val="single" w:sz="4" w:space="0" w:color="auto"/>
              <w:right w:val="single" w:sz="4" w:space="0" w:color="auto"/>
            </w:tcBorders>
            <w:vAlign w:val="center"/>
          </w:tcPr>
          <w:p w:rsidR="00FB293B" w:rsidRPr="00112C78" w:rsidRDefault="00FB293B" w:rsidP="007750FE">
            <w:pPr>
              <w:spacing w:after="0" w:line="360" w:lineRule="auto"/>
              <w:jc w:val="center"/>
              <w:rPr>
                <w:rFonts w:ascii="Times New Roman" w:hAnsi="Times New Roman" w:cs="Times New Roman"/>
                <w:sz w:val="24"/>
                <w:szCs w:val="24"/>
              </w:rPr>
            </w:pPr>
            <w:r w:rsidRPr="00112C78">
              <w:rPr>
                <w:rFonts w:ascii="Times New Roman" w:hAnsi="Times New Roman" w:cs="Times New Roman"/>
                <w:sz w:val="24"/>
                <w:szCs w:val="24"/>
              </w:rPr>
              <w:t>Preparation-2</w:t>
            </w:r>
          </w:p>
        </w:tc>
        <w:tc>
          <w:tcPr>
            <w:tcW w:w="885" w:type="pct"/>
            <w:tcBorders>
              <w:top w:val="nil"/>
              <w:left w:val="nil"/>
              <w:bottom w:val="single" w:sz="4" w:space="0" w:color="auto"/>
              <w:right w:val="single" w:sz="4" w:space="0" w:color="auto"/>
            </w:tcBorders>
            <w:vAlign w:val="center"/>
          </w:tcPr>
          <w:p w:rsidR="00FB293B" w:rsidRPr="00112C78" w:rsidRDefault="00FB293B" w:rsidP="007750FE">
            <w:pPr>
              <w:tabs>
                <w:tab w:val="left" w:pos="360"/>
                <w:tab w:val="left" w:pos="540"/>
              </w:tabs>
              <w:spacing w:after="0" w:line="360" w:lineRule="auto"/>
              <w:jc w:val="center"/>
              <w:rPr>
                <w:rFonts w:ascii="Times New Roman" w:hAnsi="Times New Roman" w:cs="Times New Roman"/>
                <w:color w:val="000000"/>
                <w:sz w:val="24"/>
                <w:szCs w:val="24"/>
              </w:rPr>
            </w:pPr>
          </w:p>
        </w:tc>
        <w:tc>
          <w:tcPr>
            <w:tcW w:w="955" w:type="pct"/>
            <w:tcBorders>
              <w:top w:val="nil"/>
              <w:left w:val="nil"/>
              <w:bottom w:val="single" w:sz="4" w:space="0" w:color="auto"/>
              <w:right w:val="single" w:sz="4" w:space="0" w:color="auto"/>
            </w:tcBorders>
            <w:vAlign w:val="center"/>
          </w:tcPr>
          <w:p w:rsidR="00FB293B" w:rsidRPr="00112C78" w:rsidRDefault="00FB293B" w:rsidP="007750FE">
            <w:pPr>
              <w:tabs>
                <w:tab w:val="left" w:pos="360"/>
                <w:tab w:val="left" w:pos="540"/>
              </w:tabs>
              <w:spacing w:after="0" w:line="360" w:lineRule="auto"/>
              <w:jc w:val="center"/>
              <w:rPr>
                <w:rFonts w:ascii="Times New Roman" w:hAnsi="Times New Roman" w:cs="Times New Roman"/>
                <w:color w:val="000000"/>
                <w:sz w:val="24"/>
                <w:szCs w:val="24"/>
              </w:rPr>
            </w:pPr>
          </w:p>
        </w:tc>
        <w:tc>
          <w:tcPr>
            <w:tcW w:w="797" w:type="pct"/>
            <w:tcBorders>
              <w:top w:val="nil"/>
              <w:left w:val="single" w:sz="4" w:space="0" w:color="auto"/>
              <w:bottom w:val="single" w:sz="4" w:space="0" w:color="auto"/>
              <w:right w:val="single" w:sz="4" w:space="0" w:color="auto"/>
            </w:tcBorders>
            <w:noWrap/>
            <w:vAlign w:val="center"/>
          </w:tcPr>
          <w:p w:rsidR="00FB293B" w:rsidRPr="00112C78" w:rsidRDefault="00FB293B" w:rsidP="007750FE">
            <w:pPr>
              <w:tabs>
                <w:tab w:val="left" w:pos="360"/>
                <w:tab w:val="left" w:pos="540"/>
              </w:tabs>
              <w:spacing w:after="0" w:line="360" w:lineRule="auto"/>
              <w:jc w:val="center"/>
              <w:rPr>
                <w:rFonts w:ascii="Times New Roman" w:hAnsi="Times New Roman" w:cs="Times New Roman"/>
                <w:color w:val="000000"/>
                <w:sz w:val="24"/>
                <w:szCs w:val="24"/>
              </w:rPr>
            </w:pPr>
          </w:p>
        </w:tc>
      </w:tr>
      <w:tr w:rsidR="00FB293B" w:rsidRPr="00112C78" w:rsidTr="00FB293B">
        <w:trPr>
          <w:trHeight w:hRule="exact" w:val="403"/>
        </w:trPr>
        <w:tc>
          <w:tcPr>
            <w:tcW w:w="558" w:type="pct"/>
            <w:tcBorders>
              <w:top w:val="nil"/>
              <w:left w:val="single" w:sz="4" w:space="0" w:color="auto"/>
              <w:bottom w:val="single" w:sz="4" w:space="0" w:color="auto"/>
              <w:right w:val="single" w:sz="4" w:space="0" w:color="auto"/>
            </w:tcBorders>
            <w:noWrap/>
            <w:vAlign w:val="center"/>
          </w:tcPr>
          <w:p w:rsidR="00FB293B" w:rsidRPr="00112C78" w:rsidRDefault="00FB293B" w:rsidP="007750FE">
            <w:pPr>
              <w:tabs>
                <w:tab w:val="left" w:pos="360"/>
                <w:tab w:val="left" w:pos="540"/>
              </w:tabs>
              <w:spacing w:after="0" w:line="360" w:lineRule="auto"/>
              <w:jc w:val="center"/>
              <w:rPr>
                <w:rFonts w:ascii="Times New Roman" w:hAnsi="Times New Roman" w:cs="Times New Roman"/>
                <w:sz w:val="24"/>
                <w:szCs w:val="24"/>
              </w:rPr>
            </w:pPr>
            <w:r w:rsidRPr="00112C78">
              <w:rPr>
                <w:rFonts w:ascii="Times New Roman" w:hAnsi="Times New Roman" w:cs="Times New Roman"/>
                <w:sz w:val="24"/>
                <w:szCs w:val="24"/>
              </w:rPr>
              <w:t>9</w:t>
            </w:r>
          </w:p>
        </w:tc>
        <w:tc>
          <w:tcPr>
            <w:tcW w:w="727" w:type="pct"/>
            <w:vMerge/>
            <w:tcBorders>
              <w:left w:val="single" w:sz="4" w:space="0" w:color="auto"/>
              <w:bottom w:val="single" w:sz="4" w:space="0" w:color="auto"/>
              <w:right w:val="single" w:sz="4" w:space="0" w:color="auto"/>
            </w:tcBorders>
            <w:vAlign w:val="center"/>
          </w:tcPr>
          <w:p w:rsidR="00FB293B" w:rsidRPr="007750FE" w:rsidRDefault="00FB293B" w:rsidP="007750FE">
            <w:pPr>
              <w:spacing w:after="0" w:line="360" w:lineRule="auto"/>
              <w:jc w:val="center"/>
              <w:rPr>
                <w:rFonts w:ascii="Times New Roman" w:hAnsi="Times New Roman" w:cs="Times New Roman"/>
                <w:b/>
                <w:color w:val="000000"/>
                <w:sz w:val="24"/>
                <w:szCs w:val="24"/>
              </w:rPr>
            </w:pPr>
          </w:p>
        </w:tc>
        <w:tc>
          <w:tcPr>
            <w:tcW w:w="1078" w:type="pct"/>
            <w:tcBorders>
              <w:top w:val="nil"/>
              <w:left w:val="single" w:sz="4" w:space="0" w:color="auto"/>
              <w:bottom w:val="single" w:sz="4" w:space="0" w:color="auto"/>
              <w:right w:val="single" w:sz="4" w:space="0" w:color="auto"/>
            </w:tcBorders>
            <w:vAlign w:val="center"/>
          </w:tcPr>
          <w:p w:rsidR="00FB293B" w:rsidRPr="00112C78" w:rsidRDefault="00FB293B" w:rsidP="007750FE">
            <w:pPr>
              <w:spacing w:after="0" w:line="360" w:lineRule="auto"/>
              <w:jc w:val="center"/>
              <w:rPr>
                <w:rFonts w:ascii="Times New Roman" w:hAnsi="Times New Roman" w:cs="Times New Roman"/>
                <w:sz w:val="24"/>
                <w:szCs w:val="24"/>
              </w:rPr>
            </w:pPr>
            <w:r w:rsidRPr="00112C78">
              <w:rPr>
                <w:rFonts w:ascii="Times New Roman" w:hAnsi="Times New Roman" w:cs="Times New Roman"/>
                <w:sz w:val="24"/>
                <w:szCs w:val="24"/>
              </w:rPr>
              <w:t>Preparation-3</w:t>
            </w:r>
          </w:p>
        </w:tc>
        <w:tc>
          <w:tcPr>
            <w:tcW w:w="885" w:type="pct"/>
            <w:tcBorders>
              <w:top w:val="nil"/>
              <w:left w:val="nil"/>
              <w:bottom w:val="single" w:sz="4" w:space="0" w:color="auto"/>
              <w:right w:val="single" w:sz="4" w:space="0" w:color="auto"/>
            </w:tcBorders>
            <w:vAlign w:val="center"/>
          </w:tcPr>
          <w:p w:rsidR="00FB293B" w:rsidRPr="00112C78" w:rsidRDefault="00FB293B" w:rsidP="007750FE">
            <w:pPr>
              <w:tabs>
                <w:tab w:val="left" w:pos="360"/>
                <w:tab w:val="left" w:pos="540"/>
              </w:tabs>
              <w:spacing w:after="0" w:line="360" w:lineRule="auto"/>
              <w:jc w:val="center"/>
              <w:rPr>
                <w:rFonts w:ascii="Times New Roman" w:hAnsi="Times New Roman" w:cs="Times New Roman"/>
                <w:color w:val="000000"/>
                <w:sz w:val="24"/>
                <w:szCs w:val="24"/>
              </w:rPr>
            </w:pPr>
          </w:p>
        </w:tc>
        <w:tc>
          <w:tcPr>
            <w:tcW w:w="955" w:type="pct"/>
            <w:tcBorders>
              <w:top w:val="nil"/>
              <w:left w:val="nil"/>
              <w:bottom w:val="single" w:sz="4" w:space="0" w:color="auto"/>
              <w:right w:val="single" w:sz="4" w:space="0" w:color="auto"/>
            </w:tcBorders>
            <w:vAlign w:val="center"/>
          </w:tcPr>
          <w:p w:rsidR="00FB293B" w:rsidRPr="00112C78" w:rsidRDefault="00FB293B" w:rsidP="007750FE">
            <w:pPr>
              <w:tabs>
                <w:tab w:val="left" w:pos="360"/>
                <w:tab w:val="left" w:pos="540"/>
              </w:tabs>
              <w:spacing w:after="0" w:line="360" w:lineRule="auto"/>
              <w:jc w:val="center"/>
              <w:rPr>
                <w:rFonts w:ascii="Times New Roman" w:hAnsi="Times New Roman" w:cs="Times New Roman"/>
                <w:color w:val="000000"/>
                <w:sz w:val="24"/>
                <w:szCs w:val="24"/>
              </w:rPr>
            </w:pPr>
          </w:p>
        </w:tc>
        <w:tc>
          <w:tcPr>
            <w:tcW w:w="797" w:type="pct"/>
            <w:tcBorders>
              <w:top w:val="nil"/>
              <w:left w:val="single" w:sz="4" w:space="0" w:color="auto"/>
              <w:bottom w:val="single" w:sz="4" w:space="0" w:color="auto"/>
              <w:right w:val="single" w:sz="4" w:space="0" w:color="auto"/>
            </w:tcBorders>
            <w:noWrap/>
            <w:vAlign w:val="center"/>
          </w:tcPr>
          <w:p w:rsidR="00FB293B" w:rsidRPr="00112C78" w:rsidRDefault="00FB293B" w:rsidP="007750FE">
            <w:pPr>
              <w:tabs>
                <w:tab w:val="left" w:pos="360"/>
                <w:tab w:val="left" w:pos="540"/>
              </w:tabs>
              <w:spacing w:after="0" w:line="360" w:lineRule="auto"/>
              <w:jc w:val="center"/>
              <w:rPr>
                <w:rFonts w:ascii="Times New Roman" w:hAnsi="Times New Roman" w:cs="Times New Roman"/>
                <w:color w:val="000000"/>
                <w:sz w:val="24"/>
                <w:szCs w:val="24"/>
              </w:rPr>
            </w:pPr>
          </w:p>
        </w:tc>
      </w:tr>
    </w:tbl>
    <w:p w:rsidR="00496CA8" w:rsidRPr="00112C78" w:rsidRDefault="0073405D" w:rsidP="00FB293B">
      <w:pPr>
        <w:pStyle w:val="Default"/>
        <w:tabs>
          <w:tab w:val="left" w:pos="720"/>
        </w:tabs>
        <w:spacing w:line="360" w:lineRule="auto"/>
        <w:ind w:right="-144"/>
        <w:rPr>
          <w:b/>
        </w:rPr>
      </w:pPr>
      <w:r w:rsidRPr="00112C78">
        <w:t xml:space="preserve">            </w:t>
      </w:r>
      <w:r w:rsidR="00496CA8" w:rsidRPr="00112C78">
        <w:rPr>
          <w:b/>
        </w:rPr>
        <w:tab/>
      </w:r>
      <w:r w:rsidR="00496CA8" w:rsidRPr="00112C78">
        <w:rPr>
          <w:b/>
        </w:rPr>
        <w:tab/>
      </w:r>
      <w:r w:rsidR="00496CA8" w:rsidRPr="00112C78">
        <w:rPr>
          <w:b/>
        </w:rPr>
        <w:tab/>
        <w:t xml:space="preserve"> </w:t>
      </w:r>
    </w:p>
    <w:p w:rsidR="00FB3E09" w:rsidRPr="00112C78" w:rsidRDefault="00FB3E09" w:rsidP="0073405D">
      <w:pPr>
        <w:pStyle w:val="Default"/>
        <w:numPr>
          <w:ilvl w:val="0"/>
          <w:numId w:val="16"/>
        </w:numPr>
        <w:spacing w:line="360" w:lineRule="auto"/>
        <w:ind w:left="720" w:right="-144" w:hanging="720"/>
        <w:rPr>
          <w:b/>
        </w:rPr>
      </w:pPr>
      <w:r w:rsidRPr="00112C78">
        <w:rPr>
          <w:b/>
        </w:rPr>
        <w:t>CONCLUSION:</w:t>
      </w:r>
    </w:p>
    <w:p w:rsidR="00B77EBE" w:rsidRDefault="00FB3E09" w:rsidP="00496CA8">
      <w:pPr>
        <w:tabs>
          <w:tab w:val="left" w:pos="720"/>
        </w:tabs>
        <w:spacing w:after="0" w:line="360" w:lineRule="auto"/>
        <w:ind w:left="720"/>
        <w:jc w:val="both"/>
        <w:rPr>
          <w:rFonts w:ascii="Times New Roman" w:hAnsi="Times New Roman" w:cs="Times New Roman"/>
          <w:sz w:val="24"/>
          <w:szCs w:val="24"/>
        </w:rPr>
      </w:pPr>
      <w:r w:rsidRPr="00112C78">
        <w:rPr>
          <w:rFonts w:ascii="Times New Roman" w:hAnsi="Times New Roman" w:cs="Times New Roman"/>
          <w:sz w:val="24"/>
          <w:szCs w:val="24"/>
        </w:rPr>
        <w:t>The observed values are</w:t>
      </w:r>
      <w:r w:rsidRPr="00112C78">
        <w:rPr>
          <w:rFonts w:ascii="Times New Roman" w:hAnsi="Times New Roman" w:cs="Times New Roman"/>
          <w:b/>
          <w:sz w:val="24"/>
          <w:szCs w:val="24"/>
        </w:rPr>
        <w:t xml:space="preserve"> within / not within </w:t>
      </w:r>
      <w:r w:rsidRPr="00112C78">
        <w:rPr>
          <w:rFonts w:ascii="Times New Roman" w:hAnsi="Times New Roman" w:cs="Times New Roman"/>
          <w:sz w:val="24"/>
          <w:szCs w:val="24"/>
        </w:rPr>
        <w:t xml:space="preserve">the limits of acceptance criteria for </w:t>
      </w:r>
      <w:r w:rsidR="00496CA8" w:rsidRPr="00112C78">
        <w:rPr>
          <w:rFonts w:ascii="Times New Roman" w:hAnsi="Times New Roman" w:cs="Times New Roman"/>
          <w:sz w:val="24"/>
          <w:szCs w:val="24"/>
        </w:rPr>
        <w:t>Accuracy</w:t>
      </w:r>
      <w:r w:rsidRPr="00112C78">
        <w:rPr>
          <w:rFonts w:ascii="Times New Roman" w:hAnsi="Times New Roman" w:cs="Times New Roman"/>
          <w:sz w:val="24"/>
          <w:szCs w:val="24"/>
        </w:rPr>
        <w:t>.</w:t>
      </w:r>
    </w:p>
    <w:p w:rsidR="00FB293B" w:rsidRDefault="00FB293B" w:rsidP="00FB293B">
      <w:pPr>
        <w:tabs>
          <w:tab w:val="left" w:pos="360"/>
          <w:tab w:val="left" w:pos="540"/>
        </w:tabs>
        <w:spacing w:after="0" w:line="360" w:lineRule="auto"/>
        <w:jc w:val="both"/>
        <w:rPr>
          <w:rFonts w:ascii="Times New Roman" w:hAnsi="Times New Roman" w:cs="Times New Roman"/>
          <w:b/>
          <w:sz w:val="24"/>
          <w:szCs w:val="24"/>
        </w:rPr>
      </w:pPr>
    </w:p>
    <w:p w:rsidR="00FB293B" w:rsidRDefault="00FB293B" w:rsidP="00FB293B">
      <w:pPr>
        <w:tabs>
          <w:tab w:val="left" w:pos="360"/>
          <w:tab w:val="left" w:pos="540"/>
        </w:tabs>
        <w:spacing w:after="0" w:line="360" w:lineRule="auto"/>
        <w:jc w:val="both"/>
        <w:rPr>
          <w:rFonts w:ascii="Times New Roman" w:hAnsi="Times New Roman" w:cs="Times New Roman"/>
          <w:b/>
          <w:sz w:val="24"/>
          <w:szCs w:val="24"/>
        </w:rPr>
      </w:pPr>
    </w:p>
    <w:p w:rsidR="00FB293B" w:rsidRDefault="00FB293B" w:rsidP="00FB293B">
      <w:pPr>
        <w:tabs>
          <w:tab w:val="left" w:pos="360"/>
          <w:tab w:val="left" w:pos="540"/>
        </w:tabs>
        <w:spacing w:after="0" w:line="360" w:lineRule="auto"/>
        <w:jc w:val="both"/>
        <w:rPr>
          <w:rFonts w:ascii="Times New Roman" w:hAnsi="Times New Roman" w:cs="Times New Roman"/>
          <w:b/>
          <w:sz w:val="24"/>
          <w:szCs w:val="24"/>
        </w:rPr>
      </w:pPr>
    </w:p>
    <w:p w:rsidR="00FB293B" w:rsidRPr="00FB293B" w:rsidRDefault="00FB293B" w:rsidP="00FB293B">
      <w:pPr>
        <w:tabs>
          <w:tab w:val="left" w:pos="360"/>
          <w:tab w:val="left" w:pos="54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FB293B">
        <w:rPr>
          <w:rFonts w:ascii="Times New Roman" w:hAnsi="Times New Roman" w:cs="Times New Roman"/>
          <w:b/>
          <w:sz w:val="24"/>
          <w:szCs w:val="24"/>
        </w:rPr>
        <w:t xml:space="preserve">Analyzed by: </w:t>
      </w:r>
      <w:r w:rsidRPr="00FB293B">
        <w:rPr>
          <w:rFonts w:ascii="Times New Roman" w:hAnsi="Times New Roman" w:cs="Times New Roman"/>
          <w:b/>
          <w:sz w:val="24"/>
          <w:szCs w:val="24"/>
        </w:rPr>
        <w:tab/>
      </w:r>
      <w:r w:rsidRPr="00FB293B">
        <w:rPr>
          <w:rFonts w:ascii="Times New Roman" w:hAnsi="Times New Roman" w:cs="Times New Roman"/>
          <w:b/>
          <w:sz w:val="24"/>
          <w:szCs w:val="24"/>
        </w:rPr>
        <w:tab/>
      </w:r>
      <w:r w:rsidRPr="00FB293B">
        <w:rPr>
          <w:rFonts w:ascii="Times New Roman" w:hAnsi="Times New Roman" w:cs="Times New Roman"/>
          <w:b/>
          <w:sz w:val="24"/>
          <w:szCs w:val="24"/>
        </w:rPr>
        <w:tab/>
      </w:r>
      <w:r w:rsidRPr="00FB293B">
        <w:rPr>
          <w:rFonts w:ascii="Times New Roman" w:hAnsi="Times New Roman" w:cs="Times New Roman"/>
          <w:b/>
          <w:sz w:val="24"/>
          <w:szCs w:val="24"/>
        </w:rPr>
        <w:tab/>
      </w:r>
      <w:r w:rsidRPr="00FB293B">
        <w:rPr>
          <w:rFonts w:ascii="Times New Roman" w:hAnsi="Times New Roman" w:cs="Times New Roman"/>
          <w:b/>
          <w:sz w:val="24"/>
          <w:szCs w:val="24"/>
        </w:rPr>
        <w:tab/>
      </w:r>
      <w:r w:rsidRPr="00FB293B">
        <w:rPr>
          <w:rFonts w:ascii="Times New Roman" w:hAnsi="Times New Roman" w:cs="Times New Roman"/>
          <w:b/>
          <w:sz w:val="24"/>
          <w:szCs w:val="24"/>
        </w:rPr>
        <w:tab/>
        <w:t xml:space="preserve">   Checked by:</w:t>
      </w:r>
    </w:p>
    <w:p w:rsidR="00FB293B" w:rsidRPr="00FB293B" w:rsidRDefault="00FB293B" w:rsidP="00FB293B">
      <w:pPr>
        <w:tabs>
          <w:tab w:val="left" w:pos="720"/>
        </w:tabs>
        <w:spacing w:after="0" w:line="360" w:lineRule="auto"/>
        <w:ind w:left="720"/>
        <w:jc w:val="both"/>
        <w:rPr>
          <w:rFonts w:ascii="Times New Roman" w:hAnsi="Times New Roman" w:cs="Times New Roman"/>
          <w:b/>
          <w:sz w:val="24"/>
          <w:szCs w:val="24"/>
        </w:rPr>
      </w:pPr>
      <w:r w:rsidRPr="00FB293B">
        <w:rPr>
          <w:rFonts w:ascii="Times New Roman" w:hAnsi="Times New Roman" w:cs="Times New Roman"/>
          <w:b/>
          <w:sz w:val="24"/>
          <w:szCs w:val="24"/>
        </w:rPr>
        <w:tab/>
        <w:t xml:space="preserve">Date: </w:t>
      </w:r>
      <w:r w:rsidRPr="00FB293B">
        <w:rPr>
          <w:rFonts w:ascii="Times New Roman" w:hAnsi="Times New Roman" w:cs="Times New Roman"/>
          <w:b/>
          <w:sz w:val="24"/>
          <w:szCs w:val="24"/>
        </w:rPr>
        <w:tab/>
      </w:r>
      <w:r w:rsidRPr="00FB293B">
        <w:rPr>
          <w:rFonts w:ascii="Times New Roman" w:hAnsi="Times New Roman" w:cs="Times New Roman"/>
          <w:b/>
          <w:sz w:val="24"/>
          <w:szCs w:val="24"/>
        </w:rPr>
        <w:tab/>
      </w:r>
      <w:r w:rsidRPr="00FB293B">
        <w:rPr>
          <w:rFonts w:ascii="Times New Roman" w:hAnsi="Times New Roman" w:cs="Times New Roman"/>
          <w:b/>
          <w:sz w:val="24"/>
          <w:szCs w:val="24"/>
        </w:rPr>
        <w:tab/>
      </w:r>
      <w:r w:rsidRPr="00FB293B">
        <w:rPr>
          <w:rFonts w:ascii="Times New Roman" w:hAnsi="Times New Roman" w:cs="Times New Roman"/>
          <w:b/>
          <w:sz w:val="24"/>
          <w:szCs w:val="24"/>
        </w:rPr>
        <w:tab/>
      </w:r>
      <w:r w:rsidRPr="00FB293B">
        <w:rPr>
          <w:rFonts w:ascii="Times New Roman" w:hAnsi="Times New Roman" w:cs="Times New Roman"/>
          <w:b/>
          <w:sz w:val="24"/>
          <w:szCs w:val="24"/>
        </w:rPr>
        <w:tab/>
      </w:r>
      <w:r w:rsidRPr="00FB293B">
        <w:rPr>
          <w:rFonts w:ascii="Times New Roman" w:hAnsi="Times New Roman" w:cs="Times New Roman"/>
          <w:b/>
          <w:sz w:val="24"/>
          <w:szCs w:val="24"/>
        </w:rPr>
        <w:tab/>
      </w:r>
      <w:r w:rsidRPr="00FB293B">
        <w:rPr>
          <w:rFonts w:ascii="Times New Roman" w:hAnsi="Times New Roman" w:cs="Times New Roman"/>
          <w:b/>
          <w:sz w:val="24"/>
          <w:szCs w:val="24"/>
        </w:rPr>
        <w:tab/>
        <w:t xml:space="preserve">    Date</w:t>
      </w:r>
    </w:p>
    <w:p w:rsidR="00FB3E09" w:rsidRPr="00112C78" w:rsidRDefault="005672B7" w:rsidP="00CE4F4E">
      <w:pPr>
        <w:pStyle w:val="Default"/>
        <w:numPr>
          <w:ilvl w:val="0"/>
          <w:numId w:val="16"/>
        </w:numPr>
        <w:spacing w:line="360" w:lineRule="auto"/>
        <w:ind w:left="720" w:right="-144" w:hanging="720"/>
        <w:rPr>
          <w:b/>
        </w:rPr>
      </w:pPr>
      <w:r w:rsidRPr="00112C78">
        <w:rPr>
          <w:b/>
        </w:rPr>
        <w:t>DETAILS OF ATTACHED DOCUMENTS</w:t>
      </w:r>
      <w:r w:rsidR="00FB3E09" w:rsidRPr="00112C78">
        <w:rPr>
          <w:b/>
        </w:rPr>
        <w:t>:</w:t>
      </w:r>
    </w:p>
    <w:tbl>
      <w:tblPr>
        <w:tblW w:w="416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7"/>
        <w:gridCol w:w="4021"/>
        <w:gridCol w:w="1180"/>
        <w:gridCol w:w="2036"/>
      </w:tblGrid>
      <w:tr w:rsidR="005672B7" w:rsidRPr="00112C78" w:rsidTr="001A6C58">
        <w:trPr>
          <w:trHeight w:val="710"/>
          <w:jc w:val="center"/>
        </w:trPr>
        <w:tc>
          <w:tcPr>
            <w:tcW w:w="47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672B7" w:rsidRPr="00112C78" w:rsidRDefault="005672B7" w:rsidP="00496CA8">
            <w:pPr>
              <w:spacing w:after="0" w:line="360" w:lineRule="auto"/>
              <w:jc w:val="center"/>
              <w:rPr>
                <w:rFonts w:ascii="Times New Roman" w:eastAsia="Calibri" w:hAnsi="Times New Roman" w:cs="Times New Roman"/>
                <w:b/>
                <w:sz w:val="24"/>
                <w:szCs w:val="24"/>
              </w:rPr>
            </w:pPr>
            <w:proofErr w:type="spellStart"/>
            <w:r w:rsidRPr="00112C78">
              <w:rPr>
                <w:rFonts w:ascii="Times New Roman" w:eastAsia="Calibri" w:hAnsi="Times New Roman" w:cs="Times New Roman"/>
                <w:b/>
                <w:sz w:val="24"/>
                <w:szCs w:val="24"/>
              </w:rPr>
              <w:t>S.No</w:t>
            </w:r>
            <w:proofErr w:type="spellEnd"/>
            <w:r w:rsidRPr="00112C78">
              <w:rPr>
                <w:rFonts w:ascii="Times New Roman" w:eastAsia="Calibri" w:hAnsi="Times New Roman" w:cs="Times New Roman"/>
                <w:b/>
                <w:sz w:val="24"/>
                <w:szCs w:val="24"/>
              </w:rPr>
              <w:t>.</w:t>
            </w:r>
          </w:p>
        </w:tc>
        <w:tc>
          <w:tcPr>
            <w:tcW w:w="251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672B7" w:rsidRPr="00112C78" w:rsidRDefault="005672B7" w:rsidP="00496CA8">
            <w:pPr>
              <w:spacing w:after="0" w:line="360" w:lineRule="auto"/>
              <w:jc w:val="center"/>
              <w:rPr>
                <w:rFonts w:ascii="Times New Roman" w:eastAsia="Calibri" w:hAnsi="Times New Roman" w:cs="Times New Roman"/>
                <w:b/>
                <w:sz w:val="24"/>
                <w:szCs w:val="24"/>
              </w:rPr>
            </w:pPr>
            <w:r w:rsidRPr="00112C78">
              <w:rPr>
                <w:rFonts w:ascii="Times New Roman" w:eastAsia="Calibri" w:hAnsi="Times New Roman" w:cs="Times New Roman"/>
                <w:b/>
                <w:sz w:val="24"/>
                <w:szCs w:val="24"/>
              </w:rPr>
              <w:t>Details of attached documents</w:t>
            </w:r>
          </w:p>
        </w:tc>
        <w:tc>
          <w:tcPr>
            <w:tcW w:w="73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672B7" w:rsidRPr="00112C78" w:rsidRDefault="005672B7" w:rsidP="00496CA8">
            <w:pPr>
              <w:spacing w:after="0" w:line="360" w:lineRule="auto"/>
              <w:jc w:val="center"/>
              <w:rPr>
                <w:rFonts w:ascii="Times New Roman" w:eastAsia="Calibri" w:hAnsi="Times New Roman" w:cs="Times New Roman"/>
                <w:b/>
                <w:sz w:val="24"/>
                <w:szCs w:val="24"/>
              </w:rPr>
            </w:pPr>
            <w:r w:rsidRPr="00112C78">
              <w:rPr>
                <w:rFonts w:ascii="Times New Roman" w:eastAsia="Calibri" w:hAnsi="Times New Roman" w:cs="Times New Roman"/>
                <w:b/>
                <w:sz w:val="24"/>
                <w:szCs w:val="24"/>
              </w:rPr>
              <w:t>No. of Pages</w:t>
            </w:r>
          </w:p>
        </w:tc>
        <w:tc>
          <w:tcPr>
            <w:tcW w:w="1272" w:type="pct"/>
            <w:vMerge w:val="restart"/>
            <w:tcBorders>
              <w:top w:val="single" w:sz="4" w:space="0" w:color="000000"/>
              <w:left w:val="single" w:sz="4" w:space="0" w:color="000000"/>
              <w:right w:val="single" w:sz="4" w:space="0" w:color="000000"/>
            </w:tcBorders>
            <w:shd w:val="clear" w:color="auto" w:fill="auto"/>
          </w:tcPr>
          <w:p w:rsidR="005672B7" w:rsidRPr="00112C78" w:rsidRDefault="005672B7" w:rsidP="00496CA8">
            <w:pPr>
              <w:spacing w:after="0" w:line="360" w:lineRule="auto"/>
              <w:jc w:val="center"/>
              <w:rPr>
                <w:rFonts w:ascii="Times New Roman" w:eastAsia="Calibri" w:hAnsi="Times New Roman" w:cs="Times New Roman"/>
                <w:b/>
                <w:sz w:val="24"/>
                <w:szCs w:val="24"/>
              </w:rPr>
            </w:pPr>
          </w:p>
          <w:p w:rsidR="005672B7" w:rsidRPr="00112C78" w:rsidRDefault="005672B7" w:rsidP="00496CA8">
            <w:pPr>
              <w:spacing w:after="0" w:line="360" w:lineRule="auto"/>
              <w:rPr>
                <w:rFonts w:ascii="Times New Roman" w:eastAsia="Calibri" w:hAnsi="Times New Roman" w:cs="Times New Roman"/>
                <w:b/>
                <w:sz w:val="24"/>
                <w:szCs w:val="24"/>
              </w:rPr>
            </w:pPr>
            <w:r w:rsidRPr="00112C78">
              <w:rPr>
                <w:rFonts w:ascii="Times New Roman" w:eastAsia="Calibri" w:hAnsi="Times New Roman" w:cs="Times New Roman"/>
                <w:b/>
                <w:sz w:val="24"/>
                <w:szCs w:val="24"/>
              </w:rPr>
              <w:t>Sample Set No.:</w:t>
            </w:r>
          </w:p>
          <w:p w:rsidR="00B77EBE" w:rsidRPr="00112C78" w:rsidRDefault="00B77EBE" w:rsidP="00496CA8">
            <w:pPr>
              <w:spacing w:after="0" w:line="360" w:lineRule="auto"/>
              <w:rPr>
                <w:rFonts w:ascii="Times New Roman" w:eastAsia="Calibri" w:hAnsi="Times New Roman" w:cs="Times New Roman"/>
                <w:b/>
                <w:sz w:val="24"/>
                <w:szCs w:val="24"/>
              </w:rPr>
            </w:pPr>
          </w:p>
          <w:p w:rsidR="00B77EBE" w:rsidRPr="00112C78" w:rsidRDefault="00B77EBE" w:rsidP="00496CA8">
            <w:pPr>
              <w:spacing w:after="0" w:line="360" w:lineRule="auto"/>
              <w:rPr>
                <w:rFonts w:ascii="Times New Roman" w:eastAsia="Calibri" w:hAnsi="Times New Roman" w:cs="Times New Roman"/>
                <w:b/>
                <w:sz w:val="24"/>
                <w:szCs w:val="24"/>
              </w:rPr>
            </w:pPr>
          </w:p>
          <w:p w:rsidR="00B77EBE" w:rsidRPr="00112C78" w:rsidRDefault="00B77EBE" w:rsidP="00496CA8">
            <w:pPr>
              <w:spacing w:after="0" w:line="360" w:lineRule="auto"/>
              <w:rPr>
                <w:rFonts w:ascii="Times New Roman" w:eastAsia="Calibri" w:hAnsi="Times New Roman" w:cs="Times New Roman"/>
                <w:b/>
                <w:sz w:val="24"/>
                <w:szCs w:val="24"/>
              </w:rPr>
            </w:pPr>
          </w:p>
          <w:p w:rsidR="005672B7" w:rsidRPr="00112C78" w:rsidRDefault="005672B7" w:rsidP="00496CA8">
            <w:pPr>
              <w:spacing w:after="0" w:line="360" w:lineRule="auto"/>
              <w:rPr>
                <w:rFonts w:ascii="Times New Roman" w:eastAsia="Calibri" w:hAnsi="Times New Roman" w:cs="Times New Roman"/>
                <w:b/>
                <w:sz w:val="24"/>
                <w:szCs w:val="24"/>
              </w:rPr>
            </w:pPr>
          </w:p>
        </w:tc>
      </w:tr>
      <w:tr w:rsidR="005672B7" w:rsidRPr="00112C78" w:rsidTr="001A6C58">
        <w:trPr>
          <w:trHeight w:hRule="exact" w:val="403"/>
          <w:jc w:val="center"/>
        </w:trPr>
        <w:tc>
          <w:tcPr>
            <w:tcW w:w="479" w:type="pct"/>
            <w:tcBorders>
              <w:top w:val="single" w:sz="4" w:space="0" w:color="000000"/>
              <w:left w:val="single" w:sz="4" w:space="0" w:color="000000"/>
              <w:bottom w:val="single" w:sz="4" w:space="0" w:color="000000"/>
              <w:right w:val="single" w:sz="4" w:space="0" w:color="000000"/>
            </w:tcBorders>
            <w:shd w:val="clear" w:color="auto" w:fill="auto"/>
          </w:tcPr>
          <w:p w:rsidR="005672B7" w:rsidRPr="00112C78" w:rsidRDefault="005672B7" w:rsidP="00496CA8">
            <w:pPr>
              <w:spacing w:after="0" w:line="360" w:lineRule="auto"/>
              <w:rPr>
                <w:rFonts w:ascii="Times New Roman" w:eastAsia="Calibri" w:hAnsi="Times New Roman" w:cs="Times New Roman"/>
                <w:sz w:val="24"/>
                <w:szCs w:val="24"/>
              </w:rPr>
            </w:pPr>
          </w:p>
          <w:p w:rsidR="005672B7" w:rsidRPr="00112C78" w:rsidRDefault="005672B7" w:rsidP="00496CA8">
            <w:pPr>
              <w:spacing w:after="0" w:line="360" w:lineRule="auto"/>
              <w:rPr>
                <w:rFonts w:ascii="Times New Roman" w:eastAsia="Calibri" w:hAnsi="Times New Roman" w:cs="Times New Roman"/>
                <w:sz w:val="24"/>
                <w:szCs w:val="24"/>
              </w:rPr>
            </w:pPr>
          </w:p>
        </w:tc>
        <w:tc>
          <w:tcPr>
            <w:tcW w:w="2512" w:type="pct"/>
            <w:tcBorders>
              <w:top w:val="single" w:sz="4" w:space="0" w:color="000000"/>
              <w:left w:val="single" w:sz="4" w:space="0" w:color="000000"/>
              <w:bottom w:val="single" w:sz="4" w:space="0" w:color="000000"/>
              <w:right w:val="single" w:sz="4" w:space="0" w:color="000000"/>
            </w:tcBorders>
            <w:shd w:val="clear" w:color="auto" w:fill="auto"/>
          </w:tcPr>
          <w:p w:rsidR="005672B7" w:rsidRPr="00112C78" w:rsidRDefault="005672B7" w:rsidP="00496CA8">
            <w:pPr>
              <w:spacing w:after="0" w:line="360" w:lineRule="auto"/>
              <w:rPr>
                <w:rFonts w:ascii="Times New Roman" w:eastAsia="Calibri" w:hAnsi="Times New Roman" w:cs="Times New Roman"/>
                <w:sz w:val="24"/>
                <w:szCs w:val="24"/>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5672B7" w:rsidRPr="00112C78" w:rsidRDefault="005672B7" w:rsidP="00496CA8">
            <w:pPr>
              <w:spacing w:after="0" w:line="360" w:lineRule="auto"/>
              <w:rPr>
                <w:rFonts w:ascii="Times New Roman" w:eastAsia="Calibri" w:hAnsi="Times New Roman" w:cs="Times New Roman"/>
                <w:sz w:val="24"/>
                <w:szCs w:val="24"/>
              </w:rPr>
            </w:pPr>
          </w:p>
        </w:tc>
        <w:tc>
          <w:tcPr>
            <w:tcW w:w="1272" w:type="pct"/>
            <w:vMerge/>
            <w:tcBorders>
              <w:left w:val="single" w:sz="4" w:space="0" w:color="000000"/>
              <w:right w:val="single" w:sz="4" w:space="0" w:color="000000"/>
            </w:tcBorders>
            <w:shd w:val="clear" w:color="auto" w:fill="auto"/>
            <w:vAlign w:val="center"/>
            <w:hideMark/>
          </w:tcPr>
          <w:p w:rsidR="005672B7" w:rsidRPr="00112C78" w:rsidRDefault="005672B7" w:rsidP="00496CA8">
            <w:pPr>
              <w:spacing w:after="0" w:line="360" w:lineRule="auto"/>
              <w:rPr>
                <w:rFonts w:ascii="Times New Roman" w:eastAsia="Calibri" w:hAnsi="Times New Roman" w:cs="Times New Roman"/>
                <w:sz w:val="24"/>
                <w:szCs w:val="24"/>
              </w:rPr>
            </w:pPr>
          </w:p>
        </w:tc>
      </w:tr>
      <w:tr w:rsidR="005672B7" w:rsidRPr="00112C78" w:rsidTr="001A6C58">
        <w:trPr>
          <w:trHeight w:hRule="exact" w:val="403"/>
          <w:jc w:val="center"/>
        </w:trPr>
        <w:tc>
          <w:tcPr>
            <w:tcW w:w="479" w:type="pct"/>
            <w:tcBorders>
              <w:top w:val="single" w:sz="4" w:space="0" w:color="000000"/>
              <w:left w:val="single" w:sz="4" w:space="0" w:color="000000"/>
              <w:bottom w:val="single" w:sz="4" w:space="0" w:color="000000"/>
              <w:right w:val="single" w:sz="4" w:space="0" w:color="000000"/>
            </w:tcBorders>
            <w:shd w:val="clear" w:color="auto" w:fill="auto"/>
          </w:tcPr>
          <w:p w:rsidR="005672B7" w:rsidRPr="00112C78" w:rsidRDefault="005672B7" w:rsidP="00496CA8">
            <w:pPr>
              <w:spacing w:after="0" w:line="360" w:lineRule="auto"/>
              <w:rPr>
                <w:rFonts w:ascii="Times New Roman" w:eastAsia="Calibri" w:hAnsi="Times New Roman" w:cs="Times New Roman"/>
                <w:sz w:val="24"/>
                <w:szCs w:val="24"/>
              </w:rPr>
            </w:pPr>
          </w:p>
        </w:tc>
        <w:tc>
          <w:tcPr>
            <w:tcW w:w="2512" w:type="pct"/>
            <w:tcBorders>
              <w:top w:val="single" w:sz="4" w:space="0" w:color="000000"/>
              <w:left w:val="single" w:sz="4" w:space="0" w:color="000000"/>
              <w:bottom w:val="single" w:sz="4" w:space="0" w:color="000000"/>
              <w:right w:val="single" w:sz="4" w:space="0" w:color="000000"/>
            </w:tcBorders>
            <w:shd w:val="clear" w:color="auto" w:fill="auto"/>
          </w:tcPr>
          <w:p w:rsidR="005672B7" w:rsidRPr="00112C78" w:rsidRDefault="005672B7" w:rsidP="00496CA8">
            <w:pPr>
              <w:spacing w:after="0" w:line="360" w:lineRule="auto"/>
              <w:rPr>
                <w:rFonts w:ascii="Times New Roman" w:eastAsia="Calibri" w:hAnsi="Times New Roman" w:cs="Times New Roman"/>
                <w:sz w:val="24"/>
                <w:szCs w:val="24"/>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5672B7" w:rsidRPr="00112C78" w:rsidRDefault="005672B7" w:rsidP="00496CA8">
            <w:pPr>
              <w:spacing w:after="0" w:line="360" w:lineRule="auto"/>
              <w:rPr>
                <w:rFonts w:ascii="Times New Roman" w:eastAsia="Calibri" w:hAnsi="Times New Roman" w:cs="Times New Roman"/>
                <w:sz w:val="24"/>
                <w:szCs w:val="24"/>
              </w:rPr>
            </w:pPr>
          </w:p>
        </w:tc>
        <w:tc>
          <w:tcPr>
            <w:tcW w:w="1272" w:type="pct"/>
            <w:vMerge/>
            <w:tcBorders>
              <w:left w:val="single" w:sz="4" w:space="0" w:color="000000"/>
              <w:right w:val="single" w:sz="4" w:space="0" w:color="000000"/>
            </w:tcBorders>
            <w:shd w:val="clear" w:color="auto" w:fill="auto"/>
            <w:vAlign w:val="center"/>
            <w:hideMark/>
          </w:tcPr>
          <w:p w:rsidR="005672B7" w:rsidRPr="00112C78" w:rsidRDefault="005672B7" w:rsidP="00496CA8">
            <w:pPr>
              <w:spacing w:after="0" w:line="360" w:lineRule="auto"/>
              <w:rPr>
                <w:rFonts w:ascii="Times New Roman" w:eastAsia="Calibri" w:hAnsi="Times New Roman" w:cs="Times New Roman"/>
                <w:sz w:val="24"/>
                <w:szCs w:val="24"/>
              </w:rPr>
            </w:pPr>
          </w:p>
        </w:tc>
      </w:tr>
      <w:tr w:rsidR="005672B7" w:rsidRPr="00112C78" w:rsidTr="001A6C58">
        <w:trPr>
          <w:trHeight w:hRule="exact" w:val="403"/>
          <w:jc w:val="center"/>
        </w:trPr>
        <w:tc>
          <w:tcPr>
            <w:tcW w:w="479" w:type="pct"/>
            <w:tcBorders>
              <w:top w:val="single" w:sz="4" w:space="0" w:color="000000"/>
              <w:left w:val="single" w:sz="4" w:space="0" w:color="000000"/>
              <w:bottom w:val="single" w:sz="4" w:space="0" w:color="000000"/>
              <w:right w:val="single" w:sz="4" w:space="0" w:color="000000"/>
            </w:tcBorders>
            <w:shd w:val="clear" w:color="auto" w:fill="auto"/>
          </w:tcPr>
          <w:p w:rsidR="005672B7" w:rsidRPr="00112C78" w:rsidRDefault="005672B7" w:rsidP="00496CA8">
            <w:pPr>
              <w:spacing w:after="0" w:line="360" w:lineRule="auto"/>
              <w:rPr>
                <w:rFonts w:ascii="Times New Roman" w:eastAsia="Calibri" w:hAnsi="Times New Roman" w:cs="Times New Roman"/>
                <w:sz w:val="24"/>
                <w:szCs w:val="24"/>
              </w:rPr>
            </w:pPr>
          </w:p>
        </w:tc>
        <w:tc>
          <w:tcPr>
            <w:tcW w:w="2512" w:type="pct"/>
            <w:tcBorders>
              <w:top w:val="single" w:sz="4" w:space="0" w:color="000000"/>
              <w:left w:val="single" w:sz="4" w:space="0" w:color="000000"/>
              <w:bottom w:val="single" w:sz="4" w:space="0" w:color="000000"/>
              <w:right w:val="single" w:sz="4" w:space="0" w:color="000000"/>
            </w:tcBorders>
            <w:shd w:val="clear" w:color="auto" w:fill="auto"/>
          </w:tcPr>
          <w:p w:rsidR="005672B7" w:rsidRPr="00112C78" w:rsidRDefault="005672B7" w:rsidP="00496CA8">
            <w:pPr>
              <w:spacing w:after="0" w:line="360" w:lineRule="auto"/>
              <w:rPr>
                <w:rFonts w:ascii="Times New Roman" w:eastAsia="Calibri" w:hAnsi="Times New Roman" w:cs="Times New Roman"/>
                <w:sz w:val="24"/>
                <w:szCs w:val="24"/>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5672B7" w:rsidRPr="00112C78" w:rsidRDefault="005672B7" w:rsidP="00496CA8">
            <w:pPr>
              <w:spacing w:after="0" w:line="360" w:lineRule="auto"/>
              <w:rPr>
                <w:rFonts w:ascii="Times New Roman" w:eastAsia="Calibri" w:hAnsi="Times New Roman" w:cs="Times New Roman"/>
                <w:sz w:val="24"/>
                <w:szCs w:val="24"/>
              </w:rPr>
            </w:pPr>
          </w:p>
        </w:tc>
        <w:tc>
          <w:tcPr>
            <w:tcW w:w="1272" w:type="pct"/>
            <w:vMerge/>
            <w:tcBorders>
              <w:left w:val="single" w:sz="4" w:space="0" w:color="000000"/>
              <w:right w:val="single" w:sz="4" w:space="0" w:color="000000"/>
            </w:tcBorders>
            <w:shd w:val="clear" w:color="auto" w:fill="auto"/>
          </w:tcPr>
          <w:p w:rsidR="005672B7" w:rsidRPr="00112C78" w:rsidRDefault="005672B7" w:rsidP="00496CA8">
            <w:pPr>
              <w:spacing w:after="0" w:line="360" w:lineRule="auto"/>
              <w:rPr>
                <w:rFonts w:ascii="Times New Roman" w:eastAsia="Calibri" w:hAnsi="Times New Roman" w:cs="Times New Roman"/>
                <w:sz w:val="24"/>
                <w:szCs w:val="24"/>
              </w:rPr>
            </w:pPr>
          </w:p>
        </w:tc>
      </w:tr>
      <w:tr w:rsidR="005672B7" w:rsidRPr="00112C78" w:rsidTr="001A6C58">
        <w:trPr>
          <w:trHeight w:hRule="exact" w:val="403"/>
          <w:jc w:val="center"/>
        </w:trPr>
        <w:tc>
          <w:tcPr>
            <w:tcW w:w="479" w:type="pct"/>
            <w:tcBorders>
              <w:top w:val="single" w:sz="4" w:space="0" w:color="000000"/>
              <w:left w:val="single" w:sz="4" w:space="0" w:color="000000"/>
              <w:bottom w:val="single" w:sz="4" w:space="0" w:color="000000"/>
              <w:right w:val="single" w:sz="4" w:space="0" w:color="000000"/>
            </w:tcBorders>
            <w:shd w:val="clear" w:color="auto" w:fill="auto"/>
          </w:tcPr>
          <w:p w:rsidR="005672B7" w:rsidRPr="00112C78" w:rsidRDefault="005672B7" w:rsidP="00496CA8">
            <w:pPr>
              <w:spacing w:after="0" w:line="360" w:lineRule="auto"/>
              <w:rPr>
                <w:rFonts w:ascii="Times New Roman" w:eastAsia="Calibri" w:hAnsi="Times New Roman" w:cs="Times New Roman"/>
                <w:sz w:val="24"/>
                <w:szCs w:val="24"/>
              </w:rPr>
            </w:pPr>
          </w:p>
        </w:tc>
        <w:tc>
          <w:tcPr>
            <w:tcW w:w="2512" w:type="pct"/>
            <w:tcBorders>
              <w:top w:val="single" w:sz="4" w:space="0" w:color="000000"/>
              <w:left w:val="single" w:sz="4" w:space="0" w:color="000000"/>
              <w:bottom w:val="single" w:sz="4" w:space="0" w:color="000000"/>
              <w:right w:val="single" w:sz="4" w:space="0" w:color="000000"/>
            </w:tcBorders>
            <w:shd w:val="clear" w:color="auto" w:fill="auto"/>
          </w:tcPr>
          <w:p w:rsidR="005672B7" w:rsidRPr="00112C78" w:rsidRDefault="005672B7" w:rsidP="00496CA8">
            <w:pPr>
              <w:spacing w:after="0" w:line="360" w:lineRule="auto"/>
              <w:rPr>
                <w:rFonts w:ascii="Times New Roman" w:eastAsia="Calibri" w:hAnsi="Times New Roman" w:cs="Times New Roman"/>
                <w:sz w:val="24"/>
                <w:szCs w:val="24"/>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5672B7" w:rsidRPr="00112C78" w:rsidRDefault="005672B7" w:rsidP="00496CA8">
            <w:pPr>
              <w:spacing w:after="0" w:line="360" w:lineRule="auto"/>
              <w:rPr>
                <w:rFonts w:ascii="Times New Roman" w:eastAsia="Calibri" w:hAnsi="Times New Roman" w:cs="Times New Roman"/>
                <w:sz w:val="24"/>
                <w:szCs w:val="24"/>
              </w:rPr>
            </w:pPr>
          </w:p>
        </w:tc>
        <w:tc>
          <w:tcPr>
            <w:tcW w:w="1272" w:type="pct"/>
            <w:vMerge/>
            <w:tcBorders>
              <w:left w:val="single" w:sz="4" w:space="0" w:color="000000"/>
              <w:right w:val="single" w:sz="4" w:space="0" w:color="000000"/>
            </w:tcBorders>
            <w:shd w:val="clear" w:color="auto" w:fill="auto"/>
            <w:vAlign w:val="center"/>
          </w:tcPr>
          <w:p w:rsidR="005672B7" w:rsidRPr="00112C78" w:rsidRDefault="005672B7" w:rsidP="00496CA8">
            <w:pPr>
              <w:spacing w:after="0" w:line="360" w:lineRule="auto"/>
              <w:rPr>
                <w:rFonts w:ascii="Times New Roman" w:eastAsia="Calibri" w:hAnsi="Times New Roman" w:cs="Times New Roman"/>
                <w:sz w:val="24"/>
                <w:szCs w:val="24"/>
              </w:rPr>
            </w:pPr>
          </w:p>
        </w:tc>
      </w:tr>
      <w:tr w:rsidR="005672B7" w:rsidRPr="00112C78" w:rsidTr="001A6C58">
        <w:trPr>
          <w:trHeight w:hRule="exact" w:val="403"/>
          <w:jc w:val="center"/>
        </w:trPr>
        <w:tc>
          <w:tcPr>
            <w:tcW w:w="479" w:type="pct"/>
            <w:tcBorders>
              <w:top w:val="single" w:sz="4" w:space="0" w:color="000000"/>
              <w:left w:val="single" w:sz="4" w:space="0" w:color="000000"/>
              <w:bottom w:val="single" w:sz="4" w:space="0" w:color="000000"/>
              <w:right w:val="single" w:sz="4" w:space="0" w:color="000000"/>
            </w:tcBorders>
            <w:shd w:val="clear" w:color="auto" w:fill="auto"/>
          </w:tcPr>
          <w:p w:rsidR="005672B7" w:rsidRPr="00112C78" w:rsidRDefault="005672B7" w:rsidP="00496CA8">
            <w:pPr>
              <w:spacing w:after="0" w:line="360" w:lineRule="auto"/>
              <w:rPr>
                <w:rFonts w:ascii="Times New Roman" w:eastAsia="Calibri" w:hAnsi="Times New Roman" w:cs="Times New Roman"/>
                <w:sz w:val="24"/>
                <w:szCs w:val="24"/>
              </w:rPr>
            </w:pPr>
          </w:p>
        </w:tc>
        <w:tc>
          <w:tcPr>
            <w:tcW w:w="2512" w:type="pct"/>
            <w:tcBorders>
              <w:top w:val="single" w:sz="4" w:space="0" w:color="000000"/>
              <w:left w:val="single" w:sz="4" w:space="0" w:color="000000"/>
              <w:bottom w:val="single" w:sz="4" w:space="0" w:color="000000"/>
              <w:right w:val="single" w:sz="4" w:space="0" w:color="000000"/>
            </w:tcBorders>
            <w:shd w:val="clear" w:color="auto" w:fill="auto"/>
          </w:tcPr>
          <w:p w:rsidR="005672B7" w:rsidRPr="00112C78" w:rsidRDefault="005672B7" w:rsidP="00496CA8">
            <w:pPr>
              <w:spacing w:after="0" w:line="360" w:lineRule="auto"/>
              <w:rPr>
                <w:rFonts w:ascii="Times New Roman" w:eastAsia="Calibri" w:hAnsi="Times New Roman" w:cs="Times New Roman"/>
                <w:sz w:val="24"/>
                <w:szCs w:val="24"/>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5672B7" w:rsidRPr="00112C78" w:rsidRDefault="005672B7" w:rsidP="00496CA8">
            <w:pPr>
              <w:spacing w:after="0" w:line="360" w:lineRule="auto"/>
              <w:rPr>
                <w:rFonts w:ascii="Times New Roman" w:eastAsia="Calibri" w:hAnsi="Times New Roman" w:cs="Times New Roman"/>
                <w:sz w:val="24"/>
                <w:szCs w:val="24"/>
              </w:rPr>
            </w:pPr>
          </w:p>
        </w:tc>
        <w:tc>
          <w:tcPr>
            <w:tcW w:w="1272" w:type="pct"/>
            <w:vMerge/>
            <w:tcBorders>
              <w:left w:val="single" w:sz="4" w:space="0" w:color="000000"/>
              <w:right w:val="single" w:sz="4" w:space="0" w:color="000000"/>
            </w:tcBorders>
            <w:shd w:val="clear" w:color="auto" w:fill="auto"/>
            <w:hideMark/>
          </w:tcPr>
          <w:p w:rsidR="005672B7" w:rsidRPr="00112C78" w:rsidRDefault="005672B7" w:rsidP="00496CA8">
            <w:pPr>
              <w:spacing w:after="0" w:line="360" w:lineRule="auto"/>
              <w:rPr>
                <w:rFonts w:ascii="Times New Roman" w:eastAsia="Calibri" w:hAnsi="Times New Roman" w:cs="Times New Roman"/>
                <w:sz w:val="24"/>
                <w:szCs w:val="24"/>
              </w:rPr>
            </w:pPr>
          </w:p>
        </w:tc>
      </w:tr>
      <w:tr w:rsidR="005672B7" w:rsidRPr="00112C78" w:rsidTr="001A6C58">
        <w:trPr>
          <w:trHeight w:hRule="exact" w:val="403"/>
          <w:jc w:val="center"/>
        </w:trPr>
        <w:tc>
          <w:tcPr>
            <w:tcW w:w="479" w:type="pct"/>
            <w:tcBorders>
              <w:top w:val="single" w:sz="4" w:space="0" w:color="000000"/>
              <w:left w:val="single" w:sz="4" w:space="0" w:color="000000"/>
              <w:bottom w:val="single" w:sz="4" w:space="0" w:color="000000"/>
              <w:right w:val="single" w:sz="4" w:space="0" w:color="000000"/>
            </w:tcBorders>
            <w:shd w:val="clear" w:color="auto" w:fill="auto"/>
          </w:tcPr>
          <w:p w:rsidR="005672B7" w:rsidRPr="00112C78" w:rsidRDefault="005672B7" w:rsidP="00496CA8">
            <w:pPr>
              <w:spacing w:after="0" w:line="360" w:lineRule="auto"/>
              <w:rPr>
                <w:rFonts w:ascii="Times New Roman" w:eastAsia="Calibri" w:hAnsi="Times New Roman" w:cs="Times New Roman"/>
                <w:sz w:val="24"/>
                <w:szCs w:val="24"/>
              </w:rPr>
            </w:pPr>
          </w:p>
        </w:tc>
        <w:tc>
          <w:tcPr>
            <w:tcW w:w="2512" w:type="pct"/>
            <w:tcBorders>
              <w:top w:val="single" w:sz="4" w:space="0" w:color="000000"/>
              <w:left w:val="single" w:sz="4" w:space="0" w:color="000000"/>
              <w:bottom w:val="single" w:sz="4" w:space="0" w:color="000000"/>
              <w:right w:val="single" w:sz="4" w:space="0" w:color="000000"/>
            </w:tcBorders>
            <w:shd w:val="clear" w:color="auto" w:fill="auto"/>
          </w:tcPr>
          <w:p w:rsidR="005672B7" w:rsidRPr="00112C78" w:rsidRDefault="005672B7" w:rsidP="00496CA8">
            <w:pPr>
              <w:spacing w:after="0" w:line="360" w:lineRule="auto"/>
              <w:rPr>
                <w:rFonts w:ascii="Times New Roman" w:eastAsia="Calibri" w:hAnsi="Times New Roman" w:cs="Times New Roman"/>
                <w:sz w:val="24"/>
                <w:szCs w:val="24"/>
              </w:rPr>
            </w:pPr>
          </w:p>
        </w:tc>
        <w:tc>
          <w:tcPr>
            <w:tcW w:w="737" w:type="pct"/>
            <w:tcBorders>
              <w:top w:val="single" w:sz="4" w:space="0" w:color="000000"/>
              <w:left w:val="single" w:sz="4" w:space="0" w:color="000000"/>
              <w:bottom w:val="single" w:sz="4" w:space="0" w:color="000000"/>
              <w:right w:val="single" w:sz="4" w:space="0" w:color="000000"/>
            </w:tcBorders>
            <w:shd w:val="clear" w:color="auto" w:fill="auto"/>
          </w:tcPr>
          <w:p w:rsidR="005672B7" w:rsidRPr="00112C78" w:rsidRDefault="005672B7" w:rsidP="00496CA8">
            <w:pPr>
              <w:spacing w:after="0" w:line="360" w:lineRule="auto"/>
              <w:rPr>
                <w:rFonts w:ascii="Times New Roman" w:eastAsia="Calibri" w:hAnsi="Times New Roman" w:cs="Times New Roman"/>
                <w:sz w:val="24"/>
                <w:szCs w:val="24"/>
              </w:rPr>
            </w:pPr>
          </w:p>
        </w:tc>
        <w:tc>
          <w:tcPr>
            <w:tcW w:w="1272" w:type="pct"/>
            <w:vMerge/>
            <w:tcBorders>
              <w:left w:val="single" w:sz="4" w:space="0" w:color="000000"/>
              <w:right w:val="single" w:sz="4" w:space="0" w:color="000000"/>
            </w:tcBorders>
            <w:shd w:val="clear" w:color="auto" w:fill="auto"/>
            <w:vAlign w:val="center"/>
            <w:hideMark/>
          </w:tcPr>
          <w:p w:rsidR="005672B7" w:rsidRPr="00112C78" w:rsidRDefault="005672B7" w:rsidP="00496CA8">
            <w:pPr>
              <w:spacing w:after="0" w:line="360" w:lineRule="auto"/>
              <w:rPr>
                <w:rFonts w:ascii="Times New Roman" w:eastAsia="Calibri" w:hAnsi="Times New Roman" w:cs="Times New Roman"/>
                <w:sz w:val="24"/>
                <w:szCs w:val="24"/>
              </w:rPr>
            </w:pPr>
          </w:p>
        </w:tc>
      </w:tr>
    </w:tbl>
    <w:p w:rsidR="00FB3E09" w:rsidRPr="00112C78" w:rsidRDefault="00FB3E09" w:rsidP="00CE4F4E">
      <w:pPr>
        <w:pStyle w:val="Default"/>
        <w:numPr>
          <w:ilvl w:val="0"/>
          <w:numId w:val="16"/>
        </w:numPr>
        <w:spacing w:line="360" w:lineRule="auto"/>
        <w:ind w:left="720" w:right="-144" w:hanging="720"/>
        <w:rPr>
          <w:b/>
        </w:rPr>
      </w:pPr>
      <w:r w:rsidRPr="00112C78">
        <w:rPr>
          <w:b/>
        </w:rPr>
        <w:t>CROSS REFERENCE</w:t>
      </w:r>
      <w:r w:rsidR="005672B7" w:rsidRPr="00112C78">
        <w:rPr>
          <w:b/>
        </w:rPr>
        <w:t xml:space="preserve"> </w:t>
      </w:r>
      <w:r w:rsidRPr="00112C78">
        <w:rPr>
          <w:b/>
        </w:rPr>
        <w:t>:</w:t>
      </w:r>
    </w:p>
    <w:tbl>
      <w:tblPr>
        <w:tblW w:w="416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6"/>
        <w:gridCol w:w="4384"/>
        <w:gridCol w:w="2466"/>
      </w:tblGrid>
      <w:tr w:rsidR="005672B7" w:rsidRPr="00112C78" w:rsidTr="001A6C58">
        <w:trPr>
          <w:trHeight w:hRule="exact" w:val="403"/>
          <w:jc w:val="center"/>
        </w:trPr>
        <w:tc>
          <w:tcPr>
            <w:tcW w:w="72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672B7" w:rsidRPr="00112C78" w:rsidRDefault="005672B7" w:rsidP="00496CA8">
            <w:pPr>
              <w:spacing w:after="0" w:line="360" w:lineRule="auto"/>
              <w:jc w:val="center"/>
              <w:rPr>
                <w:rFonts w:ascii="Times New Roman" w:eastAsia="Calibri" w:hAnsi="Times New Roman" w:cs="Times New Roman"/>
                <w:b/>
                <w:sz w:val="24"/>
                <w:szCs w:val="24"/>
              </w:rPr>
            </w:pPr>
            <w:proofErr w:type="spellStart"/>
            <w:r w:rsidRPr="00112C78">
              <w:rPr>
                <w:rFonts w:ascii="Times New Roman" w:eastAsia="Calibri" w:hAnsi="Times New Roman" w:cs="Times New Roman"/>
                <w:b/>
                <w:sz w:val="24"/>
                <w:szCs w:val="24"/>
              </w:rPr>
              <w:t>S.No</w:t>
            </w:r>
            <w:proofErr w:type="spellEnd"/>
            <w:r w:rsidRPr="00112C78">
              <w:rPr>
                <w:rFonts w:ascii="Times New Roman" w:eastAsia="Calibri" w:hAnsi="Times New Roman" w:cs="Times New Roman"/>
                <w:b/>
                <w:sz w:val="24"/>
                <w:szCs w:val="24"/>
              </w:rPr>
              <w:t>.</w:t>
            </w:r>
          </w:p>
        </w:tc>
        <w:tc>
          <w:tcPr>
            <w:tcW w:w="273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672B7" w:rsidRPr="00112C78" w:rsidRDefault="005672B7" w:rsidP="00496CA8">
            <w:pPr>
              <w:spacing w:after="0" w:line="360" w:lineRule="auto"/>
              <w:jc w:val="center"/>
              <w:rPr>
                <w:rFonts w:ascii="Times New Roman" w:eastAsia="Calibri" w:hAnsi="Times New Roman" w:cs="Times New Roman"/>
                <w:b/>
                <w:sz w:val="24"/>
                <w:szCs w:val="24"/>
              </w:rPr>
            </w:pPr>
            <w:r w:rsidRPr="00112C78">
              <w:rPr>
                <w:rFonts w:ascii="Times New Roman" w:eastAsia="Calibri" w:hAnsi="Times New Roman" w:cs="Times New Roman"/>
                <w:b/>
                <w:sz w:val="24"/>
                <w:szCs w:val="24"/>
              </w:rPr>
              <w:t>Particulars / Details</w:t>
            </w:r>
          </w:p>
        </w:tc>
        <w:tc>
          <w:tcPr>
            <w:tcW w:w="1540"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672B7" w:rsidRPr="00112C78" w:rsidRDefault="005672B7" w:rsidP="00496CA8">
            <w:pPr>
              <w:spacing w:after="0" w:line="360" w:lineRule="auto"/>
              <w:jc w:val="center"/>
              <w:rPr>
                <w:rFonts w:ascii="Times New Roman" w:eastAsia="Calibri" w:hAnsi="Times New Roman" w:cs="Times New Roman"/>
                <w:b/>
                <w:sz w:val="24"/>
                <w:szCs w:val="24"/>
              </w:rPr>
            </w:pPr>
            <w:r w:rsidRPr="00112C78">
              <w:rPr>
                <w:rFonts w:ascii="Times New Roman" w:eastAsia="Calibri" w:hAnsi="Times New Roman" w:cs="Times New Roman"/>
                <w:b/>
                <w:sz w:val="24"/>
                <w:szCs w:val="24"/>
              </w:rPr>
              <w:t>Reference parameter</w:t>
            </w:r>
          </w:p>
        </w:tc>
      </w:tr>
      <w:tr w:rsidR="005672B7" w:rsidRPr="00112C78" w:rsidTr="001A6C58">
        <w:trPr>
          <w:trHeight w:hRule="exact" w:val="403"/>
          <w:jc w:val="center"/>
        </w:trPr>
        <w:tc>
          <w:tcPr>
            <w:tcW w:w="7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72B7" w:rsidRPr="00112C78" w:rsidRDefault="005672B7" w:rsidP="00496CA8">
            <w:pPr>
              <w:spacing w:after="0" w:line="360" w:lineRule="auto"/>
              <w:jc w:val="center"/>
              <w:rPr>
                <w:rFonts w:ascii="Times New Roman" w:eastAsia="Calibri" w:hAnsi="Times New Roman" w:cs="Times New Roman"/>
                <w:sz w:val="24"/>
                <w:szCs w:val="24"/>
              </w:rPr>
            </w:pPr>
          </w:p>
        </w:tc>
        <w:tc>
          <w:tcPr>
            <w:tcW w:w="273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72B7" w:rsidRPr="00112C78" w:rsidRDefault="005672B7" w:rsidP="00496CA8">
            <w:pPr>
              <w:spacing w:after="0" w:line="360" w:lineRule="auto"/>
              <w:jc w:val="center"/>
              <w:rPr>
                <w:rFonts w:ascii="Times New Roman" w:eastAsia="Calibri" w:hAnsi="Times New Roman" w:cs="Times New Roman"/>
                <w:sz w:val="24"/>
                <w:szCs w:val="24"/>
              </w:rPr>
            </w:pPr>
          </w:p>
        </w:tc>
        <w:tc>
          <w:tcPr>
            <w:tcW w:w="15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72B7" w:rsidRPr="00112C78" w:rsidRDefault="005672B7" w:rsidP="00496CA8">
            <w:pPr>
              <w:spacing w:after="0" w:line="360" w:lineRule="auto"/>
              <w:jc w:val="center"/>
              <w:rPr>
                <w:rFonts w:ascii="Times New Roman" w:eastAsia="Calibri" w:hAnsi="Times New Roman" w:cs="Times New Roman"/>
                <w:sz w:val="24"/>
                <w:szCs w:val="24"/>
              </w:rPr>
            </w:pPr>
          </w:p>
        </w:tc>
      </w:tr>
      <w:tr w:rsidR="005672B7" w:rsidRPr="00112C78" w:rsidTr="001A6C58">
        <w:trPr>
          <w:trHeight w:hRule="exact" w:val="403"/>
          <w:jc w:val="center"/>
        </w:trPr>
        <w:tc>
          <w:tcPr>
            <w:tcW w:w="7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72B7" w:rsidRPr="00112C78" w:rsidRDefault="005672B7" w:rsidP="00496CA8">
            <w:pPr>
              <w:spacing w:after="0" w:line="360" w:lineRule="auto"/>
              <w:jc w:val="center"/>
              <w:rPr>
                <w:rFonts w:ascii="Times New Roman" w:eastAsia="Calibri" w:hAnsi="Times New Roman" w:cs="Times New Roman"/>
                <w:sz w:val="24"/>
                <w:szCs w:val="24"/>
              </w:rPr>
            </w:pPr>
          </w:p>
        </w:tc>
        <w:tc>
          <w:tcPr>
            <w:tcW w:w="273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72B7" w:rsidRPr="00112C78" w:rsidRDefault="005672B7" w:rsidP="00496CA8">
            <w:pPr>
              <w:spacing w:after="0" w:line="360" w:lineRule="auto"/>
              <w:jc w:val="center"/>
              <w:rPr>
                <w:rFonts w:ascii="Times New Roman" w:eastAsia="Calibri" w:hAnsi="Times New Roman" w:cs="Times New Roman"/>
                <w:sz w:val="24"/>
                <w:szCs w:val="24"/>
              </w:rPr>
            </w:pPr>
          </w:p>
        </w:tc>
        <w:tc>
          <w:tcPr>
            <w:tcW w:w="15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72B7" w:rsidRPr="00112C78" w:rsidRDefault="005672B7" w:rsidP="00496CA8">
            <w:pPr>
              <w:spacing w:after="0" w:line="360" w:lineRule="auto"/>
              <w:jc w:val="center"/>
              <w:rPr>
                <w:rFonts w:ascii="Times New Roman" w:eastAsia="Calibri" w:hAnsi="Times New Roman" w:cs="Times New Roman"/>
                <w:sz w:val="24"/>
                <w:szCs w:val="24"/>
              </w:rPr>
            </w:pPr>
          </w:p>
        </w:tc>
      </w:tr>
      <w:tr w:rsidR="005672B7" w:rsidRPr="00112C78" w:rsidTr="001A6C58">
        <w:trPr>
          <w:trHeight w:hRule="exact" w:val="403"/>
          <w:jc w:val="center"/>
        </w:trPr>
        <w:tc>
          <w:tcPr>
            <w:tcW w:w="7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72B7" w:rsidRPr="00112C78" w:rsidRDefault="005672B7" w:rsidP="00496CA8">
            <w:pPr>
              <w:spacing w:after="0" w:line="360" w:lineRule="auto"/>
              <w:jc w:val="center"/>
              <w:rPr>
                <w:rFonts w:ascii="Times New Roman" w:eastAsia="Calibri" w:hAnsi="Times New Roman" w:cs="Times New Roman"/>
                <w:sz w:val="24"/>
                <w:szCs w:val="24"/>
              </w:rPr>
            </w:pPr>
          </w:p>
        </w:tc>
        <w:tc>
          <w:tcPr>
            <w:tcW w:w="273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72B7" w:rsidRPr="00112C78" w:rsidRDefault="005672B7" w:rsidP="00496CA8">
            <w:pPr>
              <w:spacing w:after="0" w:line="360" w:lineRule="auto"/>
              <w:jc w:val="center"/>
              <w:rPr>
                <w:rFonts w:ascii="Times New Roman" w:eastAsia="Calibri" w:hAnsi="Times New Roman" w:cs="Times New Roman"/>
                <w:sz w:val="24"/>
                <w:szCs w:val="24"/>
              </w:rPr>
            </w:pPr>
          </w:p>
        </w:tc>
        <w:tc>
          <w:tcPr>
            <w:tcW w:w="15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72B7" w:rsidRPr="00112C78" w:rsidRDefault="005672B7" w:rsidP="00496CA8">
            <w:pPr>
              <w:spacing w:after="0" w:line="360" w:lineRule="auto"/>
              <w:jc w:val="center"/>
              <w:rPr>
                <w:rFonts w:ascii="Times New Roman" w:eastAsia="Calibri" w:hAnsi="Times New Roman" w:cs="Times New Roman"/>
                <w:sz w:val="24"/>
                <w:szCs w:val="24"/>
              </w:rPr>
            </w:pPr>
          </w:p>
        </w:tc>
      </w:tr>
      <w:tr w:rsidR="005672B7" w:rsidRPr="00112C78" w:rsidTr="001A6C58">
        <w:trPr>
          <w:trHeight w:hRule="exact" w:val="403"/>
          <w:jc w:val="center"/>
        </w:trPr>
        <w:tc>
          <w:tcPr>
            <w:tcW w:w="7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72B7" w:rsidRPr="00112C78" w:rsidRDefault="005672B7" w:rsidP="00496CA8">
            <w:pPr>
              <w:spacing w:after="0" w:line="360" w:lineRule="auto"/>
              <w:jc w:val="center"/>
              <w:rPr>
                <w:rFonts w:ascii="Times New Roman" w:eastAsia="Calibri" w:hAnsi="Times New Roman" w:cs="Times New Roman"/>
                <w:sz w:val="24"/>
                <w:szCs w:val="24"/>
              </w:rPr>
            </w:pPr>
          </w:p>
          <w:p w:rsidR="005672B7" w:rsidRPr="00112C78" w:rsidRDefault="005672B7" w:rsidP="00496CA8">
            <w:pPr>
              <w:spacing w:after="0" w:line="360" w:lineRule="auto"/>
              <w:jc w:val="center"/>
              <w:rPr>
                <w:rFonts w:ascii="Times New Roman" w:eastAsia="Calibri" w:hAnsi="Times New Roman" w:cs="Times New Roman"/>
                <w:sz w:val="24"/>
                <w:szCs w:val="24"/>
              </w:rPr>
            </w:pPr>
          </w:p>
        </w:tc>
        <w:tc>
          <w:tcPr>
            <w:tcW w:w="273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72B7" w:rsidRPr="00112C78" w:rsidRDefault="005672B7" w:rsidP="00496CA8">
            <w:pPr>
              <w:spacing w:after="0" w:line="360" w:lineRule="auto"/>
              <w:jc w:val="center"/>
              <w:rPr>
                <w:rFonts w:ascii="Times New Roman" w:eastAsia="Calibri" w:hAnsi="Times New Roman" w:cs="Times New Roman"/>
                <w:sz w:val="24"/>
                <w:szCs w:val="24"/>
              </w:rPr>
            </w:pPr>
          </w:p>
        </w:tc>
        <w:tc>
          <w:tcPr>
            <w:tcW w:w="15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672B7" w:rsidRPr="00112C78" w:rsidRDefault="005672B7" w:rsidP="00496CA8">
            <w:pPr>
              <w:spacing w:after="0" w:line="360" w:lineRule="auto"/>
              <w:jc w:val="center"/>
              <w:rPr>
                <w:rFonts w:ascii="Times New Roman" w:eastAsia="Calibri" w:hAnsi="Times New Roman" w:cs="Times New Roman"/>
                <w:sz w:val="24"/>
                <w:szCs w:val="24"/>
              </w:rPr>
            </w:pPr>
          </w:p>
        </w:tc>
      </w:tr>
      <w:tr w:rsidR="00B77EBE" w:rsidRPr="00112C78" w:rsidTr="001A6C58">
        <w:trPr>
          <w:trHeight w:hRule="exact" w:val="403"/>
          <w:jc w:val="center"/>
        </w:trPr>
        <w:tc>
          <w:tcPr>
            <w:tcW w:w="7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B77EBE" w:rsidRPr="00112C78" w:rsidRDefault="00B77EBE" w:rsidP="00496CA8">
            <w:pPr>
              <w:spacing w:after="0" w:line="360" w:lineRule="auto"/>
              <w:jc w:val="center"/>
              <w:rPr>
                <w:rFonts w:ascii="Times New Roman" w:eastAsia="Calibri" w:hAnsi="Times New Roman" w:cs="Times New Roman"/>
                <w:sz w:val="24"/>
                <w:szCs w:val="24"/>
              </w:rPr>
            </w:pPr>
          </w:p>
        </w:tc>
        <w:tc>
          <w:tcPr>
            <w:tcW w:w="273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77EBE" w:rsidRPr="00112C78" w:rsidRDefault="00B77EBE" w:rsidP="00496CA8">
            <w:pPr>
              <w:spacing w:after="0" w:line="360" w:lineRule="auto"/>
              <w:jc w:val="center"/>
              <w:rPr>
                <w:rFonts w:ascii="Times New Roman" w:eastAsia="Calibri" w:hAnsi="Times New Roman" w:cs="Times New Roman"/>
                <w:sz w:val="24"/>
                <w:szCs w:val="24"/>
              </w:rPr>
            </w:pPr>
          </w:p>
        </w:tc>
        <w:tc>
          <w:tcPr>
            <w:tcW w:w="15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77EBE" w:rsidRPr="00112C78" w:rsidRDefault="00B77EBE" w:rsidP="00496CA8">
            <w:pPr>
              <w:spacing w:after="0" w:line="360" w:lineRule="auto"/>
              <w:jc w:val="center"/>
              <w:rPr>
                <w:rFonts w:ascii="Times New Roman" w:eastAsia="Calibri" w:hAnsi="Times New Roman" w:cs="Times New Roman"/>
                <w:sz w:val="24"/>
                <w:szCs w:val="24"/>
              </w:rPr>
            </w:pPr>
          </w:p>
        </w:tc>
      </w:tr>
      <w:tr w:rsidR="001A6C58" w:rsidRPr="00112C78" w:rsidTr="001A6C58">
        <w:trPr>
          <w:trHeight w:hRule="exact" w:val="403"/>
          <w:jc w:val="center"/>
        </w:trPr>
        <w:tc>
          <w:tcPr>
            <w:tcW w:w="7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1A6C58" w:rsidRPr="00112C78" w:rsidRDefault="001A6C58" w:rsidP="00496CA8">
            <w:pPr>
              <w:spacing w:after="0" w:line="360" w:lineRule="auto"/>
              <w:jc w:val="center"/>
              <w:rPr>
                <w:rFonts w:ascii="Times New Roman" w:eastAsia="Calibri" w:hAnsi="Times New Roman" w:cs="Times New Roman"/>
                <w:sz w:val="24"/>
                <w:szCs w:val="24"/>
              </w:rPr>
            </w:pPr>
          </w:p>
        </w:tc>
        <w:tc>
          <w:tcPr>
            <w:tcW w:w="2738" w:type="pct"/>
            <w:tcBorders>
              <w:top w:val="single" w:sz="4" w:space="0" w:color="000000"/>
              <w:left w:val="single" w:sz="4" w:space="0" w:color="000000"/>
              <w:bottom w:val="single" w:sz="4" w:space="0" w:color="000000"/>
              <w:right w:val="single" w:sz="4" w:space="0" w:color="000000"/>
            </w:tcBorders>
            <w:shd w:val="clear" w:color="auto" w:fill="auto"/>
            <w:vAlign w:val="center"/>
          </w:tcPr>
          <w:p w:rsidR="001A6C58" w:rsidRPr="00112C78" w:rsidRDefault="001A6C58" w:rsidP="00496CA8">
            <w:pPr>
              <w:spacing w:after="0" w:line="360" w:lineRule="auto"/>
              <w:jc w:val="center"/>
              <w:rPr>
                <w:rFonts w:ascii="Times New Roman" w:eastAsia="Calibri" w:hAnsi="Times New Roman" w:cs="Times New Roman"/>
                <w:sz w:val="24"/>
                <w:szCs w:val="24"/>
              </w:rPr>
            </w:pPr>
          </w:p>
        </w:tc>
        <w:tc>
          <w:tcPr>
            <w:tcW w:w="15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1A6C58" w:rsidRPr="00112C78" w:rsidRDefault="001A6C58" w:rsidP="00496CA8">
            <w:pPr>
              <w:spacing w:after="0" w:line="360" w:lineRule="auto"/>
              <w:jc w:val="center"/>
              <w:rPr>
                <w:rFonts w:ascii="Times New Roman" w:eastAsia="Calibri" w:hAnsi="Times New Roman" w:cs="Times New Roman"/>
                <w:sz w:val="24"/>
                <w:szCs w:val="24"/>
              </w:rPr>
            </w:pPr>
          </w:p>
        </w:tc>
      </w:tr>
    </w:tbl>
    <w:p w:rsidR="00FB293B" w:rsidRDefault="00FB293B" w:rsidP="00496CA8">
      <w:pPr>
        <w:tabs>
          <w:tab w:val="left" w:pos="360"/>
          <w:tab w:val="left" w:pos="540"/>
          <w:tab w:val="left" w:pos="630"/>
          <w:tab w:val="left" w:pos="720"/>
          <w:tab w:val="left" w:pos="810"/>
          <w:tab w:val="left" w:pos="1407"/>
        </w:tabs>
        <w:spacing w:after="0" w:line="360" w:lineRule="auto"/>
        <w:ind w:left="720"/>
        <w:jc w:val="both"/>
        <w:rPr>
          <w:rFonts w:ascii="Times New Roman" w:hAnsi="Times New Roman" w:cs="Times New Roman"/>
          <w:b/>
          <w:sz w:val="24"/>
          <w:szCs w:val="24"/>
        </w:rPr>
      </w:pPr>
    </w:p>
    <w:p w:rsidR="00FB293B" w:rsidRDefault="00FB293B" w:rsidP="00496CA8">
      <w:pPr>
        <w:tabs>
          <w:tab w:val="left" w:pos="360"/>
          <w:tab w:val="left" w:pos="540"/>
          <w:tab w:val="left" w:pos="630"/>
          <w:tab w:val="left" w:pos="720"/>
          <w:tab w:val="left" w:pos="810"/>
          <w:tab w:val="left" w:pos="1407"/>
        </w:tabs>
        <w:spacing w:after="0" w:line="360" w:lineRule="auto"/>
        <w:ind w:left="720"/>
        <w:jc w:val="both"/>
        <w:rPr>
          <w:rFonts w:ascii="Times New Roman" w:hAnsi="Times New Roman" w:cs="Times New Roman"/>
          <w:b/>
          <w:sz w:val="24"/>
          <w:szCs w:val="24"/>
        </w:rPr>
      </w:pPr>
    </w:p>
    <w:p w:rsidR="00FB293B" w:rsidRDefault="00FB293B" w:rsidP="00496CA8">
      <w:pPr>
        <w:tabs>
          <w:tab w:val="left" w:pos="360"/>
          <w:tab w:val="left" w:pos="540"/>
          <w:tab w:val="left" w:pos="630"/>
          <w:tab w:val="left" w:pos="720"/>
          <w:tab w:val="left" w:pos="810"/>
          <w:tab w:val="left" w:pos="1407"/>
        </w:tabs>
        <w:spacing w:after="0" w:line="360" w:lineRule="auto"/>
        <w:ind w:left="720"/>
        <w:jc w:val="both"/>
        <w:rPr>
          <w:rFonts w:ascii="Times New Roman" w:hAnsi="Times New Roman" w:cs="Times New Roman"/>
          <w:b/>
          <w:sz w:val="24"/>
          <w:szCs w:val="24"/>
        </w:rPr>
      </w:pPr>
    </w:p>
    <w:p w:rsidR="00A11047" w:rsidRPr="00112C78" w:rsidRDefault="00A11047" w:rsidP="00496CA8">
      <w:pPr>
        <w:tabs>
          <w:tab w:val="left" w:pos="360"/>
          <w:tab w:val="left" w:pos="540"/>
          <w:tab w:val="left" w:pos="630"/>
          <w:tab w:val="left" w:pos="720"/>
          <w:tab w:val="left" w:pos="810"/>
          <w:tab w:val="left" w:pos="1407"/>
        </w:tabs>
        <w:spacing w:after="0" w:line="360" w:lineRule="auto"/>
        <w:ind w:left="720"/>
        <w:jc w:val="both"/>
        <w:rPr>
          <w:rFonts w:ascii="Times New Roman" w:hAnsi="Times New Roman" w:cs="Times New Roman"/>
          <w:b/>
          <w:sz w:val="24"/>
          <w:szCs w:val="24"/>
        </w:rPr>
      </w:pPr>
      <w:r w:rsidRPr="00112C78">
        <w:rPr>
          <w:rFonts w:ascii="Times New Roman" w:hAnsi="Times New Roman" w:cs="Times New Roman"/>
          <w:b/>
          <w:sz w:val="24"/>
          <w:szCs w:val="24"/>
        </w:rPr>
        <w:tab/>
        <w:t xml:space="preserve">Analyzed by: </w:t>
      </w:r>
      <w:r w:rsidRPr="00112C78">
        <w:rPr>
          <w:rFonts w:ascii="Times New Roman" w:hAnsi="Times New Roman" w:cs="Times New Roman"/>
          <w:b/>
          <w:sz w:val="24"/>
          <w:szCs w:val="24"/>
        </w:rPr>
        <w:tab/>
      </w:r>
      <w:r w:rsidRPr="00112C78">
        <w:rPr>
          <w:rFonts w:ascii="Times New Roman" w:hAnsi="Times New Roman" w:cs="Times New Roman"/>
          <w:b/>
          <w:sz w:val="24"/>
          <w:szCs w:val="24"/>
        </w:rPr>
        <w:tab/>
      </w:r>
      <w:r w:rsidRPr="00112C78">
        <w:rPr>
          <w:rFonts w:ascii="Times New Roman" w:hAnsi="Times New Roman" w:cs="Times New Roman"/>
          <w:b/>
          <w:sz w:val="24"/>
          <w:szCs w:val="24"/>
        </w:rPr>
        <w:tab/>
      </w:r>
      <w:r w:rsidRPr="00112C78">
        <w:rPr>
          <w:rFonts w:ascii="Times New Roman" w:hAnsi="Times New Roman" w:cs="Times New Roman"/>
          <w:b/>
          <w:sz w:val="24"/>
          <w:szCs w:val="24"/>
        </w:rPr>
        <w:tab/>
      </w:r>
      <w:r w:rsidRPr="00112C78">
        <w:rPr>
          <w:rFonts w:ascii="Times New Roman" w:hAnsi="Times New Roman" w:cs="Times New Roman"/>
          <w:b/>
          <w:sz w:val="24"/>
          <w:szCs w:val="24"/>
        </w:rPr>
        <w:tab/>
        <w:t xml:space="preserve">        Checked by:</w:t>
      </w:r>
    </w:p>
    <w:p w:rsidR="00A11047" w:rsidRPr="00112C78" w:rsidRDefault="00A11047" w:rsidP="00496CA8">
      <w:pPr>
        <w:tabs>
          <w:tab w:val="left" w:pos="360"/>
          <w:tab w:val="left" w:pos="540"/>
          <w:tab w:val="left" w:pos="630"/>
          <w:tab w:val="left" w:pos="720"/>
          <w:tab w:val="left" w:pos="1440"/>
          <w:tab w:val="left" w:pos="2160"/>
          <w:tab w:val="left" w:pos="2880"/>
          <w:tab w:val="left" w:pos="3600"/>
          <w:tab w:val="left" w:pos="4320"/>
          <w:tab w:val="left" w:pos="5040"/>
          <w:tab w:val="left" w:pos="5760"/>
          <w:tab w:val="left" w:pos="6300"/>
          <w:tab w:val="left" w:pos="7185"/>
        </w:tabs>
        <w:spacing w:after="0" w:line="360" w:lineRule="auto"/>
        <w:ind w:left="720"/>
        <w:jc w:val="both"/>
        <w:rPr>
          <w:rFonts w:ascii="Times New Roman" w:hAnsi="Times New Roman" w:cs="Times New Roman"/>
          <w:b/>
          <w:sz w:val="24"/>
          <w:szCs w:val="24"/>
        </w:rPr>
      </w:pPr>
      <w:r w:rsidRPr="00112C78">
        <w:rPr>
          <w:rFonts w:ascii="Times New Roman" w:hAnsi="Times New Roman" w:cs="Times New Roman"/>
          <w:b/>
          <w:sz w:val="24"/>
          <w:szCs w:val="24"/>
        </w:rPr>
        <w:tab/>
        <w:t xml:space="preserve">  Date: </w:t>
      </w:r>
      <w:r w:rsidRPr="00112C78">
        <w:rPr>
          <w:rFonts w:ascii="Times New Roman" w:hAnsi="Times New Roman" w:cs="Times New Roman"/>
          <w:b/>
          <w:sz w:val="24"/>
          <w:szCs w:val="24"/>
        </w:rPr>
        <w:tab/>
      </w:r>
      <w:r w:rsidRPr="00112C78">
        <w:rPr>
          <w:rFonts w:ascii="Times New Roman" w:hAnsi="Times New Roman" w:cs="Times New Roman"/>
          <w:b/>
          <w:sz w:val="24"/>
          <w:szCs w:val="24"/>
        </w:rPr>
        <w:tab/>
      </w:r>
      <w:r w:rsidRPr="00112C78">
        <w:rPr>
          <w:rFonts w:ascii="Times New Roman" w:hAnsi="Times New Roman" w:cs="Times New Roman"/>
          <w:b/>
          <w:sz w:val="24"/>
          <w:szCs w:val="24"/>
        </w:rPr>
        <w:tab/>
      </w:r>
      <w:r w:rsidRPr="00112C78">
        <w:rPr>
          <w:rFonts w:ascii="Times New Roman" w:hAnsi="Times New Roman" w:cs="Times New Roman"/>
          <w:b/>
          <w:sz w:val="24"/>
          <w:szCs w:val="24"/>
        </w:rPr>
        <w:tab/>
      </w:r>
      <w:r w:rsidRPr="00112C78">
        <w:rPr>
          <w:rFonts w:ascii="Times New Roman" w:hAnsi="Times New Roman" w:cs="Times New Roman"/>
          <w:b/>
          <w:sz w:val="24"/>
          <w:szCs w:val="24"/>
        </w:rPr>
        <w:tab/>
      </w:r>
      <w:r w:rsidRPr="00112C78">
        <w:rPr>
          <w:rFonts w:ascii="Times New Roman" w:hAnsi="Times New Roman" w:cs="Times New Roman"/>
          <w:b/>
          <w:sz w:val="24"/>
          <w:szCs w:val="24"/>
        </w:rPr>
        <w:tab/>
        <w:t xml:space="preserve">           Date:</w:t>
      </w:r>
    </w:p>
    <w:p w:rsidR="00FB3E09" w:rsidRPr="00112C78" w:rsidRDefault="00FB3E09" w:rsidP="00CE4F4E">
      <w:pPr>
        <w:pStyle w:val="Default"/>
        <w:numPr>
          <w:ilvl w:val="0"/>
          <w:numId w:val="16"/>
        </w:numPr>
        <w:spacing w:line="360" w:lineRule="auto"/>
        <w:ind w:left="720" w:right="-144" w:hanging="720"/>
        <w:rPr>
          <w:b/>
        </w:rPr>
      </w:pPr>
      <w:r w:rsidRPr="00112C78">
        <w:rPr>
          <w:b/>
        </w:rPr>
        <w:t xml:space="preserve">INCIDENTS </w:t>
      </w:r>
      <w:r w:rsidRPr="00112C78">
        <w:rPr>
          <w:b/>
          <w:bCs/>
        </w:rPr>
        <w:t>/ DEVIATIONS (IF ANY):</w:t>
      </w:r>
    </w:p>
    <w:p w:rsidR="00FB3E09" w:rsidRPr="00112C78" w:rsidRDefault="00FB3E09" w:rsidP="00496CA8">
      <w:pPr>
        <w:tabs>
          <w:tab w:val="left" w:pos="360"/>
          <w:tab w:val="left" w:pos="540"/>
          <w:tab w:val="left" w:pos="630"/>
          <w:tab w:val="left" w:pos="720"/>
          <w:tab w:val="left" w:pos="810"/>
        </w:tabs>
        <w:spacing w:after="0" w:line="360" w:lineRule="auto"/>
        <w:jc w:val="both"/>
        <w:rPr>
          <w:rFonts w:ascii="Times New Roman" w:hAnsi="Times New Roman" w:cs="Times New Roman"/>
          <w:b/>
          <w:sz w:val="24"/>
          <w:szCs w:val="24"/>
        </w:rPr>
      </w:pPr>
    </w:p>
    <w:p w:rsidR="00FB3E09" w:rsidRPr="00112C78" w:rsidRDefault="00FB3E09" w:rsidP="00496CA8">
      <w:pPr>
        <w:tabs>
          <w:tab w:val="left" w:pos="360"/>
          <w:tab w:val="left" w:pos="540"/>
          <w:tab w:val="left" w:pos="630"/>
          <w:tab w:val="left" w:pos="720"/>
          <w:tab w:val="left" w:pos="810"/>
        </w:tabs>
        <w:spacing w:after="0" w:line="360" w:lineRule="auto"/>
        <w:jc w:val="both"/>
        <w:rPr>
          <w:rFonts w:ascii="Times New Roman" w:hAnsi="Times New Roman" w:cs="Times New Roman"/>
          <w:b/>
          <w:sz w:val="24"/>
          <w:szCs w:val="24"/>
        </w:rPr>
      </w:pPr>
    </w:p>
    <w:p w:rsidR="00FB3E09" w:rsidRPr="00112C78" w:rsidRDefault="00FB3E09" w:rsidP="00496CA8">
      <w:pPr>
        <w:tabs>
          <w:tab w:val="left" w:pos="360"/>
          <w:tab w:val="left" w:pos="540"/>
          <w:tab w:val="left" w:pos="630"/>
          <w:tab w:val="left" w:pos="720"/>
          <w:tab w:val="left" w:pos="810"/>
        </w:tabs>
        <w:spacing w:after="0" w:line="360" w:lineRule="auto"/>
        <w:jc w:val="both"/>
        <w:rPr>
          <w:rFonts w:ascii="Times New Roman" w:hAnsi="Times New Roman" w:cs="Times New Roman"/>
          <w:b/>
          <w:sz w:val="24"/>
          <w:szCs w:val="24"/>
        </w:rPr>
      </w:pPr>
    </w:p>
    <w:p w:rsidR="00CE4F4E" w:rsidRPr="00112C78" w:rsidRDefault="00CE4F4E" w:rsidP="00496CA8">
      <w:pPr>
        <w:tabs>
          <w:tab w:val="left" w:pos="360"/>
          <w:tab w:val="left" w:pos="540"/>
          <w:tab w:val="left" w:pos="630"/>
          <w:tab w:val="left" w:pos="720"/>
          <w:tab w:val="left" w:pos="810"/>
        </w:tabs>
        <w:spacing w:after="0" w:line="360" w:lineRule="auto"/>
        <w:jc w:val="both"/>
        <w:rPr>
          <w:rFonts w:ascii="Times New Roman" w:hAnsi="Times New Roman" w:cs="Times New Roman"/>
          <w:b/>
          <w:sz w:val="24"/>
          <w:szCs w:val="24"/>
        </w:rPr>
      </w:pPr>
    </w:p>
    <w:p w:rsidR="00FB3E09" w:rsidRPr="00112C78" w:rsidRDefault="00FB3E09" w:rsidP="00496CA8">
      <w:pPr>
        <w:tabs>
          <w:tab w:val="left" w:pos="360"/>
          <w:tab w:val="left" w:pos="540"/>
          <w:tab w:val="left" w:pos="630"/>
          <w:tab w:val="left" w:pos="720"/>
          <w:tab w:val="left" w:pos="810"/>
        </w:tabs>
        <w:spacing w:after="0" w:line="360" w:lineRule="auto"/>
        <w:jc w:val="both"/>
        <w:rPr>
          <w:rFonts w:ascii="Times New Roman" w:hAnsi="Times New Roman" w:cs="Times New Roman"/>
          <w:b/>
          <w:sz w:val="24"/>
          <w:szCs w:val="24"/>
        </w:rPr>
      </w:pPr>
    </w:p>
    <w:p w:rsidR="00FB3E09" w:rsidRPr="00112C78" w:rsidRDefault="00FB3E09" w:rsidP="00496CA8">
      <w:pPr>
        <w:tabs>
          <w:tab w:val="left" w:pos="360"/>
          <w:tab w:val="left" w:pos="540"/>
          <w:tab w:val="left" w:pos="630"/>
          <w:tab w:val="left" w:pos="720"/>
          <w:tab w:val="left" w:pos="810"/>
        </w:tabs>
        <w:spacing w:after="0" w:line="360" w:lineRule="auto"/>
        <w:jc w:val="both"/>
        <w:rPr>
          <w:rFonts w:ascii="Times New Roman" w:hAnsi="Times New Roman" w:cs="Times New Roman"/>
          <w:b/>
          <w:sz w:val="24"/>
          <w:szCs w:val="24"/>
        </w:rPr>
      </w:pPr>
    </w:p>
    <w:p w:rsidR="00FB3E09" w:rsidRPr="00112C78" w:rsidRDefault="00FB3E09" w:rsidP="00496CA8">
      <w:pPr>
        <w:tabs>
          <w:tab w:val="left" w:pos="360"/>
          <w:tab w:val="left" w:pos="540"/>
          <w:tab w:val="left" w:pos="630"/>
          <w:tab w:val="left" w:pos="720"/>
          <w:tab w:val="left" w:pos="810"/>
        </w:tabs>
        <w:spacing w:after="0" w:line="360" w:lineRule="auto"/>
        <w:jc w:val="both"/>
        <w:rPr>
          <w:rFonts w:ascii="Times New Roman" w:hAnsi="Times New Roman" w:cs="Times New Roman"/>
          <w:b/>
          <w:sz w:val="24"/>
          <w:szCs w:val="24"/>
        </w:rPr>
      </w:pPr>
      <w:r w:rsidRPr="00112C78">
        <w:rPr>
          <w:rFonts w:ascii="Times New Roman" w:hAnsi="Times New Roman" w:cs="Times New Roman"/>
          <w:b/>
          <w:sz w:val="24"/>
          <w:szCs w:val="24"/>
        </w:rPr>
        <w:tab/>
      </w:r>
    </w:p>
    <w:p w:rsidR="00FB3E09" w:rsidRPr="00112C78" w:rsidRDefault="00FB3E09" w:rsidP="00CE4F4E">
      <w:pPr>
        <w:pStyle w:val="Default"/>
        <w:numPr>
          <w:ilvl w:val="0"/>
          <w:numId w:val="16"/>
        </w:numPr>
        <w:spacing w:line="360" w:lineRule="auto"/>
        <w:ind w:left="720" w:right="-144" w:hanging="720"/>
        <w:rPr>
          <w:b/>
          <w:noProof/>
        </w:rPr>
      </w:pPr>
      <w:r w:rsidRPr="00112C78">
        <w:rPr>
          <w:b/>
          <w:noProof/>
        </w:rPr>
        <w:t>OTHER INFORMATIONS</w:t>
      </w:r>
      <w:r w:rsidR="00481A2E" w:rsidRPr="00112C78">
        <w:rPr>
          <w:b/>
          <w:noProof/>
        </w:rPr>
        <w:t xml:space="preserve"> </w:t>
      </w:r>
      <w:r w:rsidRPr="00112C78">
        <w:rPr>
          <w:b/>
          <w:noProof/>
        </w:rPr>
        <w:t>(</w:t>
      </w:r>
      <w:r w:rsidRPr="00112C78">
        <w:rPr>
          <w:b/>
          <w:bCs/>
        </w:rPr>
        <w:t>IF ANY):</w:t>
      </w:r>
    </w:p>
    <w:p w:rsidR="00FB3E09" w:rsidRPr="00112C78" w:rsidRDefault="00FB3E09" w:rsidP="00496CA8">
      <w:pPr>
        <w:tabs>
          <w:tab w:val="left" w:pos="360"/>
          <w:tab w:val="left" w:pos="540"/>
        </w:tabs>
        <w:spacing w:after="0" w:line="360" w:lineRule="auto"/>
        <w:jc w:val="both"/>
        <w:rPr>
          <w:rFonts w:ascii="Times New Roman" w:hAnsi="Times New Roman" w:cs="Times New Roman"/>
          <w:b/>
          <w:sz w:val="24"/>
          <w:szCs w:val="24"/>
        </w:rPr>
      </w:pPr>
    </w:p>
    <w:p w:rsidR="00FB3E09" w:rsidRPr="00112C78" w:rsidRDefault="00FB3E09" w:rsidP="00496CA8">
      <w:pPr>
        <w:tabs>
          <w:tab w:val="left" w:pos="360"/>
          <w:tab w:val="left" w:pos="540"/>
        </w:tabs>
        <w:spacing w:after="0" w:line="360" w:lineRule="auto"/>
        <w:jc w:val="both"/>
        <w:rPr>
          <w:rFonts w:ascii="Times New Roman" w:hAnsi="Times New Roman" w:cs="Times New Roman"/>
          <w:b/>
          <w:sz w:val="24"/>
          <w:szCs w:val="24"/>
        </w:rPr>
      </w:pPr>
    </w:p>
    <w:p w:rsidR="00FB3E09" w:rsidRPr="00112C78" w:rsidRDefault="00FB3E09" w:rsidP="00496CA8">
      <w:pPr>
        <w:tabs>
          <w:tab w:val="left" w:pos="360"/>
          <w:tab w:val="left" w:pos="540"/>
        </w:tabs>
        <w:spacing w:after="0" w:line="360" w:lineRule="auto"/>
        <w:jc w:val="both"/>
        <w:rPr>
          <w:rFonts w:ascii="Times New Roman" w:hAnsi="Times New Roman" w:cs="Times New Roman"/>
          <w:b/>
          <w:sz w:val="24"/>
          <w:szCs w:val="24"/>
        </w:rPr>
      </w:pPr>
    </w:p>
    <w:p w:rsidR="00FB3E09" w:rsidRPr="00112C78" w:rsidRDefault="00FB3E09" w:rsidP="00496CA8">
      <w:pPr>
        <w:tabs>
          <w:tab w:val="left" w:pos="360"/>
          <w:tab w:val="left" w:pos="540"/>
        </w:tabs>
        <w:spacing w:after="0" w:line="360" w:lineRule="auto"/>
        <w:jc w:val="both"/>
        <w:rPr>
          <w:rFonts w:ascii="Times New Roman" w:hAnsi="Times New Roman" w:cs="Times New Roman"/>
          <w:b/>
          <w:sz w:val="24"/>
          <w:szCs w:val="24"/>
        </w:rPr>
      </w:pPr>
    </w:p>
    <w:p w:rsidR="00FB3E09" w:rsidRPr="00112C78" w:rsidRDefault="00FB3E09" w:rsidP="00496CA8">
      <w:pPr>
        <w:tabs>
          <w:tab w:val="left" w:pos="360"/>
          <w:tab w:val="left" w:pos="540"/>
        </w:tabs>
        <w:spacing w:after="0" w:line="360" w:lineRule="auto"/>
        <w:jc w:val="both"/>
        <w:rPr>
          <w:rFonts w:ascii="Times New Roman" w:hAnsi="Times New Roman" w:cs="Times New Roman"/>
          <w:b/>
          <w:sz w:val="24"/>
          <w:szCs w:val="24"/>
        </w:rPr>
      </w:pPr>
    </w:p>
    <w:p w:rsidR="00FB3E09" w:rsidRPr="00112C78" w:rsidRDefault="00FB3E09" w:rsidP="00496CA8">
      <w:pPr>
        <w:tabs>
          <w:tab w:val="left" w:pos="360"/>
          <w:tab w:val="left" w:pos="540"/>
        </w:tabs>
        <w:spacing w:after="0" w:line="360" w:lineRule="auto"/>
        <w:jc w:val="both"/>
        <w:rPr>
          <w:rFonts w:ascii="Times New Roman" w:hAnsi="Times New Roman" w:cs="Times New Roman"/>
          <w:b/>
          <w:sz w:val="24"/>
          <w:szCs w:val="24"/>
        </w:rPr>
      </w:pPr>
    </w:p>
    <w:p w:rsidR="00FB3E09" w:rsidRPr="00112C78" w:rsidRDefault="00FB3E09" w:rsidP="00496CA8">
      <w:pPr>
        <w:tabs>
          <w:tab w:val="left" w:pos="360"/>
          <w:tab w:val="left" w:pos="540"/>
        </w:tabs>
        <w:spacing w:after="0" w:line="360" w:lineRule="auto"/>
        <w:jc w:val="both"/>
        <w:rPr>
          <w:rFonts w:ascii="Times New Roman" w:hAnsi="Times New Roman" w:cs="Times New Roman"/>
          <w:b/>
          <w:sz w:val="24"/>
          <w:szCs w:val="24"/>
        </w:rPr>
      </w:pPr>
    </w:p>
    <w:p w:rsidR="00FB3E09" w:rsidRPr="00112C78" w:rsidRDefault="00FB3E09" w:rsidP="00496CA8">
      <w:pPr>
        <w:tabs>
          <w:tab w:val="left" w:pos="360"/>
          <w:tab w:val="left" w:pos="540"/>
        </w:tabs>
        <w:spacing w:after="0" w:line="360" w:lineRule="auto"/>
        <w:jc w:val="both"/>
        <w:rPr>
          <w:rFonts w:ascii="Times New Roman" w:hAnsi="Times New Roman" w:cs="Times New Roman"/>
          <w:b/>
          <w:sz w:val="24"/>
          <w:szCs w:val="24"/>
        </w:rPr>
      </w:pPr>
    </w:p>
    <w:p w:rsidR="00A11047" w:rsidRPr="00112C78" w:rsidRDefault="00A11047" w:rsidP="00496CA8">
      <w:pPr>
        <w:tabs>
          <w:tab w:val="left" w:pos="360"/>
          <w:tab w:val="left" w:pos="540"/>
        </w:tabs>
        <w:spacing w:after="0" w:line="360" w:lineRule="auto"/>
        <w:jc w:val="both"/>
        <w:rPr>
          <w:rFonts w:ascii="Times New Roman" w:hAnsi="Times New Roman" w:cs="Times New Roman"/>
          <w:b/>
          <w:sz w:val="24"/>
          <w:szCs w:val="24"/>
        </w:rPr>
      </w:pPr>
    </w:p>
    <w:p w:rsidR="00A11047" w:rsidRPr="00112C78" w:rsidRDefault="00A11047" w:rsidP="00496CA8">
      <w:pPr>
        <w:tabs>
          <w:tab w:val="left" w:pos="360"/>
          <w:tab w:val="left" w:pos="540"/>
        </w:tabs>
        <w:spacing w:after="0" w:line="360" w:lineRule="auto"/>
        <w:jc w:val="both"/>
        <w:rPr>
          <w:rFonts w:ascii="Times New Roman" w:hAnsi="Times New Roman" w:cs="Times New Roman"/>
          <w:b/>
          <w:sz w:val="24"/>
          <w:szCs w:val="24"/>
        </w:rPr>
      </w:pPr>
    </w:p>
    <w:p w:rsidR="00FB3E09" w:rsidRPr="00112C78" w:rsidRDefault="00FB3E09" w:rsidP="00496CA8">
      <w:pPr>
        <w:tabs>
          <w:tab w:val="left" w:pos="360"/>
          <w:tab w:val="left" w:pos="540"/>
        </w:tabs>
        <w:spacing w:after="0" w:line="360" w:lineRule="auto"/>
        <w:jc w:val="both"/>
        <w:rPr>
          <w:rFonts w:ascii="Times New Roman" w:hAnsi="Times New Roman" w:cs="Times New Roman"/>
          <w:b/>
          <w:sz w:val="24"/>
          <w:szCs w:val="24"/>
        </w:rPr>
      </w:pPr>
    </w:p>
    <w:p w:rsidR="00A11047" w:rsidRPr="00112C78" w:rsidRDefault="00FB3E09" w:rsidP="00496CA8">
      <w:pPr>
        <w:tabs>
          <w:tab w:val="left" w:pos="360"/>
          <w:tab w:val="left" w:pos="540"/>
          <w:tab w:val="left" w:pos="630"/>
          <w:tab w:val="left" w:pos="720"/>
          <w:tab w:val="left" w:pos="810"/>
          <w:tab w:val="left" w:pos="1407"/>
        </w:tabs>
        <w:spacing w:after="0" w:line="360" w:lineRule="auto"/>
        <w:ind w:left="720"/>
        <w:jc w:val="both"/>
        <w:rPr>
          <w:rFonts w:ascii="Times New Roman" w:hAnsi="Times New Roman" w:cs="Times New Roman"/>
          <w:b/>
          <w:sz w:val="24"/>
          <w:szCs w:val="24"/>
        </w:rPr>
      </w:pPr>
      <w:r w:rsidRPr="00112C78">
        <w:rPr>
          <w:rFonts w:ascii="Times New Roman" w:hAnsi="Times New Roman" w:cs="Times New Roman"/>
          <w:b/>
          <w:sz w:val="24"/>
          <w:szCs w:val="24"/>
        </w:rPr>
        <w:tab/>
      </w:r>
      <w:r w:rsidR="00A11047" w:rsidRPr="00112C78">
        <w:rPr>
          <w:rFonts w:ascii="Times New Roman" w:hAnsi="Times New Roman" w:cs="Times New Roman"/>
          <w:b/>
          <w:sz w:val="24"/>
          <w:szCs w:val="24"/>
        </w:rPr>
        <w:t xml:space="preserve">Analyzed by: </w:t>
      </w:r>
      <w:r w:rsidR="00A11047" w:rsidRPr="00112C78">
        <w:rPr>
          <w:rFonts w:ascii="Times New Roman" w:hAnsi="Times New Roman" w:cs="Times New Roman"/>
          <w:b/>
          <w:sz w:val="24"/>
          <w:szCs w:val="24"/>
        </w:rPr>
        <w:tab/>
      </w:r>
      <w:r w:rsidR="00A11047" w:rsidRPr="00112C78">
        <w:rPr>
          <w:rFonts w:ascii="Times New Roman" w:hAnsi="Times New Roman" w:cs="Times New Roman"/>
          <w:b/>
          <w:sz w:val="24"/>
          <w:szCs w:val="24"/>
        </w:rPr>
        <w:tab/>
      </w:r>
      <w:r w:rsidR="00A11047" w:rsidRPr="00112C78">
        <w:rPr>
          <w:rFonts w:ascii="Times New Roman" w:hAnsi="Times New Roman" w:cs="Times New Roman"/>
          <w:b/>
          <w:sz w:val="24"/>
          <w:szCs w:val="24"/>
        </w:rPr>
        <w:tab/>
      </w:r>
      <w:r w:rsidR="00A11047" w:rsidRPr="00112C78">
        <w:rPr>
          <w:rFonts w:ascii="Times New Roman" w:hAnsi="Times New Roman" w:cs="Times New Roman"/>
          <w:b/>
          <w:sz w:val="24"/>
          <w:szCs w:val="24"/>
        </w:rPr>
        <w:tab/>
      </w:r>
      <w:r w:rsidR="00A11047" w:rsidRPr="00112C78">
        <w:rPr>
          <w:rFonts w:ascii="Times New Roman" w:hAnsi="Times New Roman" w:cs="Times New Roman"/>
          <w:b/>
          <w:sz w:val="24"/>
          <w:szCs w:val="24"/>
        </w:rPr>
        <w:tab/>
        <w:t xml:space="preserve">        Checked by:</w:t>
      </w:r>
    </w:p>
    <w:p w:rsidR="00A11047" w:rsidRPr="00112C78" w:rsidRDefault="00A11047" w:rsidP="00496CA8">
      <w:pPr>
        <w:tabs>
          <w:tab w:val="left" w:pos="360"/>
          <w:tab w:val="left" w:pos="540"/>
          <w:tab w:val="left" w:pos="630"/>
          <w:tab w:val="left" w:pos="720"/>
          <w:tab w:val="left" w:pos="1440"/>
          <w:tab w:val="left" w:pos="2160"/>
          <w:tab w:val="left" w:pos="2880"/>
          <w:tab w:val="left" w:pos="3600"/>
          <w:tab w:val="left" w:pos="4320"/>
          <w:tab w:val="left" w:pos="5040"/>
          <w:tab w:val="left" w:pos="5760"/>
          <w:tab w:val="left" w:pos="6300"/>
          <w:tab w:val="left" w:pos="7185"/>
        </w:tabs>
        <w:spacing w:after="0" w:line="360" w:lineRule="auto"/>
        <w:ind w:left="720"/>
        <w:jc w:val="both"/>
        <w:rPr>
          <w:rFonts w:ascii="Times New Roman" w:hAnsi="Times New Roman" w:cs="Times New Roman"/>
          <w:b/>
          <w:sz w:val="24"/>
          <w:szCs w:val="24"/>
        </w:rPr>
      </w:pPr>
      <w:r w:rsidRPr="00112C78">
        <w:rPr>
          <w:rFonts w:ascii="Times New Roman" w:hAnsi="Times New Roman" w:cs="Times New Roman"/>
          <w:b/>
          <w:sz w:val="24"/>
          <w:szCs w:val="24"/>
        </w:rPr>
        <w:tab/>
        <w:t xml:space="preserve">  Date: </w:t>
      </w:r>
      <w:r w:rsidRPr="00112C78">
        <w:rPr>
          <w:rFonts w:ascii="Times New Roman" w:hAnsi="Times New Roman" w:cs="Times New Roman"/>
          <w:b/>
          <w:sz w:val="24"/>
          <w:szCs w:val="24"/>
        </w:rPr>
        <w:tab/>
      </w:r>
      <w:r w:rsidRPr="00112C78">
        <w:rPr>
          <w:rFonts w:ascii="Times New Roman" w:hAnsi="Times New Roman" w:cs="Times New Roman"/>
          <w:b/>
          <w:sz w:val="24"/>
          <w:szCs w:val="24"/>
        </w:rPr>
        <w:tab/>
      </w:r>
      <w:r w:rsidRPr="00112C78">
        <w:rPr>
          <w:rFonts w:ascii="Times New Roman" w:hAnsi="Times New Roman" w:cs="Times New Roman"/>
          <w:b/>
          <w:sz w:val="24"/>
          <w:szCs w:val="24"/>
        </w:rPr>
        <w:tab/>
      </w:r>
      <w:r w:rsidRPr="00112C78">
        <w:rPr>
          <w:rFonts w:ascii="Times New Roman" w:hAnsi="Times New Roman" w:cs="Times New Roman"/>
          <w:b/>
          <w:sz w:val="24"/>
          <w:szCs w:val="24"/>
        </w:rPr>
        <w:tab/>
      </w:r>
      <w:r w:rsidRPr="00112C78">
        <w:rPr>
          <w:rFonts w:ascii="Times New Roman" w:hAnsi="Times New Roman" w:cs="Times New Roman"/>
          <w:b/>
          <w:sz w:val="24"/>
          <w:szCs w:val="24"/>
        </w:rPr>
        <w:tab/>
      </w:r>
      <w:r w:rsidRPr="00112C78">
        <w:rPr>
          <w:rFonts w:ascii="Times New Roman" w:hAnsi="Times New Roman" w:cs="Times New Roman"/>
          <w:b/>
          <w:sz w:val="24"/>
          <w:szCs w:val="24"/>
        </w:rPr>
        <w:tab/>
        <w:t xml:space="preserve">           Date:</w:t>
      </w:r>
    </w:p>
    <w:sectPr w:rsidR="00A11047" w:rsidRPr="00112C78" w:rsidSect="00372DBF">
      <w:headerReference w:type="default" r:id="rId9"/>
      <w:footerReference w:type="default" r:id="rId10"/>
      <w:headerReference w:type="first" r:id="rId11"/>
      <w:footerReference w:type="first" r:id="rId12"/>
      <w:pgSz w:w="12240" w:h="15840"/>
      <w:pgMar w:top="1440" w:right="1418" w:bottom="1440" w:left="1418" w:header="1151" w:footer="431" w:gutter="0"/>
      <w:pgBorders>
        <w:top w:val="single" w:sz="4" w:space="1" w:color="auto"/>
        <w:left w:val="single" w:sz="4" w:space="4" w:color="auto"/>
        <w:bottom w:val="single" w:sz="4" w:space="0" w:color="auto"/>
        <w:right w:val="single" w:sz="4" w:space="3" w:color="auto"/>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5AF9" w:rsidRDefault="00BE5AF9" w:rsidP="00FB3E09">
      <w:pPr>
        <w:spacing w:after="0" w:line="240" w:lineRule="auto"/>
      </w:pPr>
      <w:r>
        <w:separator/>
      </w:r>
    </w:p>
  </w:endnote>
  <w:endnote w:type="continuationSeparator" w:id="0">
    <w:p w:rsidR="00BE5AF9" w:rsidRDefault="00BE5AF9" w:rsidP="00FB3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utami">
    <w:altName w:val="New York"/>
    <w:panose1 w:val="02000500000000000000"/>
    <w:charset w:val="01"/>
    <w:family w:val="roman"/>
    <w:notTrueType/>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AF9" w:rsidRDefault="00BE5AF9">
    <w:pPr>
      <w:pStyle w:val="Footer"/>
    </w:pPr>
  </w:p>
  <w:tbl>
    <w:tblPr>
      <w:tblW w:w="4983" w:type="pct"/>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2"/>
      <w:gridCol w:w="2151"/>
      <w:gridCol w:w="2855"/>
      <w:gridCol w:w="1588"/>
      <w:gridCol w:w="1271"/>
    </w:tblGrid>
    <w:tr w:rsidR="00BE5AF9" w:rsidTr="00DC3F74">
      <w:trPr>
        <w:trHeight w:hRule="exact" w:val="432"/>
      </w:trPr>
      <w:tc>
        <w:tcPr>
          <w:tcW w:w="898" w:type="pct"/>
          <w:vMerge w:val="restart"/>
          <w:tcBorders>
            <w:top w:val="single" w:sz="4" w:space="0" w:color="000000"/>
            <w:left w:val="single" w:sz="4" w:space="0" w:color="000000"/>
            <w:bottom w:val="single" w:sz="4" w:space="0" w:color="000000"/>
            <w:right w:val="single" w:sz="4" w:space="0" w:color="000000"/>
          </w:tcBorders>
          <w:vAlign w:val="center"/>
          <w:hideMark/>
        </w:tcPr>
        <w:p w:rsidR="00BE5AF9" w:rsidRPr="00FB3E09" w:rsidRDefault="00BE5AF9" w:rsidP="00FB3E09">
          <w:pPr>
            <w:spacing w:after="0" w:line="240" w:lineRule="exact"/>
            <w:jc w:val="center"/>
            <w:rPr>
              <w:rFonts w:ascii="Times New Roman" w:hAnsi="Times New Roman" w:cs="Times New Roman"/>
              <w:b/>
              <w:sz w:val="24"/>
              <w:szCs w:val="24"/>
            </w:rPr>
          </w:pPr>
          <w:r w:rsidRPr="00FB3E09">
            <w:rPr>
              <w:rFonts w:ascii="Times New Roman" w:hAnsi="Times New Roman" w:cs="Times New Roman"/>
              <w:b/>
              <w:sz w:val="24"/>
              <w:szCs w:val="24"/>
            </w:rPr>
            <w:t>Prepared by</w:t>
          </w:r>
        </w:p>
      </w:tc>
      <w:tc>
        <w:tcPr>
          <w:tcW w:w="1122" w:type="pct"/>
          <w:tcBorders>
            <w:top w:val="single" w:sz="4" w:space="0" w:color="000000"/>
            <w:left w:val="single" w:sz="4" w:space="0" w:color="000000"/>
            <w:right w:val="single" w:sz="4" w:space="0" w:color="000000"/>
          </w:tcBorders>
          <w:vAlign w:val="center"/>
          <w:hideMark/>
        </w:tcPr>
        <w:p w:rsidR="00BE5AF9" w:rsidRPr="00FB3E09" w:rsidRDefault="00BE5AF9" w:rsidP="00FB3E09">
          <w:pPr>
            <w:spacing w:after="0" w:line="240" w:lineRule="exact"/>
            <w:jc w:val="center"/>
            <w:rPr>
              <w:rFonts w:ascii="Times New Roman" w:hAnsi="Times New Roman" w:cs="Times New Roman"/>
              <w:b/>
              <w:sz w:val="24"/>
              <w:szCs w:val="24"/>
            </w:rPr>
          </w:pPr>
          <w:r w:rsidRPr="00FB3E09">
            <w:rPr>
              <w:rFonts w:ascii="Times New Roman" w:hAnsi="Times New Roman" w:cs="Times New Roman"/>
              <w:b/>
              <w:sz w:val="24"/>
              <w:szCs w:val="24"/>
            </w:rPr>
            <w:t>Name</w:t>
          </w:r>
        </w:p>
      </w:tc>
      <w:tc>
        <w:tcPr>
          <w:tcW w:w="1489" w:type="pct"/>
          <w:tcBorders>
            <w:top w:val="single" w:sz="4" w:space="0" w:color="000000"/>
            <w:left w:val="single" w:sz="4" w:space="0" w:color="000000"/>
            <w:right w:val="single" w:sz="4" w:space="0" w:color="000000"/>
          </w:tcBorders>
          <w:vAlign w:val="center"/>
          <w:hideMark/>
        </w:tcPr>
        <w:p w:rsidR="00BE5AF9" w:rsidRPr="00FB3E09" w:rsidRDefault="00BE5AF9" w:rsidP="00FB3E09">
          <w:pPr>
            <w:spacing w:after="0" w:line="240" w:lineRule="exact"/>
            <w:jc w:val="center"/>
            <w:rPr>
              <w:rFonts w:ascii="Times New Roman" w:hAnsi="Times New Roman" w:cs="Times New Roman"/>
              <w:b/>
              <w:sz w:val="24"/>
              <w:szCs w:val="24"/>
            </w:rPr>
          </w:pPr>
          <w:r w:rsidRPr="00FB3E09">
            <w:rPr>
              <w:rFonts w:ascii="Times New Roman" w:hAnsi="Times New Roman" w:cs="Times New Roman"/>
              <w:b/>
              <w:sz w:val="24"/>
              <w:szCs w:val="24"/>
            </w:rPr>
            <w:t>Designation/Dept.</w:t>
          </w:r>
        </w:p>
      </w:tc>
      <w:tc>
        <w:tcPr>
          <w:tcW w:w="828" w:type="pct"/>
          <w:tcBorders>
            <w:top w:val="single" w:sz="4" w:space="0" w:color="000000"/>
            <w:left w:val="single" w:sz="4" w:space="0" w:color="000000"/>
            <w:right w:val="single" w:sz="4" w:space="0" w:color="000000"/>
          </w:tcBorders>
          <w:vAlign w:val="center"/>
          <w:hideMark/>
        </w:tcPr>
        <w:p w:rsidR="00BE5AF9" w:rsidRPr="00FB3E09" w:rsidRDefault="00BE5AF9" w:rsidP="00FB3E09">
          <w:pPr>
            <w:spacing w:after="0" w:line="240" w:lineRule="exact"/>
            <w:jc w:val="center"/>
            <w:rPr>
              <w:rFonts w:ascii="Times New Roman" w:hAnsi="Times New Roman" w:cs="Times New Roman"/>
              <w:b/>
              <w:sz w:val="24"/>
              <w:szCs w:val="24"/>
            </w:rPr>
          </w:pPr>
          <w:r w:rsidRPr="00FB3E09">
            <w:rPr>
              <w:rFonts w:ascii="Times New Roman" w:hAnsi="Times New Roman" w:cs="Times New Roman"/>
              <w:b/>
              <w:sz w:val="24"/>
              <w:szCs w:val="24"/>
            </w:rPr>
            <w:t>Signature</w:t>
          </w:r>
        </w:p>
      </w:tc>
      <w:tc>
        <w:tcPr>
          <w:tcW w:w="663" w:type="pct"/>
          <w:tcBorders>
            <w:top w:val="single" w:sz="4" w:space="0" w:color="000000"/>
            <w:left w:val="single" w:sz="4" w:space="0" w:color="000000"/>
            <w:right w:val="single" w:sz="4" w:space="0" w:color="000000"/>
          </w:tcBorders>
          <w:vAlign w:val="center"/>
          <w:hideMark/>
        </w:tcPr>
        <w:p w:rsidR="00BE5AF9" w:rsidRPr="00FB3E09" w:rsidRDefault="00BE5AF9" w:rsidP="00FB3E09">
          <w:pPr>
            <w:spacing w:after="0" w:line="240" w:lineRule="exact"/>
            <w:jc w:val="center"/>
            <w:rPr>
              <w:rFonts w:ascii="Times New Roman" w:hAnsi="Times New Roman" w:cs="Times New Roman"/>
              <w:b/>
              <w:sz w:val="24"/>
              <w:szCs w:val="24"/>
            </w:rPr>
          </w:pPr>
          <w:r w:rsidRPr="00FB3E09">
            <w:rPr>
              <w:rFonts w:ascii="Times New Roman" w:hAnsi="Times New Roman" w:cs="Times New Roman"/>
              <w:b/>
              <w:sz w:val="24"/>
              <w:szCs w:val="24"/>
            </w:rPr>
            <w:t>Date</w:t>
          </w:r>
        </w:p>
      </w:tc>
    </w:tr>
    <w:tr w:rsidR="00BE5AF9" w:rsidTr="00FB293B">
      <w:trPr>
        <w:trHeight w:hRule="exact" w:val="4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E5AF9" w:rsidRPr="00FB3E09" w:rsidRDefault="00BE5AF9" w:rsidP="00FB3E09">
          <w:pPr>
            <w:spacing w:after="0" w:line="240" w:lineRule="exact"/>
            <w:jc w:val="center"/>
            <w:rPr>
              <w:rFonts w:ascii="Times New Roman" w:hAnsi="Times New Roman" w:cs="Times New Roman"/>
              <w:b/>
              <w:sz w:val="24"/>
              <w:szCs w:val="24"/>
            </w:rPr>
          </w:pPr>
        </w:p>
      </w:tc>
      <w:tc>
        <w:tcPr>
          <w:tcW w:w="1122" w:type="pct"/>
          <w:tcBorders>
            <w:top w:val="single" w:sz="4" w:space="0" w:color="000000"/>
            <w:left w:val="single" w:sz="4" w:space="0" w:color="000000"/>
            <w:bottom w:val="single" w:sz="4" w:space="0" w:color="000000"/>
            <w:right w:val="single" w:sz="4" w:space="0" w:color="000000"/>
          </w:tcBorders>
          <w:vAlign w:val="center"/>
          <w:hideMark/>
        </w:tcPr>
        <w:p w:rsidR="00BE5AF9" w:rsidRPr="00774757" w:rsidRDefault="00BE5AF9" w:rsidP="00FB293B">
          <w:pPr>
            <w:spacing w:after="0" w:line="240" w:lineRule="exact"/>
            <w:jc w:val="center"/>
            <w:rPr>
              <w:rFonts w:ascii="Times New Roman" w:hAnsi="Times New Roman" w:cs="Times New Roman"/>
              <w:sz w:val="24"/>
              <w:szCs w:val="24"/>
            </w:rPr>
          </w:pPr>
          <w:proofErr w:type="spellStart"/>
          <w:r w:rsidRPr="00774757">
            <w:rPr>
              <w:rFonts w:ascii="Times New Roman" w:hAnsi="Times New Roman" w:cs="Times New Roman"/>
              <w:sz w:val="24"/>
              <w:szCs w:val="24"/>
            </w:rPr>
            <w:t>S.Lakshmi</w:t>
          </w:r>
          <w:proofErr w:type="spellEnd"/>
          <w:r w:rsidRPr="00774757">
            <w:rPr>
              <w:rFonts w:ascii="Times New Roman" w:hAnsi="Times New Roman" w:cs="Times New Roman"/>
              <w:sz w:val="24"/>
              <w:szCs w:val="24"/>
            </w:rPr>
            <w:t xml:space="preserve"> </w:t>
          </w:r>
          <w:proofErr w:type="spellStart"/>
          <w:r w:rsidRPr="00774757">
            <w:rPr>
              <w:rFonts w:ascii="Times New Roman" w:hAnsi="Times New Roman" w:cs="Times New Roman"/>
              <w:sz w:val="24"/>
              <w:szCs w:val="24"/>
            </w:rPr>
            <w:t>kantham</w:t>
          </w:r>
          <w:proofErr w:type="spellEnd"/>
        </w:p>
      </w:tc>
      <w:tc>
        <w:tcPr>
          <w:tcW w:w="1489" w:type="pct"/>
          <w:tcBorders>
            <w:top w:val="single" w:sz="4" w:space="0" w:color="000000"/>
            <w:left w:val="single" w:sz="4" w:space="0" w:color="000000"/>
            <w:bottom w:val="single" w:sz="4" w:space="0" w:color="000000"/>
            <w:right w:val="single" w:sz="4" w:space="0" w:color="000000"/>
          </w:tcBorders>
          <w:vAlign w:val="center"/>
          <w:hideMark/>
        </w:tcPr>
        <w:p w:rsidR="00BE5AF9" w:rsidRPr="005B2235" w:rsidRDefault="00BE5AF9" w:rsidP="00FB293B">
          <w:pPr>
            <w:spacing w:after="0"/>
            <w:jc w:val="center"/>
            <w:rPr>
              <w:rFonts w:ascii="Times New Roman" w:hAnsi="Times New Roman" w:cs="Times New Roman"/>
              <w:sz w:val="24"/>
              <w:szCs w:val="24"/>
            </w:rPr>
          </w:pPr>
          <w:r w:rsidRPr="005B2235">
            <w:rPr>
              <w:rFonts w:ascii="Times New Roman" w:hAnsi="Times New Roman" w:cs="Times New Roman"/>
              <w:sz w:val="24"/>
              <w:szCs w:val="24"/>
            </w:rPr>
            <w:t>Executive -DQA</w:t>
          </w:r>
        </w:p>
      </w:tc>
      <w:tc>
        <w:tcPr>
          <w:tcW w:w="828" w:type="pct"/>
          <w:tcBorders>
            <w:top w:val="single" w:sz="4" w:space="0" w:color="000000"/>
            <w:left w:val="single" w:sz="4" w:space="0" w:color="000000"/>
            <w:bottom w:val="single" w:sz="4" w:space="0" w:color="000000"/>
            <w:right w:val="single" w:sz="4" w:space="0" w:color="000000"/>
          </w:tcBorders>
          <w:vAlign w:val="center"/>
        </w:tcPr>
        <w:p w:rsidR="00BE5AF9" w:rsidRPr="00FB3E09" w:rsidRDefault="00BE5AF9" w:rsidP="00FB3E09">
          <w:pPr>
            <w:spacing w:after="0" w:line="240" w:lineRule="exact"/>
            <w:jc w:val="center"/>
            <w:rPr>
              <w:rFonts w:ascii="Times New Roman" w:hAnsi="Times New Roman" w:cs="Times New Roman"/>
              <w:sz w:val="24"/>
              <w:szCs w:val="24"/>
            </w:rPr>
          </w:pPr>
        </w:p>
      </w:tc>
      <w:tc>
        <w:tcPr>
          <w:tcW w:w="663" w:type="pct"/>
          <w:tcBorders>
            <w:top w:val="single" w:sz="4" w:space="0" w:color="000000"/>
            <w:left w:val="single" w:sz="4" w:space="0" w:color="000000"/>
            <w:bottom w:val="single" w:sz="4" w:space="0" w:color="000000"/>
            <w:right w:val="single" w:sz="4" w:space="0" w:color="000000"/>
          </w:tcBorders>
          <w:vAlign w:val="center"/>
        </w:tcPr>
        <w:p w:rsidR="00BE5AF9" w:rsidRPr="00FB3E09" w:rsidRDefault="00BE5AF9" w:rsidP="00FB3E09">
          <w:pPr>
            <w:spacing w:after="0" w:line="240" w:lineRule="exact"/>
            <w:jc w:val="center"/>
            <w:rPr>
              <w:rFonts w:ascii="Times New Roman" w:hAnsi="Times New Roman" w:cs="Times New Roman"/>
              <w:sz w:val="24"/>
              <w:szCs w:val="24"/>
            </w:rPr>
          </w:pPr>
        </w:p>
      </w:tc>
    </w:tr>
    <w:tr w:rsidR="00BE5AF9" w:rsidTr="00FB293B">
      <w:trPr>
        <w:trHeight w:hRule="exact" w:val="432"/>
      </w:trPr>
      <w:tc>
        <w:tcPr>
          <w:tcW w:w="898" w:type="pct"/>
          <w:tcBorders>
            <w:top w:val="single" w:sz="4" w:space="0" w:color="000000"/>
            <w:left w:val="single" w:sz="4" w:space="0" w:color="000000"/>
            <w:bottom w:val="single" w:sz="4" w:space="0" w:color="000000"/>
            <w:right w:val="single" w:sz="4" w:space="0" w:color="000000"/>
          </w:tcBorders>
          <w:vAlign w:val="center"/>
          <w:hideMark/>
        </w:tcPr>
        <w:p w:rsidR="00BE5AF9" w:rsidRPr="00FB3E09" w:rsidRDefault="00BE5AF9" w:rsidP="00FB3E09">
          <w:pPr>
            <w:spacing w:after="0" w:line="240" w:lineRule="exact"/>
            <w:jc w:val="center"/>
            <w:rPr>
              <w:rFonts w:ascii="Times New Roman" w:hAnsi="Times New Roman" w:cs="Times New Roman"/>
              <w:b/>
              <w:sz w:val="24"/>
              <w:szCs w:val="24"/>
            </w:rPr>
          </w:pPr>
          <w:r w:rsidRPr="00FB3E09">
            <w:rPr>
              <w:rFonts w:ascii="Times New Roman" w:hAnsi="Times New Roman" w:cs="Times New Roman"/>
              <w:b/>
              <w:sz w:val="24"/>
              <w:szCs w:val="24"/>
            </w:rPr>
            <w:t>Reviewed by</w:t>
          </w:r>
        </w:p>
      </w:tc>
      <w:tc>
        <w:tcPr>
          <w:tcW w:w="1122" w:type="pct"/>
          <w:tcBorders>
            <w:top w:val="single" w:sz="4" w:space="0" w:color="000000"/>
            <w:left w:val="single" w:sz="4" w:space="0" w:color="000000"/>
            <w:bottom w:val="single" w:sz="4" w:space="0" w:color="000000"/>
            <w:right w:val="single" w:sz="4" w:space="0" w:color="000000"/>
          </w:tcBorders>
          <w:vAlign w:val="center"/>
          <w:hideMark/>
        </w:tcPr>
        <w:p w:rsidR="00BE5AF9" w:rsidRPr="005D57AC" w:rsidRDefault="00BE5AF9" w:rsidP="00FB293B">
          <w:pPr>
            <w:spacing w:after="0"/>
            <w:jc w:val="center"/>
            <w:rPr>
              <w:rFonts w:ascii="Times New Roman" w:hAnsi="Times New Roman" w:cs="Times New Roman"/>
              <w:sz w:val="24"/>
              <w:szCs w:val="24"/>
            </w:rPr>
          </w:pPr>
          <w:proofErr w:type="spellStart"/>
          <w:r w:rsidRPr="005D57AC">
            <w:rPr>
              <w:rFonts w:ascii="Times New Roman" w:hAnsi="Times New Roman" w:cs="Times New Roman"/>
              <w:sz w:val="24"/>
              <w:szCs w:val="24"/>
            </w:rPr>
            <w:t>A.Sivaprasad</w:t>
          </w:r>
          <w:proofErr w:type="spellEnd"/>
        </w:p>
      </w:tc>
      <w:tc>
        <w:tcPr>
          <w:tcW w:w="1489" w:type="pct"/>
          <w:tcBorders>
            <w:top w:val="single" w:sz="4" w:space="0" w:color="000000"/>
            <w:left w:val="single" w:sz="4" w:space="0" w:color="000000"/>
            <w:bottom w:val="single" w:sz="4" w:space="0" w:color="000000"/>
            <w:right w:val="single" w:sz="4" w:space="0" w:color="000000"/>
          </w:tcBorders>
          <w:vAlign w:val="center"/>
          <w:hideMark/>
        </w:tcPr>
        <w:p w:rsidR="00BE5AF9" w:rsidRPr="005B2235" w:rsidRDefault="00BE5AF9" w:rsidP="00FB293B">
          <w:pPr>
            <w:spacing w:after="0"/>
            <w:jc w:val="center"/>
            <w:rPr>
              <w:rFonts w:ascii="Times New Roman" w:hAnsi="Times New Roman" w:cs="Times New Roman"/>
              <w:sz w:val="24"/>
              <w:szCs w:val="24"/>
            </w:rPr>
          </w:pPr>
          <w:r w:rsidRPr="005B2235">
            <w:rPr>
              <w:rFonts w:ascii="Times New Roman" w:hAnsi="Times New Roman" w:cs="Times New Roman"/>
              <w:sz w:val="24"/>
              <w:szCs w:val="24"/>
            </w:rPr>
            <w:t>Executive-ASD</w:t>
          </w:r>
        </w:p>
      </w:tc>
      <w:tc>
        <w:tcPr>
          <w:tcW w:w="828" w:type="pct"/>
          <w:tcBorders>
            <w:top w:val="single" w:sz="4" w:space="0" w:color="000000"/>
            <w:left w:val="single" w:sz="4" w:space="0" w:color="000000"/>
            <w:bottom w:val="single" w:sz="4" w:space="0" w:color="000000"/>
            <w:right w:val="single" w:sz="4" w:space="0" w:color="000000"/>
          </w:tcBorders>
          <w:vAlign w:val="center"/>
        </w:tcPr>
        <w:p w:rsidR="00BE5AF9" w:rsidRPr="00FB3E09" w:rsidRDefault="00BE5AF9" w:rsidP="00FB3E09">
          <w:pPr>
            <w:spacing w:after="0" w:line="240" w:lineRule="exact"/>
            <w:jc w:val="center"/>
            <w:rPr>
              <w:rFonts w:ascii="Times New Roman" w:hAnsi="Times New Roman" w:cs="Times New Roman"/>
              <w:sz w:val="24"/>
              <w:szCs w:val="24"/>
            </w:rPr>
          </w:pPr>
        </w:p>
      </w:tc>
      <w:tc>
        <w:tcPr>
          <w:tcW w:w="663" w:type="pct"/>
          <w:tcBorders>
            <w:top w:val="single" w:sz="4" w:space="0" w:color="000000"/>
            <w:left w:val="single" w:sz="4" w:space="0" w:color="000000"/>
            <w:bottom w:val="single" w:sz="4" w:space="0" w:color="000000"/>
            <w:right w:val="single" w:sz="4" w:space="0" w:color="000000"/>
          </w:tcBorders>
          <w:vAlign w:val="center"/>
        </w:tcPr>
        <w:p w:rsidR="00BE5AF9" w:rsidRPr="00FB3E09" w:rsidRDefault="00BE5AF9" w:rsidP="00FB3E09">
          <w:pPr>
            <w:spacing w:after="0" w:line="240" w:lineRule="exact"/>
            <w:jc w:val="center"/>
            <w:rPr>
              <w:rFonts w:ascii="Times New Roman" w:hAnsi="Times New Roman" w:cs="Times New Roman"/>
              <w:sz w:val="24"/>
              <w:szCs w:val="24"/>
            </w:rPr>
          </w:pPr>
        </w:p>
      </w:tc>
    </w:tr>
    <w:tr w:rsidR="00BE5AF9" w:rsidTr="00FB293B">
      <w:trPr>
        <w:trHeight w:hRule="exact" w:val="432"/>
      </w:trPr>
      <w:tc>
        <w:tcPr>
          <w:tcW w:w="898" w:type="pct"/>
          <w:tcBorders>
            <w:top w:val="single" w:sz="4" w:space="0" w:color="000000"/>
            <w:left w:val="single" w:sz="4" w:space="0" w:color="000000"/>
            <w:bottom w:val="single" w:sz="4" w:space="0" w:color="000000"/>
            <w:right w:val="single" w:sz="4" w:space="0" w:color="000000"/>
          </w:tcBorders>
          <w:vAlign w:val="center"/>
          <w:hideMark/>
        </w:tcPr>
        <w:p w:rsidR="00BE5AF9" w:rsidRPr="00FB3E09" w:rsidRDefault="00BE5AF9" w:rsidP="00FB3E09">
          <w:pPr>
            <w:spacing w:after="0" w:line="240" w:lineRule="exact"/>
            <w:jc w:val="center"/>
            <w:rPr>
              <w:rFonts w:ascii="Times New Roman" w:hAnsi="Times New Roman" w:cs="Times New Roman"/>
              <w:b/>
              <w:sz w:val="24"/>
              <w:szCs w:val="24"/>
            </w:rPr>
          </w:pPr>
          <w:r w:rsidRPr="00FB3E09">
            <w:rPr>
              <w:rFonts w:ascii="Times New Roman" w:hAnsi="Times New Roman" w:cs="Times New Roman"/>
              <w:b/>
              <w:sz w:val="24"/>
              <w:szCs w:val="24"/>
            </w:rPr>
            <w:t>Approved by</w:t>
          </w:r>
        </w:p>
      </w:tc>
      <w:tc>
        <w:tcPr>
          <w:tcW w:w="1122" w:type="pct"/>
          <w:tcBorders>
            <w:top w:val="single" w:sz="4" w:space="0" w:color="000000"/>
            <w:left w:val="single" w:sz="4" w:space="0" w:color="000000"/>
            <w:bottom w:val="single" w:sz="4" w:space="0" w:color="000000"/>
            <w:right w:val="single" w:sz="4" w:space="0" w:color="000000"/>
          </w:tcBorders>
          <w:vAlign w:val="center"/>
          <w:hideMark/>
        </w:tcPr>
        <w:p w:rsidR="00BE5AF9" w:rsidRPr="00A341BC" w:rsidRDefault="00BE5AF9" w:rsidP="00FB293B">
          <w:pPr>
            <w:jc w:val="center"/>
            <w:rPr>
              <w:rFonts w:ascii="Times New Roman" w:hAnsi="Times New Roman" w:cs="Times New Roman"/>
              <w:sz w:val="24"/>
              <w:szCs w:val="24"/>
            </w:rPr>
          </w:pPr>
          <w:r w:rsidRPr="00A341BC">
            <w:rPr>
              <w:rFonts w:ascii="Times New Roman" w:hAnsi="Times New Roman" w:cs="Times New Roman"/>
              <w:sz w:val="24"/>
              <w:szCs w:val="24"/>
            </w:rPr>
            <w:t xml:space="preserve">D. </w:t>
          </w:r>
          <w:proofErr w:type="spellStart"/>
          <w:r w:rsidRPr="00A341BC">
            <w:rPr>
              <w:rFonts w:ascii="Times New Roman" w:hAnsi="Times New Roman" w:cs="Times New Roman"/>
              <w:sz w:val="24"/>
              <w:szCs w:val="24"/>
            </w:rPr>
            <w:t>Srihari</w:t>
          </w:r>
          <w:proofErr w:type="spellEnd"/>
        </w:p>
      </w:tc>
      <w:tc>
        <w:tcPr>
          <w:tcW w:w="1489" w:type="pct"/>
          <w:tcBorders>
            <w:top w:val="single" w:sz="4" w:space="0" w:color="000000"/>
            <w:left w:val="single" w:sz="4" w:space="0" w:color="000000"/>
            <w:bottom w:val="single" w:sz="4" w:space="0" w:color="000000"/>
            <w:right w:val="single" w:sz="4" w:space="0" w:color="000000"/>
          </w:tcBorders>
          <w:vAlign w:val="center"/>
          <w:hideMark/>
        </w:tcPr>
        <w:p w:rsidR="00BE5AF9" w:rsidRPr="00A341BC" w:rsidRDefault="00BE5AF9" w:rsidP="00FB293B">
          <w:pPr>
            <w:ind w:left="-106"/>
            <w:jc w:val="center"/>
            <w:rPr>
              <w:rFonts w:ascii="Times New Roman" w:hAnsi="Times New Roman" w:cs="Times New Roman"/>
              <w:sz w:val="24"/>
              <w:szCs w:val="24"/>
            </w:rPr>
          </w:pPr>
          <w:r w:rsidRPr="00A341BC">
            <w:rPr>
              <w:rFonts w:ascii="Times New Roman" w:hAnsi="Times New Roman" w:cs="Times New Roman"/>
              <w:sz w:val="24"/>
              <w:szCs w:val="24"/>
            </w:rPr>
            <w:t>Manager-DQA</w:t>
          </w:r>
        </w:p>
      </w:tc>
      <w:tc>
        <w:tcPr>
          <w:tcW w:w="828" w:type="pct"/>
          <w:tcBorders>
            <w:top w:val="single" w:sz="4" w:space="0" w:color="000000"/>
            <w:left w:val="single" w:sz="4" w:space="0" w:color="000000"/>
            <w:bottom w:val="single" w:sz="4" w:space="0" w:color="000000"/>
            <w:right w:val="single" w:sz="4" w:space="0" w:color="000000"/>
          </w:tcBorders>
          <w:vAlign w:val="center"/>
        </w:tcPr>
        <w:p w:rsidR="00BE5AF9" w:rsidRPr="00FB3E09" w:rsidRDefault="00BE5AF9" w:rsidP="00FB3E09">
          <w:pPr>
            <w:spacing w:after="0" w:line="240" w:lineRule="exact"/>
            <w:jc w:val="center"/>
            <w:rPr>
              <w:rFonts w:ascii="Times New Roman" w:hAnsi="Times New Roman" w:cs="Times New Roman"/>
              <w:sz w:val="24"/>
              <w:szCs w:val="24"/>
            </w:rPr>
          </w:pPr>
        </w:p>
      </w:tc>
      <w:tc>
        <w:tcPr>
          <w:tcW w:w="663" w:type="pct"/>
          <w:tcBorders>
            <w:top w:val="single" w:sz="4" w:space="0" w:color="000000"/>
            <w:left w:val="single" w:sz="4" w:space="0" w:color="000000"/>
            <w:bottom w:val="single" w:sz="4" w:space="0" w:color="000000"/>
            <w:right w:val="single" w:sz="4" w:space="0" w:color="000000"/>
          </w:tcBorders>
          <w:vAlign w:val="center"/>
        </w:tcPr>
        <w:p w:rsidR="00BE5AF9" w:rsidRPr="00FB3E09" w:rsidRDefault="00BE5AF9" w:rsidP="00FB3E09">
          <w:pPr>
            <w:spacing w:after="0" w:line="240" w:lineRule="exact"/>
            <w:jc w:val="center"/>
            <w:rPr>
              <w:rFonts w:ascii="Times New Roman" w:hAnsi="Times New Roman" w:cs="Times New Roman"/>
              <w:sz w:val="24"/>
              <w:szCs w:val="24"/>
            </w:rPr>
          </w:pPr>
        </w:p>
      </w:tc>
    </w:tr>
  </w:tbl>
  <w:p w:rsidR="00BE5AF9" w:rsidRPr="00FB3E09" w:rsidRDefault="00BE5AF9" w:rsidP="00FB3E09">
    <w:pPr>
      <w:pStyle w:val="Footer"/>
      <w:ind w:left="-90"/>
      <w:rPr>
        <w:rFonts w:ascii="Times New Roman" w:hAnsi="Times New Roman" w:cs="Times New Roman"/>
      </w:rPr>
    </w:pPr>
    <w:r w:rsidRPr="00FB3E09">
      <w:rPr>
        <w:rFonts w:ascii="Times New Roman" w:hAnsi="Times New Roman" w:cs="Times New Roman"/>
        <w:b/>
        <w:sz w:val="16"/>
        <w:szCs w:val="16"/>
      </w:rPr>
      <w:t>Format No.: SMSCL-ASD025-F02-01</w:t>
    </w:r>
  </w:p>
  <w:p w:rsidR="00BE5AF9" w:rsidRDefault="00BE5AF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5AF9" w:rsidRDefault="00BE5AF9" w:rsidP="00FB3E09">
    <w:pPr>
      <w:pStyle w:val="Footer"/>
      <w:ind w:left="-90"/>
      <w:rPr>
        <w:rFonts w:ascii="Times New Roman" w:hAnsi="Times New Roman" w:cs="Times New Roman"/>
        <w:b/>
        <w:sz w:val="16"/>
        <w:szCs w:val="16"/>
      </w:rPr>
    </w:pPr>
  </w:p>
  <w:tbl>
    <w:tblPr>
      <w:tblW w:w="5000" w:type="pct"/>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2"/>
      <w:gridCol w:w="2357"/>
      <w:gridCol w:w="2594"/>
      <w:gridCol w:w="1570"/>
      <w:gridCol w:w="1397"/>
    </w:tblGrid>
    <w:tr w:rsidR="00BE5AF9" w:rsidTr="00DC3F74">
      <w:trPr>
        <w:trHeight w:hRule="exact" w:val="432"/>
      </w:trPr>
      <w:tc>
        <w:tcPr>
          <w:tcW w:w="885" w:type="pct"/>
          <w:vMerge w:val="restart"/>
          <w:tcBorders>
            <w:top w:val="single" w:sz="4" w:space="0" w:color="000000"/>
            <w:left w:val="single" w:sz="4" w:space="0" w:color="000000"/>
            <w:bottom w:val="single" w:sz="4" w:space="0" w:color="000000"/>
            <w:right w:val="single" w:sz="4" w:space="0" w:color="000000"/>
          </w:tcBorders>
          <w:vAlign w:val="center"/>
          <w:hideMark/>
        </w:tcPr>
        <w:p w:rsidR="00BE5AF9" w:rsidRPr="00FB3E09" w:rsidRDefault="00BE5AF9" w:rsidP="00FB3E09">
          <w:pPr>
            <w:spacing w:after="0" w:line="240" w:lineRule="exact"/>
            <w:jc w:val="center"/>
            <w:rPr>
              <w:rFonts w:ascii="Times New Roman" w:hAnsi="Times New Roman" w:cs="Times New Roman"/>
              <w:b/>
              <w:sz w:val="24"/>
              <w:szCs w:val="24"/>
            </w:rPr>
          </w:pPr>
          <w:r w:rsidRPr="00FB3E09">
            <w:rPr>
              <w:rFonts w:ascii="Times New Roman" w:hAnsi="Times New Roman" w:cs="Times New Roman"/>
              <w:b/>
              <w:sz w:val="24"/>
              <w:szCs w:val="24"/>
            </w:rPr>
            <w:t>Prepared by</w:t>
          </w:r>
        </w:p>
      </w:tc>
      <w:tc>
        <w:tcPr>
          <w:tcW w:w="1225" w:type="pct"/>
          <w:tcBorders>
            <w:top w:val="single" w:sz="4" w:space="0" w:color="000000"/>
            <w:left w:val="single" w:sz="4" w:space="0" w:color="000000"/>
            <w:right w:val="single" w:sz="4" w:space="0" w:color="000000"/>
          </w:tcBorders>
          <w:vAlign w:val="center"/>
          <w:hideMark/>
        </w:tcPr>
        <w:p w:rsidR="00BE5AF9" w:rsidRPr="00FB3E09" w:rsidRDefault="00BE5AF9" w:rsidP="00FB3E09">
          <w:pPr>
            <w:spacing w:after="0" w:line="240" w:lineRule="exact"/>
            <w:jc w:val="center"/>
            <w:rPr>
              <w:rFonts w:ascii="Times New Roman" w:hAnsi="Times New Roman" w:cs="Times New Roman"/>
              <w:b/>
              <w:sz w:val="24"/>
              <w:szCs w:val="24"/>
            </w:rPr>
          </w:pPr>
          <w:r w:rsidRPr="00FB3E09">
            <w:rPr>
              <w:rFonts w:ascii="Times New Roman" w:hAnsi="Times New Roman" w:cs="Times New Roman"/>
              <w:b/>
              <w:sz w:val="24"/>
              <w:szCs w:val="24"/>
            </w:rPr>
            <w:t>Name</w:t>
          </w:r>
        </w:p>
      </w:tc>
      <w:tc>
        <w:tcPr>
          <w:tcW w:w="1348" w:type="pct"/>
          <w:tcBorders>
            <w:top w:val="single" w:sz="4" w:space="0" w:color="000000"/>
            <w:left w:val="single" w:sz="4" w:space="0" w:color="000000"/>
            <w:right w:val="single" w:sz="4" w:space="0" w:color="000000"/>
          </w:tcBorders>
          <w:vAlign w:val="center"/>
          <w:hideMark/>
        </w:tcPr>
        <w:p w:rsidR="00BE5AF9" w:rsidRPr="00FB3E09" w:rsidRDefault="00BE5AF9" w:rsidP="00FB3E09">
          <w:pPr>
            <w:spacing w:after="0" w:line="240" w:lineRule="exact"/>
            <w:jc w:val="center"/>
            <w:rPr>
              <w:rFonts w:ascii="Times New Roman" w:hAnsi="Times New Roman" w:cs="Times New Roman"/>
              <w:b/>
              <w:sz w:val="24"/>
              <w:szCs w:val="24"/>
            </w:rPr>
          </w:pPr>
          <w:r w:rsidRPr="00FB3E09">
            <w:rPr>
              <w:rFonts w:ascii="Times New Roman" w:hAnsi="Times New Roman" w:cs="Times New Roman"/>
              <w:b/>
              <w:sz w:val="24"/>
              <w:szCs w:val="24"/>
            </w:rPr>
            <w:t>Designation/Dept.</w:t>
          </w:r>
        </w:p>
      </w:tc>
      <w:tc>
        <w:tcPr>
          <w:tcW w:w="816" w:type="pct"/>
          <w:tcBorders>
            <w:top w:val="single" w:sz="4" w:space="0" w:color="000000"/>
            <w:left w:val="single" w:sz="4" w:space="0" w:color="000000"/>
            <w:right w:val="single" w:sz="4" w:space="0" w:color="000000"/>
          </w:tcBorders>
          <w:vAlign w:val="center"/>
          <w:hideMark/>
        </w:tcPr>
        <w:p w:rsidR="00BE5AF9" w:rsidRPr="00FB3E09" w:rsidRDefault="00BE5AF9" w:rsidP="00FB3E09">
          <w:pPr>
            <w:spacing w:after="0" w:line="240" w:lineRule="exact"/>
            <w:jc w:val="center"/>
            <w:rPr>
              <w:rFonts w:ascii="Times New Roman" w:hAnsi="Times New Roman" w:cs="Times New Roman"/>
              <w:b/>
              <w:sz w:val="24"/>
              <w:szCs w:val="24"/>
            </w:rPr>
          </w:pPr>
          <w:r w:rsidRPr="00FB3E09">
            <w:rPr>
              <w:rFonts w:ascii="Times New Roman" w:hAnsi="Times New Roman" w:cs="Times New Roman"/>
              <w:b/>
              <w:sz w:val="24"/>
              <w:szCs w:val="24"/>
            </w:rPr>
            <w:t>Signature</w:t>
          </w:r>
        </w:p>
      </w:tc>
      <w:tc>
        <w:tcPr>
          <w:tcW w:w="726" w:type="pct"/>
          <w:tcBorders>
            <w:top w:val="single" w:sz="4" w:space="0" w:color="000000"/>
            <w:left w:val="single" w:sz="4" w:space="0" w:color="000000"/>
            <w:right w:val="single" w:sz="4" w:space="0" w:color="000000"/>
          </w:tcBorders>
          <w:vAlign w:val="center"/>
          <w:hideMark/>
        </w:tcPr>
        <w:p w:rsidR="00BE5AF9" w:rsidRPr="00FB3E09" w:rsidRDefault="00BE5AF9" w:rsidP="00FB3E09">
          <w:pPr>
            <w:spacing w:after="0" w:line="240" w:lineRule="exact"/>
            <w:rPr>
              <w:rFonts w:ascii="Times New Roman" w:hAnsi="Times New Roman" w:cs="Times New Roman"/>
              <w:b/>
              <w:sz w:val="24"/>
              <w:szCs w:val="24"/>
            </w:rPr>
          </w:pPr>
          <w:r>
            <w:rPr>
              <w:rFonts w:ascii="Times New Roman" w:hAnsi="Times New Roman" w:cs="Times New Roman"/>
              <w:b/>
              <w:sz w:val="24"/>
              <w:szCs w:val="24"/>
            </w:rPr>
            <w:t xml:space="preserve">   </w:t>
          </w:r>
          <w:r w:rsidRPr="00FB3E09">
            <w:rPr>
              <w:rFonts w:ascii="Times New Roman" w:hAnsi="Times New Roman" w:cs="Times New Roman"/>
              <w:b/>
              <w:sz w:val="24"/>
              <w:szCs w:val="24"/>
            </w:rPr>
            <w:t>Date</w:t>
          </w:r>
        </w:p>
      </w:tc>
    </w:tr>
    <w:tr w:rsidR="00BE5AF9" w:rsidTr="00DC3F74">
      <w:trPr>
        <w:trHeight w:hRule="exact" w:val="4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E5AF9" w:rsidRPr="00FB3E09" w:rsidRDefault="00BE5AF9" w:rsidP="00FB3E09">
          <w:pPr>
            <w:spacing w:after="0" w:line="240" w:lineRule="exact"/>
            <w:jc w:val="center"/>
            <w:rPr>
              <w:rFonts w:ascii="Times New Roman" w:hAnsi="Times New Roman" w:cs="Times New Roman"/>
              <w:b/>
              <w:sz w:val="24"/>
              <w:szCs w:val="24"/>
            </w:rPr>
          </w:pPr>
        </w:p>
      </w:tc>
      <w:tc>
        <w:tcPr>
          <w:tcW w:w="1225" w:type="pct"/>
          <w:tcBorders>
            <w:top w:val="single" w:sz="4" w:space="0" w:color="000000"/>
            <w:left w:val="single" w:sz="4" w:space="0" w:color="000000"/>
            <w:bottom w:val="single" w:sz="4" w:space="0" w:color="000000"/>
            <w:right w:val="single" w:sz="4" w:space="0" w:color="000000"/>
          </w:tcBorders>
          <w:vAlign w:val="center"/>
          <w:hideMark/>
        </w:tcPr>
        <w:p w:rsidR="00BE5AF9" w:rsidRPr="00774757" w:rsidRDefault="00BE5AF9" w:rsidP="00BE5AF9">
          <w:pPr>
            <w:spacing w:after="0" w:line="240" w:lineRule="exact"/>
            <w:jc w:val="center"/>
            <w:rPr>
              <w:rFonts w:ascii="Times New Roman" w:hAnsi="Times New Roman" w:cs="Times New Roman"/>
              <w:sz w:val="24"/>
              <w:szCs w:val="24"/>
            </w:rPr>
          </w:pPr>
          <w:proofErr w:type="spellStart"/>
          <w:r w:rsidRPr="00774757">
            <w:rPr>
              <w:rFonts w:ascii="Times New Roman" w:hAnsi="Times New Roman" w:cs="Times New Roman"/>
              <w:sz w:val="24"/>
              <w:szCs w:val="24"/>
            </w:rPr>
            <w:t>S.Lakshmi</w:t>
          </w:r>
          <w:proofErr w:type="spellEnd"/>
          <w:r w:rsidRPr="00774757">
            <w:rPr>
              <w:rFonts w:ascii="Times New Roman" w:hAnsi="Times New Roman" w:cs="Times New Roman"/>
              <w:sz w:val="24"/>
              <w:szCs w:val="24"/>
            </w:rPr>
            <w:t xml:space="preserve"> </w:t>
          </w:r>
          <w:proofErr w:type="spellStart"/>
          <w:r w:rsidRPr="00774757">
            <w:rPr>
              <w:rFonts w:ascii="Times New Roman" w:hAnsi="Times New Roman" w:cs="Times New Roman"/>
              <w:sz w:val="24"/>
              <w:szCs w:val="24"/>
            </w:rPr>
            <w:t>kantham</w:t>
          </w:r>
          <w:proofErr w:type="spellEnd"/>
        </w:p>
      </w:tc>
      <w:tc>
        <w:tcPr>
          <w:tcW w:w="1348" w:type="pct"/>
          <w:tcBorders>
            <w:top w:val="single" w:sz="4" w:space="0" w:color="000000"/>
            <w:left w:val="single" w:sz="4" w:space="0" w:color="000000"/>
            <w:bottom w:val="single" w:sz="4" w:space="0" w:color="000000"/>
            <w:right w:val="single" w:sz="4" w:space="0" w:color="000000"/>
          </w:tcBorders>
          <w:vAlign w:val="center"/>
          <w:hideMark/>
        </w:tcPr>
        <w:p w:rsidR="00BE5AF9" w:rsidRPr="005B2235" w:rsidRDefault="00BE5AF9" w:rsidP="00BE5AF9">
          <w:pPr>
            <w:spacing w:after="0"/>
            <w:jc w:val="center"/>
            <w:rPr>
              <w:rFonts w:ascii="Times New Roman" w:hAnsi="Times New Roman" w:cs="Times New Roman"/>
              <w:sz w:val="24"/>
              <w:szCs w:val="24"/>
            </w:rPr>
          </w:pPr>
          <w:r w:rsidRPr="005B2235">
            <w:rPr>
              <w:rFonts w:ascii="Times New Roman" w:hAnsi="Times New Roman" w:cs="Times New Roman"/>
              <w:sz w:val="24"/>
              <w:szCs w:val="24"/>
            </w:rPr>
            <w:t>Executive -DQA</w:t>
          </w:r>
        </w:p>
      </w:tc>
      <w:tc>
        <w:tcPr>
          <w:tcW w:w="816" w:type="pct"/>
          <w:tcBorders>
            <w:top w:val="single" w:sz="4" w:space="0" w:color="000000"/>
            <w:left w:val="single" w:sz="4" w:space="0" w:color="000000"/>
            <w:bottom w:val="single" w:sz="4" w:space="0" w:color="000000"/>
            <w:right w:val="single" w:sz="4" w:space="0" w:color="000000"/>
          </w:tcBorders>
          <w:vAlign w:val="center"/>
        </w:tcPr>
        <w:p w:rsidR="00BE5AF9" w:rsidRPr="00FB3E09" w:rsidRDefault="00BE5AF9" w:rsidP="00FB3E09">
          <w:pPr>
            <w:spacing w:after="0" w:line="240" w:lineRule="exact"/>
            <w:jc w:val="center"/>
            <w:rPr>
              <w:rFonts w:ascii="Times New Roman" w:hAnsi="Times New Roman" w:cs="Times New Roman"/>
              <w:sz w:val="24"/>
              <w:szCs w:val="24"/>
            </w:rPr>
          </w:pPr>
        </w:p>
      </w:tc>
      <w:tc>
        <w:tcPr>
          <w:tcW w:w="726" w:type="pct"/>
          <w:tcBorders>
            <w:top w:val="single" w:sz="4" w:space="0" w:color="000000"/>
            <w:left w:val="single" w:sz="4" w:space="0" w:color="000000"/>
            <w:bottom w:val="single" w:sz="4" w:space="0" w:color="000000"/>
            <w:right w:val="single" w:sz="4" w:space="0" w:color="000000"/>
          </w:tcBorders>
          <w:vAlign w:val="center"/>
        </w:tcPr>
        <w:p w:rsidR="00BE5AF9" w:rsidRPr="00FB3E09" w:rsidRDefault="00BE5AF9" w:rsidP="00FB3E09">
          <w:pPr>
            <w:spacing w:after="0" w:line="240" w:lineRule="exact"/>
            <w:jc w:val="center"/>
            <w:rPr>
              <w:rFonts w:ascii="Times New Roman" w:hAnsi="Times New Roman" w:cs="Times New Roman"/>
              <w:sz w:val="24"/>
              <w:szCs w:val="24"/>
            </w:rPr>
          </w:pPr>
        </w:p>
      </w:tc>
    </w:tr>
    <w:tr w:rsidR="00BE5AF9" w:rsidTr="00DC3F74">
      <w:trPr>
        <w:trHeight w:hRule="exact" w:val="432"/>
      </w:trPr>
      <w:tc>
        <w:tcPr>
          <w:tcW w:w="885" w:type="pct"/>
          <w:tcBorders>
            <w:top w:val="single" w:sz="4" w:space="0" w:color="000000"/>
            <w:left w:val="single" w:sz="4" w:space="0" w:color="000000"/>
            <w:bottom w:val="single" w:sz="4" w:space="0" w:color="000000"/>
            <w:right w:val="single" w:sz="4" w:space="0" w:color="000000"/>
          </w:tcBorders>
          <w:vAlign w:val="center"/>
          <w:hideMark/>
        </w:tcPr>
        <w:p w:rsidR="00BE5AF9" w:rsidRPr="00FB3E09" w:rsidRDefault="00BE5AF9" w:rsidP="00FB3E09">
          <w:pPr>
            <w:spacing w:after="0" w:line="240" w:lineRule="exact"/>
            <w:jc w:val="center"/>
            <w:rPr>
              <w:rFonts w:ascii="Times New Roman" w:hAnsi="Times New Roman" w:cs="Times New Roman"/>
              <w:b/>
              <w:sz w:val="24"/>
              <w:szCs w:val="24"/>
            </w:rPr>
          </w:pPr>
          <w:r w:rsidRPr="00FB3E09">
            <w:rPr>
              <w:rFonts w:ascii="Times New Roman" w:hAnsi="Times New Roman" w:cs="Times New Roman"/>
              <w:b/>
              <w:sz w:val="24"/>
              <w:szCs w:val="24"/>
            </w:rPr>
            <w:t>Reviewed by</w:t>
          </w:r>
        </w:p>
      </w:tc>
      <w:tc>
        <w:tcPr>
          <w:tcW w:w="1225" w:type="pct"/>
          <w:tcBorders>
            <w:top w:val="single" w:sz="4" w:space="0" w:color="000000"/>
            <w:left w:val="single" w:sz="4" w:space="0" w:color="000000"/>
            <w:bottom w:val="single" w:sz="4" w:space="0" w:color="000000"/>
            <w:right w:val="single" w:sz="4" w:space="0" w:color="000000"/>
          </w:tcBorders>
          <w:vAlign w:val="center"/>
          <w:hideMark/>
        </w:tcPr>
        <w:p w:rsidR="00BE5AF9" w:rsidRPr="005D57AC" w:rsidRDefault="00BE5AF9" w:rsidP="00BE5AF9">
          <w:pPr>
            <w:spacing w:after="0"/>
            <w:jc w:val="center"/>
            <w:rPr>
              <w:rFonts w:ascii="Times New Roman" w:hAnsi="Times New Roman" w:cs="Times New Roman"/>
              <w:sz w:val="24"/>
              <w:szCs w:val="24"/>
            </w:rPr>
          </w:pPr>
          <w:proofErr w:type="spellStart"/>
          <w:r w:rsidRPr="005D57AC">
            <w:rPr>
              <w:rFonts w:ascii="Times New Roman" w:hAnsi="Times New Roman" w:cs="Times New Roman"/>
              <w:sz w:val="24"/>
              <w:szCs w:val="24"/>
            </w:rPr>
            <w:t>A.Sivaprasad</w:t>
          </w:r>
          <w:proofErr w:type="spellEnd"/>
        </w:p>
      </w:tc>
      <w:tc>
        <w:tcPr>
          <w:tcW w:w="1348" w:type="pct"/>
          <w:tcBorders>
            <w:top w:val="single" w:sz="4" w:space="0" w:color="000000"/>
            <w:left w:val="single" w:sz="4" w:space="0" w:color="000000"/>
            <w:bottom w:val="single" w:sz="4" w:space="0" w:color="000000"/>
            <w:right w:val="single" w:sz="4" w:space="0" w:color="000000"/>
          </w:tcBorders>
          <w:vAlign w:val="center"/>
          <w:hideMark/>
        </w:tcPr>
        <w:p w:rsidR="00BE5AF9" w:rsidRPr="005B2235" w:rsidRDefault="00BE5AF9" w:rsidP="00BE5AF9">
          <w:pPr>
            <w:spacing w:after="0"/>
            <w:jc w:val="center"/>
            <w:rPr>
              <w:rFonts w:ascii="Times New Roman" w:hAnsi="Times New Roman" w:cs="Times New Roman"/>
              <w:sz w:val="24"/>
              <w:szCs w:val="24"/>
            </w:rPr>
          </w:pPr>
          <w:r w:rsidRPr="005B2235">
            <w:rPr>
              <w:rFonts w:ascii="Times New Roman" w:hAnsi="Times New Roman" w:cs="Times New Roman"/>
              <w:sz w:val="24"/>
              <w:szCs w:val="24"/>
            </w:rPr>
            <w:t>Executive-ASD</w:t>
          </w:r>
        </w:p>
      </w:tc>
      <w:tc>
        <w:tcPr>
          <w:tcW w:w="816" w:type="pct"/>
          <w:tcBorders>
            <w:top w:val="single" w:sz="4" w:space="0" w:color="000000"/>
            <w:left w:val="single" w:sz="4" w:space="0" w:color="000000"/>
            <w:bottom w:val="single" w:sz="4" w:space="0" w:color="000000"/>
            <w:right w:val="single" w:sz="4" w:space="0" w:color="000000"/>
          </w:tcBorders>
          <w:vAlign w:val="center"/>
        </w:tcPr>
        <w:p w:rsidR="00BE5AF9" w:rsidRPr="00FB3E09" w:rsidRDefault="00BE5AF9" w:rsidP="00FB3E09">
          <w:pPr>
            <w:spacing w:after="0" w:line="240" w:lineRule="exact"/>
            <w:jc w:val="center"/>
            <w:rPr>
              <w:rFonts w:ascii="Times New Roman" w:hAnsi="Times New Roman" w:cs="Times New Roman"/>
              <w:sz w:val="24"/>
              <w:szCs w:val="24"/>
            </w:rPr>
          </w:pPr>
        </w:p>
      </w:tc>
      <w:tc>
        <w:tcPr>
          <w:tcW w:w="726" w:type="pct"/>
          <w:tcBorders>
            <w:top w:val="single" w:sz="4" w:space="0" w:color="000000"/>
            <w:left w:val="single" w:sz="4" w:space="0" w:color="000000"/>
            <w:bottom w:val="single" w:sz="4" w:space="0" w:color="000000"/>
            <w:right w:val="single" w:sz="4" w:space="0" w:color="000000"/>
          </w:tcBorders>
          <w:vAlign w:val="center"/>
        </w:tcPr>
        <w:p w:rsidR="00BE5AF9" w:rsidRPr="00FB3E09" w:rsidRDefault="00BE5AF9" w:rsidP="00FB3E09">
          <w:pPr>
            <w:spacing w:after="0" w:line="240" w:lineRule="exact"/>
            <w:jc w:val="center"/>
            <w:rPr>
              <w:rFonts w:ascii="Times New Roman" w:hAnsi="Times New Roman" w:cs="Times New Roman"/>
              <w:sz w:val="24"/>
              <w:szCs w:val="24"/>
            </w:rPr>
          </w:pPr>
        </w:p>
      </w:tc>
    </w:tr>
    <w:tr w:rsidR="00BE5AF9" w:rsidTr="00DC3F74">
      <w:trPr>
        <w:trHeight w:hRule="exact" w:val="432"/>
      </w:trPr>
      <w:tc>
        <w:tcPr>
          <w:tcW w:w="885" w:type="pct"/>
          <w:tcBorders>
            <w:top w:val="single" w:sz="4" w:space="0" w:color="000000"/>
            <w:left w:val="single" w:sz="4" w:space="0" w:color="000000"/>
            <w:bottom w:val="single" w:sz="4" w:space="0" w:color="000000"/>
            <w:right w:val="single" w:sz="4" w:space="0" w:color="000000"/>
          </w:tcBorders>
          <w:vAlign w:val="center"/>
          <w:hideMark/>
        </w:tcPr>
        <w:p w:rsidR="00BE5AF9" w:rsidRPr="00FB3E09" w:rsidRDefault="00BE5AF9" w:rsidP="00FB3E09">
          <w:pPr>
            <w:spacing w:after="0" w:line="240" w:lineRule="exact"/>
            <w:jc w:val="center"/>
            <w:rPr>
              <w:rFonts w:ascii="Times New Roman" w:hAnsi="Times New Roman" w:cs="Times New Roman"/>
              <w:b/>
              <w:sz w:val="24"/>
              <w:szCs w:val="24"/>
            </w:rPr>
          </w:pPr>
          <w:r w:rsidRPr="00FB3E09">
            <w:rPr>
              <w:rFonts w:ascii="Times New Roman" w:hAnsi="Times New Roman" w:cs="Times New Roman"/>
              <w:b/>
              <w:sz w:val="24"/>
              <w:szCs w:val="24"/>
            </w:rPr>
            <w:t>Approved by</w:t>
          </w:r>
        </w:p>
      </w:tc>
      <w:tc>
        <w:tcPr>
          <w:tcW w:w="1225" w:type="pct"/>
          <w:tcBorders>
            <w:top w:val="single" w:sz="4" w:space="0" w:color="000000"/>
            <w:left w:val="single" w:sz="4" w:space="0" w:color="000000"/>
            <w:bottom w:val="single" w:sz="4" w:space="0" w:color="000000"/>
            <w:right w:val="single" w:sz="4" w:space="0" w:color="000000"/>
          </w:tcBorders>
          <w:vAlign w:val="center"/>
          <w:hideMark/>
        </w:tcPr>
        <w:p w:rsidR="00BE5AF9" w:rsidRPr="00A341BC" w:rsidRDefault="00BE5AF9" w:rsidP="00BE5AF9">
          <w:pPr>
            <w:jc w:val="center"/>
            <w:rPr>
              <w:rFonts w:ascii="Times New Roman" w:hAnsi="Times New Roman" w:cs="Times New Roman"/>
              <w:sz w:val="24"/>
              <w:szCs w:val="24"/>
            </w:rPr>
          </w:pPr>
          <w:r w:rsidRPr="00A341BC">
            <w:rPr>
              <w:rFonts w:ascii="Times New Roman" w:hAnsi="Times New Roman" w:cs="Times New Roman"/>
              <w:sz w:val="24"/>
              <w:szCs w:val="24"/>
            </w:rPr>
            <w:t xml:space="preserve">D. </w:t>
          </w:r>
          <w:proofErr w:type="spellStart"/>
          <w:r w:rsidRPr="00A341BC">
            <w:rPr>
              <w:rFonts w:ascii="Times New Roman" w:hAnsi="Times New Roman" w:cs="Times New Roman"/>
              <w:sz w:val="24"/>
              <w:szCs w:val="24"/>
            </w:rPr>
            <w:t>Srihari</w:t>
          </w:r>
          <w:proofErr w:type="spellEnd"/>
        </w:p>
      </w:tc>
      <w:tc>
        <w:tcPr>
          <w:tcW w:w="1348" w:type="pct"/>
          <w:tcBorders>
            <w:top w:val="single" w:sz="4" w:space="0" w:color="000000"/>
            <w:left w:val="single" w:sz="4" w:space="0" w:color="000000"/>
            <w:bottom w:val="single" w:sz="4" w:space="0" w:color="000000"/>
            <w:right w:val="single" w:sz="4" w:space="0" w:color="000000"/>
          </w:tcBorders>
          <w:vAlign w:val="center"/>
          <w:hideMark/>
        </w:tcPr>
        <w:p w:rsidR="00BE5AF9" w:rsidRPr="00A341BC" w:rsidRDefault="00BE5AF9" w:rsidP="00BE5AF9">
          <w:pPr>
            <w:ind w:left="-106"/>
            <w:jc w:val="center"/>
            <w:rPr>
              <w:rFonts w:ascii="Times New Roman" w:hAnsi="Times New Roman" w:cs="Times New Roman"/>
              <w:sz w:val="24"/>
              <w:szCs w:val="24"/>
            </w:rPr>
          </w:pPr>
          <w:r w:rsidRPr="00A341BC">
            <w:rPr>
              <w:rFonts w:ascii="Times New Roman" w:hAnsi="Times New Roman" w:cs="Times New Roman"/>
              <w:sz w:val="24"/>
              <w:szCs w:val="24"/>
            </w:rPr>
            <w:t>Manager-DQA</w:t>
          </w:r>
        </w:p>
      </w:tc>
      <w:tc>
        <w:tcPr>
          <w:tcW w:w="816" w:type="pct"/>
          <w:tcBorders>
            <w:top w:val="single" w:sz="4" w:space="0" w:color="000000"/>
            <w:left w:val="single" w:sz="4" w:space="0" w:color="000000"/>
            <w:bottom w:val="single" w:sz="4" w:space="0" w:color="000000"/>
            <w:right w:val="single" w:sz="4" w:space="0" w:color="000000"/>
          </w:tcBorders>
          <w:vAlign w:val="center"/>
        </w:tcPr>
        <w:p w:rsidR="00BE5AF9" w:rsidRPr="00FB3E09" w:rsidRDefault="00BE5AF9" w:rsidP="00FB3E09">
          <w:pPr>
            <w:spacing w:after="0" w:line="240" w:lineRule="exact"/>
            <w:jc w:val="center"/>
            <w:rPr>
              <w:rFonts w:ascii="Times New Roman" w:hAnsi="Times New Roman" w:cs="Times New Roman"/>
              <w:sz w:val="24"/>
              <w:szCs w:val="24"/>
            </w:rPr>
          </w:pPr>
        </w:p>
      </w:tc>
      <w:tc>
        <w:tcPr>
          <w:tcW w:w="726" w:type="pct"/>
          <w:tcBorders>
            <w:top w:val="single" w:sz="4" w:space="0" w:color="000000"/>
            <w:left w:val="single" w:sz="4" w:space="0" w:color="000000"/>
            <w:bottom w:val="single" w:sz="4" w:space="0" w:color="000000"/>
            <w:right w:val="single" w:sz="4" w:space="0" w:color="000000"/>
          </w:tcBorders>
          <w:vAlign w:val="center"/>
        </w:tcPr>
        <w:p w:rsidR="00BE5AF9" w:rsidRPr="00FB3E09" w:rsidRDefault="00BE5AF9" w:rsidP="00FB3E09">
          <w:pPr>
            <w:spacing w:after="0" w:line="240" w:lineRule="exact"/>
            <w:jc w:val="center"/>
            <w:rPr>
              <w:rFonts w:ascii="Times New Roman" w:hAnsi="Times New Roman" w:cs="Times New Roman"/>
              <w:sz w:val="24"/>
              <w:szCs w:val="24"/>
            </w:rPr>
          </w:pPr>
        </w:p>
      </w:tc>
    </w:tr>
  </w:tbl>
  <w:p w:rsidR="00BE5AF9" w:rsidRPr="00FB3E09" w:rsidRDefault="00BE5AF9" w:rsidP="00FB3E09">
    <w:pPr>
      <w:pStyle w:val="Footer"/>
      <w:ind w:left="-90"/>
      <w:rPr>
        <w:rFonts w:ascii="Times New Roman" w:hAnsi="Times New Roman" w:cs="Times New Roman"/>
      </w:rPr>
    </w:pPr>
    <w:r w:rsidRPr="00FB3E09">
      <w:rPr>
        <w:rFonts w:ascii="Times New Roman" w:hAnsi="Times New Roman" w:cs="Times New Roman"/>
        <w:b/>
        <w:sz w:val="16"/>
        <w:szCs w:val="16"/>
      </w:rPr>
      <w:t>Format No.: SMSCL-ASD025-F02-01</w:t>
    </w:r>
  </w:p>
  <w:p w:rsidR="00BE5AF9" w:rsidRDefault="00BE5A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5AF9" w:rsidRDefault="00BE5AF9" w:rsidP="00FB3E09">
      <w:pPr>
        <w:spacing w:after="0" w:line="240" w:lineRule="auto"/>
      </w:pPr>
      <w:r>
        <w:separator/>
      </w:r>
    </w:p>
  </w:footnote>
  <w:footnote w:type="continuationSeparator" w:id="0">
    <w:p w:rsidR="00BE5AF9" w:rsidRDefault="00BE5AF9" w:rsidP="00FB3E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78"/>
      <w:gridCol w:w="5124"/>
      <w:gridCol w:w="775"/>
      <w:gridCol w:w="1747"/>
    </w:tblGrid>
    <w:tr w:rsidR="00BE5AF9" w:rsidRPr="00631314" w:rsidTr="00693BFC">
      <w:trPr>
        <w:trHeight w:val="1033"/>
        <w:jc w:val="center"/>
      </w:trPr>
      <w:tc>
        <w:tcPr>
          <w:tcW w:w="986" w:type="pct"/>
          <w:tcBorders>
            <w:right w:val="single" w:sz="4" w:space="0" w:color="auto"/>
          </w:tcBorders>
          <w:vAlign w:val="center"/>
        </w:tcPr>
        <w:p w:rsidR="00BE5AF9" w:rsidRPr="00FB3E09" w:rsidRDefault="00BE5AF9" w:rsidP="00496CA8">
          <w:pPr>
            <w:pStyle w:val="Header"/>
            <w:ind w:left="-90" w:right="-107"/>
            <w:jc w:val="center"/>
            <w:rPr>
              <w:rFonts w:ascii="Times New Roman" w:hAnsi="Times New Roman" w:cs="Times New Roman"/>
              <w:b/>
              <w:sz w:val="24"/>
              <w:szCs w:val="24"/>
            </w:rPr>
          </w:pPr>
          <w:r w:rsidRPr="00FB3E09">
            <w:rPr>
              <w:rFonts w:ascii="Times New Roman" w:hAnsi="Times New Roman" w:cs="Times New Roman"/>
              <w:b/>
              <w:sz w:val="24"/>
              <w:szCs w:val="24"/>
            </w:rPr>
            <w:t>SMS</w:t>
          </w:r>
        </w:p>
        <w:p w:rsidR="00BE5AF9" w:rsidRPr="00FB3E09" w:rsidRDefault="00BE5AF9" w:rsidP="00496CA8">
          <w:pPr>
            <w:pStyle w:val="Header"/>
            <w:jc w:val="center"/>
            <w:rPr>
              <w:rFonts w:ascii="Times New Roman" w:hAnsi="Times New Roman" w:cs="Times New Roman"/>
              <w:sz w:val="24"/>
              <w:szCs w:val="24"/>
            </w:rPr>
          </w:pPr>
          <w:r w:rsidRPr="00FB3E09">
            <w:rPr>
              <w:rFonts w:ascii="Times New Roman" w:hAnsi="Times New Roman" w:cs="Times New Roman"/>
              <w:b/>
              <w:sz w:val="24"/>
              <w:szCs w:val="24"/>
            </w:rPr>
            <w:t>Central Lab</w:t>
          </w:r>
        </w:p>
      </w:tc>
      <w:tc>
        <w:tcPr>
          <w:tcW w:w="3097" w:type="pct"/>
          <w:gridSpan w:val="2"/>
          <w:tcBorders>
            <w:left w:val="single" w:sz="4" w:space="0" w:color="auto"/>
            <w:right w:val="single" w:sz="4" w:space="0" w:color="auto"/>
          </w:tcBorders>
          <w:vAlign w:val="center"/>
        </w:tcPr>
        <w:p w:rsidR="00BE5AF9" w:rsidRPr="00FB3E09" w:rsidRDefault="00BE5AF9" w:rsidP="00944B85">
          <w:pPr>
            <w:spacing w:after="0" w:line="360" w:lineRule="auto"/>
            <w:jc w:val="center"/>
            <w:rPr>
              <w:rFonts w:ascii="Times New Roman" w:hAnsi="Times New Roman" w:cs="Times New Roman"/>
              <w:b/>
              <w:sz w:val="24"/>
              <w:szCs w:val="24"/>
            </w:rPr>
          </w:pPr>
          <w:r w:rsidRPr="00FB3E09">
            <w:rPr>
              <w:rFonts w:ascii="Times New Roman" w:hAnsi="Times New Roman" w:cs="Times New Roman"/>
              <w:b/>
              <w:sz w:val="24"/>
              <w:szCs w:val="24"/>
            </w:rPr>
            <w:t>ANALYTICAL METHOD VALIDATION</w:t>
          </w:r>
        </w:p>
        <w:p w:rsidR="00BE5AF9" w:rsidRPr="00FB3E09" w:rsidRDefault="00BE5AF9" w:rsidP="00944B85">
          <w:pPr>
            <w:spacing w:after="0" w:line="360" w:lineRule="auto"/>
            <w:jc w:val="center"/>
            <w:rPr>
              <w:rFonts w:ascii="Times New Roman" w:hAnsi="Times New Roman" w:cs="Times New Roman"/>
              <w:b/>
              <w:bCs/>
              <w:sz w:val="24"/>
              <w:szCs w:val="24"/>
            </w:rPr>
          </w:pPr>
          <w:r w:rsidRPr="00FB3E09">
            <w:rPr>
              <w:rFonts w:ascii="Times New Roman" w:hAnsi="Times New Roman" w:cs="Times New Roman"/>
              <w:b/>
              <w:sz w:val="24"/>
              <w:szCs w:val="24"/>
            </w:rPr>
            <w:t xml:space="preserve"> RECORD OF ANALYSIS</w:t>
          </w:r>
        </w:p>
      </w:tc>
      <w:tc>
        <w:tcPr>
          <w:tcW w:w="917" w:type="pct"/>
          <w:tcBorders>
            <w:left w:val="single" w:sz="4" w:space="0" w:color="auto"/>
            <w:right w:val="single" w:sz="4" w:space="0" w:color="auto"/>
          </w:tcBorders>
          <w:vAlign w:val="center"/>
        </w:tcPr>
        <w:p w:rsidR="00BE5AF9" w:rsidRPr="00631314" w:rsidRDefault="00BE5AF9" w:rsidP="00496CA8">
          <w:pPr>
            <w:jc w:val="center"/>
            <w:rPr>
              <w:b/>
              <w:bCs/>
              <w:sz w:val="26"/>
              <w:szCs w:val="26"/>
            </w:rPr>
          </w:pPr>
          <w:r w:rsidRPr="0042162C">
            <w:rPr>
              <w:sz w:val="24"/>
              <w:szCs w:val="24"/>
            </w:rPr>
            <w:object w:dxaOrig="1470" w:dyaOrig="9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85pt;height:48.85pt" o:ole="">
                <v:imagedata r:id="rId1" o:title=""/>
              </v:shape>
              <o:OLEObject Type="Embed" ProgID="PBrush" ShapeID="_x0000_i1025" DrawAspect="Content" ObjectID="_1806738380" r:id="rId2"/>
            </w:object>
          </w:r>
        </w:p>
      </w:tc>
    </w:tr>
    <w:tr w:rsidR="00BE5AF9" w:rsidRPr="00C624A3" w:rsidTr="004E7102">
      <w:trPr>
        <w:trHeight w:hRule="exact" w:val="432"/>
        <w:jc w:val="center"/>
      </w:trPr>
      <w:tc>
        <w:tcPr>
          <w:tcW w:w="5000" w:type="pct"/>
          <w:gridSpan w:val="4"/>
          <w:tcBorders>
            <w:right w:val="single" w:sz="4" w:space="0" w:color="auto"/>
          </w:tcBorders>
          <w:vAlign w:val="center"/>
        </w:tcPr>
        <w:p w:rsidR="00BE5AF9" w:rsidRPr="00FB3E09" w:rsidRDefault="00BE5AF9" w:rsidP="004E7102">
          <w:pPr>
            <w:pStyle w:val="Header"/>
            <w:spacing w:line="240" w:lineRule="exact"/>
            <w:rPr>
              <w:rFonts w:ascii="Times New Roman" w:hAnsi="Times New Roman" w:cs="Times New Roman"/>
              <w:sz w:val="24"/>
              <w:szCs w:val="24"/>
            </w:rPr>
          </w:pPr>
          <w:r w:rsidRPr="00FB3E09">
            <w:rPr>
              <w:rFonts w:ascii="Times New Roman" w:hAnsi="Times New Roman" w:cs="Times New Roman"/>
              <w:b/>
              <w:sz w:val="24"/>
              <w:szCs w:val="24"/>
            </w:rPr>
            <w:t xml:space="preserve">Product Name: </w:t>
          </w:r>
          <w:r>
            <w:rPr>
              <w:rFonts w:ascii="Times New Roman" w:hAnsi="Times New Roman"/>
              <w:sz w:val="24"/>
              <w:szCs w:val="24"/>
            </w:rPr>
            <w:t xml:space="preserve"> </w:t>
          </w:r>
          <w:r w:rsidRPr="00461730">
            <w:rPr>
              <w:rFonts w:ascii="Times New Roman" w:hAnsi="Times New Roman"/>
              <w:b/>
              <w:sz w:val="24"/>
              <w:szCs w:val="24"/>
            </w:rPr>
            <w:t>Temozolomide capsules 5mg, 20mg, 100mg, 140mg, 180mg and 250mg</w:t>
          </w:r>
        </w:p>
      </w:tc>
    </w:tr>
    <w:tr w:rsidR="00BE5AF9" w:rsidRPr="00C624A3" w:rsidTr="004E7102">
      <w:trPr>
        <w:trHeight w:hRule="exact" w:val="432"/>
        <w:jc w:val="center"/>
      </w:trPr>
      <w:tc>
        <w:tcPr>
          <w:tcW w:w="5000" w:type="pct"/>
          <w:gridSpan w:val="4"/>
          <w:vAlign w:val="center"/>
        </w:tcPr>
        <w:p w:rsidR="00BE5AF9" w:rsidRPr="004E7102" w:rsidRDefault="00BE5AF9" w:rsidP="004E7102">
          <w:pPr>
            <w:tabs>
              <w:tab w:val="left" w:pos="-567"/>
              <w:tab w:val="left" w:pos="0"/>
            </w:tabs>
            <w:spacing w:after="0" w:line="240" w:lineRule="exact"/>
            <w:ind w:left="-142" w:firstLine="142"/>
            <w:rPr>
              <w:rFonts w:ascii="Times New Roman" w:hAnsi="Times New Roman" w:cs="Times New Roman"/>
              <w:b/>
              <w:bCs/>
              <w:sz w:val="24"/>
              <w:szCs w:val="24"/>
            </w:rPr>
          </w:pPr>
          <w:r w:rsidRPr="00FB3E09">
            <w:rPr>
              <w:rFonts w:ascii="Times New Roman" w:hAnsi="Times New Roman" w:cs="Times New Roman"/>
              <w:b/>
              <w:bCs/>
              <w:sz w:val="24"/>
              <w:szCs w:val="24"/>
            </w:rPr>
            <w:t>PARAMETER</w:t>
          </w:r>
          <w:r>
            <w:rPr>
              <w:rFonts w:ascii="Times New Roman" w:hAnsi="Times New Roman" w:cs="Times New Roman"/>
              <w:b/>
              <w:bCs/>
              <w:sz w:val="24"/>
              <w:szCs w:val="24"/>
            </w:rPr>
            <w:t xml:space="preserve"> </w:t>
          </w:r>
          <w:r w:rsidRPr="00FB3E09">
            <w:rPr>
              <w:rFonts w:ascii="Times New Roman" w:hAnsi="Times New Roman" w:cs="Times New Roman"/>
              <w:b/>
              <w:bCs/>
              <w:sz w:val="24"/>
              <w:szCs w:val="24"/>
            </w:rPr>
            <w:t xml:space="preserve">: </w:t>
          </w:r>
          <w:r w:rsidRPr="004D05DB">
            <w:rPr>
              <w:rFonts w:ascii="Times New Roman" w:hAnsi="Times New Roman" w:cs="Times New Roman"/>
              <w:b/>
              <w:sz w:val="24"/>
              <w:szCs w:val="24"/>
            </w:rPr>
            <w:t>Accuracy</w:t>
          </w:r>
        </w:p>
      </w:tc>
    </w:tr>
    <w:tr w:rsidR="00BE5AF9" w:rsidRPr="00C624A3" w:rsidTr="004E7102">
      <w:trPr>
        <w:trHeight w:hRule="exact" w:val="432"/>
        <w:jc w:val="center"/>
      </w:trPr>
      <w:tc>
        <w:tcPr>
          <w:tcW w:w="3676" w:type="pct"/>
          <w:gridSpan w:val="2"/>
          <w:tcBorders>
            <w:right w:val="single" w:sz="4" w:space="0" w:color="auto"/>
          </w:tcBorders>
          <w:vAlign w:val="center"/>
        </w:tcPr>
        <w:p w:rsidR="00BE5AF9" w:rsidRPr="00FB3E09" w:rsidRDefault="00BE5AF9" w:rsidP="004E7102">
          <w:pPr>
            <w:tabs>
              <w:tab w:val="left" w:pos="-567"/>
              <w:tab w:val="left" w:pos="0"/>
            </w:tabs>
            <w:spacing w:after="0" w:line="240" w:lineRule="exact"/>
            <w:ind w:left="-142" w:firstLine="142"/>
            <w:rPr>
              <w:rFonts w:ascii="Times New Roman" w:hAnsi="Times New Roman" w:cs="Times New Roman"/>
              <w:b/>
              <w:bCs/>
              <w:sz w:val="24"/>
              <w:szCs w:val="24"/>
            </w:rPr>
          </w:pPr>
          <w:r w:rsidRPr="00FB3E09">
            <w:rPr>
              <w:rFonts w:ascii="Times New Roman" w:hAnsi="Times New Roman" w:cs="Times New Roman"/>
              <w:b/>
              <w:bCs/>
              <w:sz w:val="24"/>
              <w:szCs w:val="24"/>
            </w:rPr>
            <w:t>Protocol No.</w:t>
          </w:r>
          <w:r>
            <w:rPr>
              <w:rFonts w:ascii="Times New Roman" w:hAnsi="Times New Roman" w:cs="Times New Roman"/>
              <w:b/>
              <w:bCs/>
              <w:sz w:val="24"/>
              <w:szCs w:val="24"/>
            </w:rPr>
            <w:t xml:space="preserve"> : </w:t>
          </w:r>
          <w:r>
            <w:rPr>
              <w:rFonts w:ascii="Times New Roman" w:hAnsi="Times New Roman" w:cs="Times New Roman"/>
              <w:b/>
              <w:sz w:val="24"/>
              <w:szCs w:val="24"/>
            </w:rPr>
            <w:t>VP-HPLC-142</w:t>
          </w:r>
          <w:r w:rsidRPr="00E40B3D">
            <w:rPr>
              <w:rFonts w:ascii="Times New Roman" w:hAnsi="Times New Roman" w:cs="Times New Roman"/>
              <w:b/>
              <w:sz w:val="24"/>
              <w:szCs w:val="24"/>
            </w:rPr>
            <w:t>-00</w:t>
          </w:r>
        </w:p>
      </w:tc>
      <w:tc>
        <w:tcPr>
          <w:tcW w:w="1324" w:type="pct"/>
          <w:gridSpan w:val="2"/>
          <w:tcBorders>
            <w:left w:val="single" w:sz="4" w:space="0" w:color="auto"/>
          </w:tcBorders>
          <w:vAlign w:val="center"/>
        </w:tcPr>
        <w:p w:rsidR="00BE5AF9" w:rsidRPr="00FB3E09" w:rsidRDefault="00BE5AF9" w:rsidP="00944B85">
          <w:pPr>
            <w:spacing w:after="0" w:line="240" w:lineRule="exact"/>
            <w:rPr>
              <w:rFonts w:ascii="Times New Roman" w:hAnsi="Times New Roman" w:cs="Times New Roman"/>
              <w:b/>
              <w:bCs/>
              <w:sz w:val="24"/>
              <w:szCs w:val="24"/>
            </w:rPr>
          </w:pPr>
          <w:r w:rsidRPr="00FB3E09">
            <w:rPr>
              <w:rFonts w:ascii="Times New Roman" w:hAnsi="Times New Roman" w:cs="Times New Roman"/>
              <w:b/>
              <w:bCs/>
              <w:sz w:val="24"/>
              <w:szCs w:val="24"/>
            </w:rPr>
            <w:t>Page No.</w:t>
          </w:r>
          <w:r w:rsidRPr="00FB3E09">
            <w:rPr>
              <w:rFonts w:ascii="Times New Roman" w:hAnsi="Times New Roman" w:cs="Times New Roman"/>
              <w:b/>
              <w:sz w:val="24"/>
              <w:szCs w:val="24"/>
            </w:rPr>
            <w:t xml:space="preserve"> : </w:t>
          </w:r>
          <w:r w:rsidRPr="00FB3E09">
            <w:rPr>
              <w:rFonts w:ascii="Times New Roman" w:hAnsi="Times New Roman" w:cs="Times New Roman"/>
              <w:b/>
              <w:sz w:val="24"/>
              <w:szCs w:val="24"/>
            </w:rPr>
            <w:fldChar w:fldCharType="begin"/>
          </w:r>
          <w:r w:rsidRPr="00FB3E09">
            <w:rPr>
              <w:rFonts w:ascii="Times New Roman" w:hAnsi="Times New Roman" w:cs="Times New Roman"/>
              <w:b/>
              <w:sz w:val="24"/>
              <w:szCs w:val="24"/>
            </w:rPr>
            <w:instrText xml:space="preserve"> PAGE \# "00" </w:instrText>
          </w:r>
          <w:r w:rsidRPr="00FB3E09">
            <w:rPr>
              <w:rFonts w:ascii="Times New Roman" w:hAnsi="Times New Roman" w:cs="Times New Roman"/>
              <w:b/>
              <w:sz w:val="24"/>
              <w:szCs w:val="24"/>
            </w:rPr>
            <w:fldChar w:fldCharType="separate"/>
          </w:r>
          <w:r w:rsidR="008D1099">
            <w:rPr>
              <w:rFonts w:ascii="Times New Roman" w:hAnsi="Times New Roman" w:cs="Times New Roman"/>
              <w:b/>
              <w:noProof/>
              <w:sz w:val="24"/>
              <w:szCs w:val="24"/>
            </w:rPr>
            <w:t>09</w:t>
          </w:r>
          <w:r w:rsidRPr="00FB3E09">
            <w:rPr>
              <w:rFonts w:ascii="Times New Roman" w:hAnsi="Times New Roman" w:cs="Times New Roman"/>
              <w:b/>
              <w:sz w:val="24"/>
              <w:szCs w:val="24"/>
            </w:rPr>
            <w:fldChar w:fldCharType="end"/>
          </w:r>
          <w:r w:rsidRPr="00FB3E09">
            <w:rPr>
              <w:rFonts w:ascii="Times New Roman" w:hAnsi="Times New Roman" w:cs="Times New Roman"/>
              <w:b/>
              <w:sz w:val="24"/>
              <w:szCs w:val="24"/>
            </w:rPr>
            <w:t xml:space="preserve"> of </w:t>
          </w:r>
          <w:r w:rsidRPr="00FB3E09">
            <w:rPr>
              <w:rFonts w:ascii="Times New Roman" w:hAnsi="Times New Roman" w:cs="Times New Roman"/>
              <w:b/>
              <w:sz w:val="24"/>
              <w:szCs w:val="24"/>
            </w:rPr>
            <w:fldChar w:fldCharType="begin"/>
          </w:r>
          <w:r w:rsidRPr="00FB3E09">
            <w:rPr>
              <w:rFonts w:ascii="Times New Roman" w:hAnsi="Times New Roman" w:cs="Times New Roman"/>
              <w:b/>
              <w:sz w:val="24"/>
              <w:szCs w:val="24"/>
            </w:rPr>
            <w:instrText xml:space="preserve"> NUMPAGES \# "00" </w:instrText>
          </w:r>
          <w:r w:rsidRPr="00FB3E09">
            <w:rPr>
              <w:rFonts w:ascii="Times New Roman" w:hAnsi="Times New Roman" w:cs="Times New Roman"/>
              <w:b/>
              <w:sz w:val="24"/>
              <w:szCs w:val="24"/>
            </w:rPr>
            <w:fldChar w:fldCharType="separate"/>
          </w:r>
          <w:r w:rsidR="008D1099">
            <w:rPr>
              <w:rFonts w:ascii="Times New Roman" w:hAnsi="Times New Roman" w:cs="Times New Roman"/>
              <w:b/>
              <w:noProof/>
              <w:sz w:val="24"/>
              <w:szCs w:val="24"/>
            </w:rPr>
            <w:t>09</w:t>
          </w:r>
          <w:r w:rsidRPr="00FB3E09">
            <w:rPr>
              <w:rFonts w:ascii="Times New Roman" w:hAnsi="Times New Roman" w:cs="Times New Roman"/>
              <w:b/>
              <w:sz w:val="24"/>
              <w:szCs w:val="24"/>
            </w:rPr>
            <w:fldChar w:fldCharType="end"/>
          </w:r>
        </w:p>
      </w:tc>
    </w:tr>
  </w:tbl>
  <w:p w:rsidR="00BE5AF9" w:rsidRDefault="00BE5A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95" w:type="pct"/>
      <w:jc w:val="center"/>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3"/>
      <w:gridCol w:w="1997"/>
      <w:gridCol w:w="56"/>
      <w:gridCol w:w="3056"/>
      <w:gridCol w:w="459"/>
      <w:gridCol w:w="1689"/>
    </w:tblGrid>
    <w:tr w:rsidR="00BE5AF9" w:rsidRPr="00C624A3" w:rsidTr="00144432">
      <w:trPr>
        <w:trHeight w:val="488"/>
        <w:jc w:val="center"/>
      </w:trPr>
      <w:tc>
        <w:tcPr>
          <w:tcW w:w="1224" w:type="pct"/>
          <w:vMerge w:val="restart"/>
          <w:tcBorders>
            <w:right w:val="single" w:sz="4" w:space="0" w:color="auto"/>
          </w:tcBorders>
          <w:vAlign w:val="center"/>
        </w:tcPr>
        <w:p w:rsidR="00BE5AF9" w:rsidRPr="00FB3E09" w:rsidRDefault="00BE5AF9" w:rsidP="00FB3E09">
          <w:pPr>
            <w:pStyle w:val="Header"/>
            <w:ind w:left="80" w:right="-107"/>
            <w:jc w:val="center"/>
            <w:rPr>
              <w:rFonts w:ascii="Times New Roman" w:hAnsi="Times New Roman" w:cs="Times New Roman"/>
              <w:b/>
              <w:sz w:val="24"/>
              <w:szCs w:val="24"/>
            </w:rPr>
          </w:pPr>
          <w:r w:rsidRPr="00FB3E09">
            <w:rPr>
              <w:rFonts w:ascii="Times New Roman" w:hAnsi="Times New Roman" w:cs="Times New Roman"/>
              <w:b/>
              <w:sz w:val="24"/>
              <w:szCs w:val="24"/>
            </w:rPr>
            <w:t>SMS</w:t>
          </w:r>
        </w:p>
        <w:p w:rsidR="00BE5AF9" w:rsidRPr="00FB3E09" w:rsidRDefault="00BE5AF9" w:rsidP="00496CA8">
          <w:pPr>
            <w:pStyle w:val="Header"/>
            <w:jc w:val="center"/>
            <w:rPr>
              <w:rFonts w:ascii="Times New Roman" w:hAnsi="Times New Roman" w:cs="Times New Roman"/>
              <w:sz w:val="24"/>
              <w:szCs w:val="24"/>
            </w:rPr>
          </w:pPr>
          <w:r w:rsidRPr="00FB3E09">
            <w:rPr>
              <w:rFonts w:ascii="Times New Roman" w:hAnsi="Times New Roman" w:cs="Times New Roman"/>
              <w:b/>
              <w:sz w:val="24"/>
              <w:szCs w:val="24"/>
            </w:rPr>
            <w:t>Central Lab</w:t>
          </w:r>
        </w:p>
      </w:tc>
      <w:tc>
        <w:tcPr>
          <w:tcW w:w="1039" w:type="pct"/>
          <w:tcBorders>
            <w:left w:val="single" w:sz="4" w:space="0" w:color="auto"/>
            <w:right w:val="single" w:sz="4" w:space="0" w:color="auto"/>
          </w:tcBorders>
          <w:vAlign w:val="center"/>
        </w:tcPr>
        <w:p w:rsidR="00BE5AF9" w:rsidRPr="00FB3E09" w:rsidRDefault="00BE5AF9" w:rsidP="00FB3E09">
          <w:pPr>
            <w:spacing w:after="0" w:line="288" w:lineRule="auto"/>
            <w:jc w:val="center"/>
            <w:rPr>
              <w:rFonts w:ascii="Times New Roman" w:hAnsi="Times New Roman" w:cs="Times New Roman"/>
              <w:b/>
              <w:sz w:val="24"/>
              <w:szCs w:val="24"/>
            </w:rPr>
          </w:pPr>
          <w:r w:rsidRPr="00FB3E09">
            <w:rPr>
              <w:rFonts w:ascii="Times New Roman" w:hAnsi="Times New Roman" w:cs="Times New Roman"/>
              <w:b/>
              <w:sz w:val="24"/>
              <w:szCs w:val="24"/>
            </w:rPr>
            <w:t>Issued by</w:t>
          </w:r>
        </w:p>
        <w:p w:rsidR="00BE5AF9" w:rsidRPr="00FB3E09" w:rsidRDefault="00BE5AF9" w:rsidP="00FB3E09">
          <w:pPr>
            <w:spacing w:after="0" w:line="288" w:lineRule="auto"/>
            <w:jc w:val="center"/>
            <w:rPr>
              <w:rFonts w:ascii="Times New Roman" w:hAnsi="Times New Roman" w:cs="Times New Roman"/>
              <w:sz w:val="24"/>
              <w:szCs w:val="24"/>
            </w:rPr>
          </w:pPr>
          <w:r w:rsidRPr="00FB3E09">
            <w:rPr>
              <w:rFonts w:ascii="Times New Roman" w:hAnsi="Times New Roman" w:cs="Times New Roman"/>
              <w:b/>
              <w:sz w:val="24"/>
              <w:szCs w:val="24"/>
            </w:rPr>
            <w:t>(Sign &amp; Date)</w:t>
          </w:r>
        </w:p>
      </w:tc>
      <w:tc>
        <w:tcPr>
          <w:tcW w:w="1858" w:type="pct"/>
          <w:gridSpan w:val="3"/>
          <w:vMerge w:val="restart"/>
          <w:tcBorders>
            <w:left w:val="single" w:sz="4" w:space="0" w:color="auto"/>
            <w:right w:val="single" w:sz="4" w:space="0" w:color="auto"/>
          </w:tcBorders>
          <w:vAlign w:val="center"/>
        </w:tcPr>
        <w:p w:rsidR="00BE5AF9" w:rsidRPr="00FB3E09" w:rsidRDefault="00BE5AF9" w:rsidP="00FB3E09">
          <w:pPr>
            <w:spacing w:after="0"/>
            <w:jc w:val="center"/>
            <w:rPr>
              <w:rFonts w:ascii="Times New Roman" w:hAnsi="Times New Roman" w:cs="Times New Roman"/>
              <w:b/>
              <w:bCs/>
              <w:sz w:val="24"/>
              <w:szCs w:val="24"/>
            </w:rPr>
          </w:pPr>
          <w:r w:rsidRPr="00FB3E09">
            <w:rPr>
              <w:rFonts w:ascii="Times New Roman" w:hAnsi="Times New Roman" w:cs="Times New Roman"/>
              <w:b/>
              <w:sz w:val="24"/>
              <w:szCs w:val="24"/>
            </w:rPr>
            <w:t>ANALYTICAL METHOD VALIDATION RECORD OF ANALYSIS</w:t>
          </w:r>
        </w:p>
      </w:tc>
      <w:tc>
        <w:tcPr>
          <w:tcW w:w="879" w:type="pct"/>
          <w:vMerge w:val="restart"/>
          <w:tcBorders>
            <w:left w:val="single" w:sz="4" w:space="0" w:color="auto"/>
            <w:right w:val="single" w:sz="4" w:space="0" w:color="auto"/>
          </w:tcBorders>
          <w:vAlign w:val="center"/>
        </w:tcPr>
        <w:p w:rsidR="00BE5AF9" w:rsidRPr="00631314" w:rsidRDefault="00BE5AF9" w:rsidP="00496CA8">
          <w:pPr>
            <w:jc w:val="center"/>
            <w:rPr>
              <w:b/>
              <w:bCs/>
              <w:sz w:val="26"/>
              <w:szCs w:val="26"/>
            </w:rPr>
          </w:pPr>
          <w:r w:rsidRPr="0042162C">
            <w:rPr>
              <w:sz w:val="24"/>
              <w:szCs w:val="24"/>
            </w:rPr>
            <w:object w:dxaOrig="1470" w:dyaOrig="9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3.65pt;height:48pt" o:ole="">
                <v:imagedata r:id="rId1" o:title=""/>
              </v:shape>
              <o:OLEObject Type="Embed" ProgID="PBrush" ShapeID="_x0000_i1026" DrawAspect="Content" ObjectID="_1806738381" r:id="rId2"/>
            </w:object>
          </w:r>
        </w:p>
      </w:tc>
    </w:tr>
    <w:tr w:rsidR="00BE5AF9" w:rsidRPr="00C624A3" w:rsidTr="00144432">
      <w:trPr>
        <w:trHeight w:hRule="exact" w:val="432"/>
        <w:jc w:val="center"/>
      </w:trPr>
      <w:tc>
        <w:tcPr>
          <w:tcW w:w="1224" w:type="pct"/>
          <w:vMerge/>
          <w:tcBorders>
            <w:right w:val="single" w:sz="4" w:space="0" w:color="auto"/>
          </w:tcBorders>
          <w:vAlign w:val="center"/>
        </w:tcPr>
        <w:p w:rsidR="00BE5AF9" w:rsidRPr="0042162C" w:rsidRDefault="00BE5AF9" w:rsidP="00496CA8">
          <w:pPr>
            <w:pStyle w:val="Header"/>
            <w:ind w:left="-90" w:right="-107"/>
            <w:jc w:val="center"/>
            <w:rPr>
              <w:b/>
              <w:sz w:val="24"/>
              <w:szCs w:val="24"/>
            </w:rPr>
          </w:pPr>
        </w:p>
      </w:tc>
      <w:tc>
        <w:tcPr>
          <w:tcW w:w="1039" w:type="pct"/>
          <w:tcBorders>
            <w:left w:val="single" w:sz="4" w:space="0" w:color="auto"/>
            <w:right w:val="single" w:sz="4" w:space="0" w:color="auto"/>
          </w:tcBorders>
          <w:vAlign w:val="center"/>
        </w:tcPr>
        <w:p w:rsidR="00BE5AF9" w:rsidRPr="00243030" w:rsidRDefault="00BE5AF9" w:rsidP="00496CA8">
          <w:pPr>
            <w:jc w:val="center"/>
            <w:rPr>
              <w:b/>
              <w:sz w:val="24"/>
              <w:szCs w:val="24"/>
            </w:rPr>
          </w:pPr>
        </w:p>
      </w:tc>
      <w:tc>
        <w:tcPr>
          <w:tcW w:w="1858" w:type="pct"/>
          <w:gridSpan w:val="3"/>
          <w:vMerge/>
          <w:tcBorders>
            <w:left w:val="single" w:sz="4" w:space="0" w:color="auto"/>
            <w:right w:val="single" w:sz="4" w:space="0" w:color="auto"/>
          </w:tcBorders>
          <w:vAlign w:val="center"/>
        </w:tcPr>
        <w:p w:rsidR="00BE5AF9" w:rsidRPr="00CB2A73" w:rsidRDefault="00BE5AF9" w:rsidP="00496CA8">
          <w:pPr>
            <w:jc w:val="center"/>
            <w:rPr>
              <w:b/>
              <w:sz w:val="24"/>
              <w:szCs w:val="24"/>
            </w:rPr>
          </w:pPr>
        </w:p>
      </w:tc>
      <w:tc>
        <w:tcPr>
          <w:tcW w:w="879" w:type="pct"/>
          <w:vMerge/>
          <w:tcBorders>
            <w:left w:val="single" w:sz="4" w:space="0" w:color="auto"/>
            <w:right w:val="single" w:sz="4" w:space="0" w:color="auto"/>
          </w:tcBorders>
          <w:vAlign w:val="center"/>
        </w:tcPr>
        <w:p w:rsidR="00BE5AF9" w:rsidRPr="0042162C" w:rsidRDefault="00BE5AF9" w:rsidP="00496CA8">
          <w:pPr>
            <w:jc w:val="center"/>
            <w:rPr>
              <w:sz w:val="24"/>
              <w:szCs w:val="24"/>
            </w:rPr>
          </w:pPr>
        </w:p>
      </w:tc>
    </w:tr>
    <w:tr w:rsidR="00BE5AF9" w:rsidRPr="00C624A3" w:rsidTr="00372DBF">
      <w:trPr>
        <w:trHeight w:hRule="exact" w:val="432"/>
        <w:jc w:val="center"/>
      </w:trPr>
      <w:tc>
        <w:tcPr>
          <w:tcW w:w="5000" w:type="pct"/>
          <w:gridSpan w:val="6"/>
          <w:tcBorders>
            <w:right w:val="single" w:sz="4" w:space="0" w:color="auto"/>
          </w:tcBorders>
          <w:vAlign w:val="center"/>
        </w:tcPr>
        <w:p w:rsidR="00BE5AF9" w:rsidRPr="00FB3E09" w:rsidRDefault="00BE5AF9" w:rsidP="009C48FA">
          <w:pPr>
            <w:spacing w:after="0" w:line="240" w:lineRule="exact"/>
            <w:rPr>
              <w:rFonts w:ascii="Times New Roman" w:hAnsi="Times New Roman" w:cs="Times New Roman"/>
              <w:sz w:val="24"/>
              <w:szCs w:val="24"/>
            </w:rPr>
          </w:pPr>
          <w:r>
            <w:rPr>
              <w:rFonts w:ascii="Times New Roman" w:hAnsi="Times New Roman" w:cs="Times New Roman"/>
              <w:b/>
              <w:sz w:val="24"/>
              <w:szCs w:val="24"/>
            </w:rPr>
            <w:t xml:space="preserve"> </w:t>
          </w:r>
          <w:r w:rsidRPr="00FB3E09">
            <w:rPr>
              <w:rFonts w:ascii="Times New Roman" w:hAnsi="Times New Roman" w:cs="Times New Roman"/>
              <w:b/>
              <w:sz w:val="24"/>
              <w:szCs w:val="24"/>
            </w:rPr>
            <w:t xml:space="preserve">Product Name: </w:t>
          </w:r>
          <w:r w:rsidRPr="00461730">
            <w:rPr>
              <w:rFonts w:ascii="Times New Roman" w:hAnsi="Times New Roman"/>
              <w:b/>
              <w:sz w:val="24"/>
              <w:szCs w:val="24"/>
            </w:rPr>
            <w:t>Temozolomide capsules 5mg, 20mg, 100mg, 140mg, 180mg and 250mg</w:t>
          </w:r>
        </w:p>
      </w:tc>
    </w:tr>
    <w:tr w:rsidR="00BE5AF9" w:rsidRPr="00C624A3" w:rsidTr="00144432">
      <w:trPr>
        <w:trHeight w:hRule="exact" w:val="432"/>
        <w:jc w:val="center"/>
      </w:trPr>
      <w:tc>
        <w:tcPr>
          <w:tcW w:w="1224" w:type="pct"/>
          <w:tcBorders>
            <w:right w:val="single" w:sz="4" w:space="0" w:color="auto"/>
          </w:tcBorders>
          <w:vAlign w:val="center"/>
        </w:tcPr>
        <w:p w:rsidR="00BE5AF9" w:rsidRPr="00FB3E09" w:rsidRDefault="00BE5AF9" w:rsidP="00FB3E09">
          <w:pPr>
            <w:spacing w:after="0" w:line="240" w:lineRule="exact"/>
            <w:jc w:val="center"/>
            <w:rPr>
              <w:rFonts w:ascii="Times New Roman" w:hAnsi="Times New Roman" w:cs="Times New Roman"/>
              <w:b/>
              <w:bCs/>
              <w:sz w:val="24"/>
              <w:szCs w:val="24"/>
            </w:rPr>
          </w:pPr>
          <w:r w:rsidRPr="00FB3E09">
            <w:rPr>
              <w:rFonts w:ascii="Times New Roman" w:hAnsi="Times New Roman" w:cs="Times New Roman"/>
              <w:b/>
              <w:bCs/>
              <w:sz w:val="24"/>
              <w:szCs w:val="24"/>
            </w:rPr>
            <w:t>Parameter</w:t>
          </w:r>
        </w:p>
      </w:tc>
      <w:tc>
        <w:tcPr>
          <w:tcW w:w="1068" w:type="pct"/>
          <w:gridSpan w:val="2"/>
          <w:tcBorders>
            <w:left w:val="single" w:sz="4" w:space="0" w:color="auto"/>
            <w:right w:val="single" w:sz="4" w:space="0" w:color="auto"/>
          </w:tcBorders>
          <w:vAlign w:val="center"/>
        </w:tcPr>
        <w:p w:rsidR="00BE5AF9" w:rsidRPr="00FB3E09" w:rsidRDefault="00BE5AF9" w:rsidP="00FB3E09">
          <w:pPr>
            <w:spacing w:after="0" w:line="240" w:lineRule="exact"/>
            <w:jc w:val="center"/>
            <w:rPr>
              <w:rFonts w:ascii="Times New Roman" w:hAnsi="Times New Roman" w:cs="Times New Roman"/>
              <w:b/>
              <w:bCs/>
              <w:sz w:val="24"/>
              <w:szCs w:val="24"/>
            </w:rPr>
          </w:pPr>
          <w:r w:rsidRPr="00FB3E09">
            <w:rPr>
              <w:rFonts w:ascii="Times New Roman" w:hAnsi="Times New Roman" w:cs="Times New Roman"/>
              <w:b/>
              <w:bCs/>
              <w:sz w:val="24"/>
              <w:szCs w:val="24"/>
            </w:rPr>
            <w:t>Protocol No.</w:t>
          </w:r>
        </w:p>
      </w:tc>
      <w:tc>
        <w:tcPr>
          <w:tcW w:w="1590" w:type="pct"/>
          <w:tcBorders>
            <w:left w:val="single" w:sz="4" w:space="0" w:color="auto"/>
            <w:right w:val="single" w:sz="4" w:space="0" w:color="auto"/>
          </w:tcBorders>
          <w:vAlign w:val="center"/>
        </w:tcPr>
        <w:p w:rsidR="00BE5AF9" w:rsidRPr="00FB3E09" w:rsidRDefault="00BE5AF9" w:rsidP="00FB3E09">
          <w:pPr>
            <w:spacing w:after="0" w:line="240" w:lineRule="exact"/>
            <w:jc w:val="center"/>
            <w:rPr>
              <w:rFonts w:ascii="Times New Roman" w:hAnsi="Times New Roman" w:cs="Times New Roman"/>
              <w:b/>
              <w:bCs/>
              <w:sz w:val="24"/>
              <w:szCs w:val="24"/>
            </w:rPr>
          </w:pPr>
          <w:r w:rsidRPr="00FB3E09">
            <w:rPr>
              <w:rFonts w:ascii="Times New Roman" w:hAnsi="Times New Roman" w:cs="Times New Roman"/>
              <w:b/>
              <w:bCs/>
              <w:sz w:val="24"/>
              <w:szCs w:val="24"/>
            </w:rPr>
            <w:t>Date of Analysis</w:t>
          </w:r>
        </w:p>
      </w:tc>
      <w:tc>
        <w:tcPr>
          <w:tcW w:w="1118" w:type="pct"/>
          <w:gridSpan w:val="2"/>
          <w:tcBorders>
            <w:left w:val="single" w:sz="4" w:space="0" w:color="auto"/>
          </w:tcBorders>
          <w:vAlign w:val="center"/>
        </w:tcPr>
        <w:p w:rsidR="00BE5AF9" w:rsidRPr="00FB3E09" w:rsidRDefault="00BE5AF9" w:rsidP="00FB3E09">
          <w:pPr>
            <w:spacing w:after="0" w:line="240" w:lineRule="exact"/>
            <w:jc w:val="center"/>
            <w:rPr>
              <w:rFonts w:ascii="Times New Roman" w:hAnsi="Times New Roman" w:cs="Times New Roman"/>
              <w:b/>
              <w:bCs/>
              <w:sz w:val="24"/>
              <w:szCs w:val="24"/>
            </w:rPr>
          </w:pPr>
          <w:r w:rsidRPr="00FB3E09">
            <w:rPr>
              <w:rFonts w:ascii="Times New Roman" w:hAnsi="Times New Roman" w:cs="Times New Roman"/>
              <w:b/>
              <w:bCs/>
              <w:sz w:val="24"/>
              <w:szCs w:val="24"/>
            </w:rPr>
            <w:t>Page No.</w:t>
          </w:r>
        </w:p>
      </w:tc>
    </w:tr>
    <w:tr w:rsidR="00BE5AF9" w:rsidRPr="00C624A3" w:rsidTr="00144432">
      <w:trPr>
        <w:trHeight w:hRule="exact" w:val="471"/>
        <w:jc w:val="center"/>
      </w:trPr>
      <w:tc>
        <w:tcPr>
          <w:tcW w:w="1224" w:type="pct"/>
          <w:tcBorders>
            <w:right w:val="single" w:sz="4" w:space="0" w:color="auto"/>
          </w:tcBorders>
          <w:vAlign w:val="center"/>
        </w:tcPr>
        <w:p w:rsidR="00BE5AF9" w:rsidRPr="004D05DB" w:rsidRDefault="00BE5AF9" w:rsidP="004D05DB">
          <w:pPr>
            <w:tabs>
              <w:tab w:val="left" w:pos="1080"/>
            </w:tabs>
            <w:spacing w:after="0" w:line="240" w:lineRule="exact"/>
            <w:ind w:left="85"/>
            <w:jc w:val="center"/>
            <w:rPr>
              <w:rFonts w:ascii="Times New Roman" w:hAnsi="Times New Roman" w:cs="Times New Roman"/>
              <w:b/>
              <w:sz w:val="24"/>
              <w:szCs w:val="24"/>
            </w:rPr>
          </w:pPr>
          <w:r w:rsidRPr="004D05DB">
            <w:rPr>
              <w:rFonts w:ascii="Times New Roman" w:hAnsi="Times New Roman" w:cs="Times New Roman"/>
              <w:b/>
              <w:sz w:val="24"/>
              <w:szCs w:val="24"/>
            </w:rPr>
            <w:t>Accuracy</w:t>
          </w:r>
        </w:p>
      </w:tc>
      <w:tc>
        <w:tcPr>
          <w:tcW w:w="1068" w:type="pct"/>
          <w:gridSpan w:val="2"/>
          <w:tcBorders>
            <w:left w:val="single" w:sz="4" w:space="0" w:color="auto"/>
            <w:right w:val="single" w:sz="4" w:space="0" w:color="auto"/>
          </w:tcBorders>
          <w:vAlign w:val="center"/>
        </w:tcPr>
        <w:p w:rsidR="00BE5AF9" w:rsidRPr="00FB3E09" w:rsidRDefault="00BE5AF9" w:rsidP="00BE5AF9">
          <w:pPr>
            <w:pStyle w:val="Header"/>
            <w:spacing w:line="240" w:lineRule="exact"/>
            <w:jc w:val="center"/>
            <w:rPr>
              <w:rFonts w:ascii="Times New Roman" w:hAnsi="Times New Roman" w:cs="Times New Roman"/>
              <w:b/>
              <w:sz w:val="24"/>
              <w:szCs w:val="24"/>
            </w:rPr>
          </w:pPr>
          <w:r>
            <w:rPr>
              <w:rFonts w:ascii="Times New Roman" w:hAnsi="Times New Roman" w:cs="Times New Roman"/>
              <w:b/>
              <w:sz w:val="24"/>
              <w:szCs w:val="24"/>
            </w:rPr>
            <w:t>VP-HPLC-142</w:t>
          </w:r>
          <w:r w:rsidRPr="00E40B3D">
            <w:rPr>
              <w:rFonts w:ascii="Times New Roman" w:hAnsi="Times New Roman" w:cs="Times New Roman"/>
              <w:b/>
              <w:sz w:val="24"/>
              <w:szCs w:val="24"/>
            </w:rPr>
            <w:t>-00</w:t>
          </w:r>
        </w:p>
      </w:tc>
      <w:tc>
        <w:tcPr>
          <w:tcW w:w="1590" w:type="pct"/>
          <w:tcBorders>
            <w:left w:val="single" w:sz="4" w:space="0" w:color="auto"/>
            <w:right w:val="single" w:sz="4" w:space="0" w:color="auto"/>
          </w:tcBorders>
          <w:vAlign w:val="center"/>
        </w:tcPr>
        <w:p w:rsidR="00BE5AF9" w:rsidRPr="00FB3E09" w:rsidRDefault="00BE5AF9" w:rsidP="00FB3E09">
          <w:pPr>
            <w:pStyle w:val="Header"/>
            <w:spacing w:line="240" w:lineRule="exact"/>
            <w:jc w:val="center"/>
            <w:rPr>
              <w:rFonts w:ascii="Times New Roman" w:hAnsi="Times New Roman" w:cs="Times New Roman"/>
              <w:b/>
              <w:sz w:val="24"/>
              <w:szCs w:val="24"/>
            </w:rPr>
          </w:pPr>
        </w:p>
      </w:tc>
      <w:tc>
        <w:tcPr>
          <w:tcW w:w="1118" w:type="pct"/>
          <w:gridSpan w:val="2"/>
          <w:tcBorders>
            <w:left w:val="single" w:sz="4" w:space="0" w:color="auto"/>
          </w:tcBorders>
          <w:vAlign w:val="center"/>
        </w:tcPr>
        <w:p w:rsidR="00BE5AF9" w:rsidRPr="00FB3E09" w:rsidRDefault="00BE5AF9" w:rsidP="00FB3E09">
          <w:pPr>
            <w:spacing w:after="0" w:line="240" w:lineRule="exact"/>
            <w:jc w:val="center"/>
            <w:rPr>
              <w:rFonts w:ascii="Times New Roman" w:hAnsi="Times New Roman" w:cs="Times New Roman"/>
              <w:b/>
            </w:rPr>
          </w:pPr>
          <w:r w:rsidRPr="00FB3E09">
            <w:rPr>
              <w:rFonts w:ascii="Times New Roman" w:hAnsi="Times New Roman" w:cs="Times New Roman"/>
              <w:b/>
              <w:sz w:val="24"/>
              <w:szCs w:val="24"/>
            </w:rPr>
            <w:t>0</w:t>
          </w:r>
          <w:r w:rsidRPr="00FB3E09">
            <w:rPr>
              <w:rFonts w:ascii="Times New Roman" w:hAnsi="Times New Roman" w:cs="Times New Roman"/>
              <w:b/>
              <w:sz w:val="24"/>
              <w:szCs w:val="24"/>
            </w:rPr>
            <w:fldChar w:fldCharType="begin"/>
          </w:r>
          <w:r w:rsidRPr="00FB3E09">
            <w:rPr>
              <w:rFonts w:ascii="Times New Roman" w:hAnsi="Times New Roman" w:cs="Times New Roman"/>
              <w:b/>
              <w:sz w:val="24"/>
              <w:szCs w:val="24"/>
            </w:rPr>
            <w:instrText xml:space="preserve"> PAGE  \* Arabic  \* MERGEFORMAT </w:instrText>
          </w:r>
          <w:r w:rsidRPr="00FB3E09">
            <w:rPr>
              <w:rFonts w:ascii="Times New Roman" w:hAnsi="Times New Roman" w:cs="Times New Roman"/>
              <w:b/>
              <w:sz w:val="24"/>
              <w:szCs w:val="24"/>
            </w:rPr>
            <w:fldChar w:fldCharType="separate"/>
          </w:r>
          <w:r w:rsidR="008D1099">
            <w:rPr>
              <w:rFonts w:ascii="Times New Roman" w:hAnsi="Times New Roman" w:cs="Times New Roman"/>
              <w:b/>
              <w:noProof/>
              <w:sz w:val="24"/>
              <w:szCs w:val="24"/>
            </w:rPr>
            <w:t>1</w:t>
          </w:r>
          <w:r w:rsidRPr="00FB3E09">
            <w:rPr>
              <w:rFonts w:ascii="Times New Roman" w:hAnsi="Times New Roman" w:cs="Times New Roman"/>
              <w:b/>
              <w:sz w:val="24"/>
              <w:szCs w:val="24"/>
            </w:rPr>
            <w:fldChar w:fldCharType="end"/>
          </w:r>
          <w:r w:rsidRPr="00FB3E09">
            <w:rPr>
              <w:rFonts w:ascii="Times New Roman" w:hAnsi="Times New Roman" w:cs="Times New Roman"/>
              <w:b/>
              <w:sz w:val="24"/>
              <w:szCs w:val="24"/>
            </w:rPr>
            <w:t xml:space="preserve"> of </w:t>
          </w:r>
          <w:r w:rsidRPr="00FB3E09">
            <w:rPr>
              <w:rFonts w:ascii="Times New Roman" w:hAnsi="Times New Roman" w:cs="Times New Roman"/>
              <w:b/>
              <w:sz w:val="24"/>
              <w:szCs w:val="24"/>
            </w:rPr>
            <w:fldChar w:fldCharType="begin"/>
          </w:r>
          <w:r w:rsidRPr="00FB3E09">
            <w:rPr>
              <w:rFonts w:ascii="Times New Roman" w:hAnsi="Times New Roman" w:cs="Times New Roman"/>
              <w:b/>
              <w:sz w:val="24"/>
              <w:szCs w:val="24"/>
            </w:rPr>
            <w:instrText xml:space="preserve"> NUMPAGES \# "00" </w:instrText>
          </w:r>
          <w:r w:rsidRPr="00FB3E09">
            <w:rPr>
              <w:rFonts w:ascii="Times New Roman" w:hAnsi="Times New Roman" w:cs="Times New Roman"/>
              <w:b/>
              <w:sz w:val="24"/>
              <w:szCs w:val="24"/>
            </w:rPr>
            <w:fldChar w:fldCharType="separate"/>
          </w:r>
          <w:r w:rsidR="008D1099">
            <w:rPr>
              <w:rFonts w:ascii="Times New Roman" w:hAnsi="Times New Roman" w:cs="Times New Roman"/>
              <w:b/>
              <w:noProof/>
              <w:sz w:val="24"/>
              <w:szCs w:val="24"/>
            </w:rPr>
            <w:t>09</w:t>
          </w:r>
          <w:r w:rsidRPr="00FB3E09">
            <w:rPr>
              <w:rFonts w:ascii="Times New Roman" w:hAnsi="Times New Roman" w:cs="Times New Roman"/>
              <w:b/>
              <w:sz w:val="24"/>
              <w:szCs w:val="24"/>
            </w:rPr>
            <w:fldChar w:fldCharType="end"/>
          </w:r>
        </w:p>
      </w:tc>
    </w:tr>
  </w:tbl>
  <w:p w:rsidR="00BE5AF9" w:rsidRDefault="00BE5A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6475B"/>
    <w:multiLevelType w:val="multilevel"/>
    <w:tmpl w:val="277E8CC4"/>
    <w:lvl w:ilvl="0">
      <w:start w:val="1"/>
      <w:numFmt w:val="decimal"/>
      <w:lvlText w:val="%1.0"/>
      <w:lvlJc w:val="left"/>
      <w:pPr>
        <w:ind w:left="770" w:hanging="360"/>
      </w:pPr>
      <w:rPr>
        <w:rFonts w:hint="default"/>
        <w:b/>
      </w:rPr>
    </w:lvl>
    <w:lvl w:ilvl="1">
      <w:start w:val="1"/>
      <w:numFmt w:val="decimal"/>
      <w:lvlText w:val="%1.%2"/>
      <w:lvlJc w:val="left"/>
      <w:pPr>
        <w:ind w:left="1490" w:hanging="360"/>
      </w:pPr>
      <w:rPr>
        <w:rFonts w:hint="default"/>
      </w:rPr>
    </w:lvl>
    <w:lvl w:ilvl="2">
      <w:start w:val="1"/>
      <w:numFmt w:val="decimal"/>
      <w:lvlText w:val="%1.%2.%3"/>
      <w:lvlJc w:val="left"/>
      <w:pPr>
        <w:ind w:left="2570" w:hanging="720"/>
      </w:pPr>
      <w:rPr>
        <w:rFonts w:hint="default"/>
      </w:rPr>
    </w:lvl>
    <w:lvl w:ilvl="3">
      <w:start w:val="1"/>
      <w:numFmt w:val="decimal"/>
      <w:lvlText w:val="%1.%2.%3.%4"/>
      <w:lvlJc w:val="left"/>
      <w:pPr>
        <w:ind w:left="3290" w:hanging="720"/>
      </w:pPr>
      <w:rPr>
        <w:rFonts w:hint="default"/>
      </w:rPr>
    </w:lvl>
    <w:lvl w:ilvl="4">
      <w:start w:val="1"/>
      <w:numFmt w:val="decimal"/>
      <w:lvlText w:val="%1.%2.%3.%4.%5"/>
      <w:lvlJc w:val="left"/>
      <w:pPr>
        <w:ind w:left="4370" w:hanging="1080"/>
      </w:pPr>
      <w:rPr>
        <w:rFonts w:hint="default"/>
      </w:rPr>
    </w:lvl>
    <w:lvl w:ilvl="5">
      <w:start w:val="1"/>
      <w:numFmt w:val="decimal"/>
      <w:lvlText w:val="%1.%2.%3.%4.%5.%6"/>
      <w:lvlJc w:val="left"/>
      <w:pPr>
        <w:ind w:left="5090" w:hanging="1080"/>
      </w:pPr>
      <w:rPr>
        <w:rFonts w:hint="default"/>
      </w:rPr>
    </w:lvl>
    <w:lvl w:ilvl="6">
      <w:start w:val="1"/>
      <w:numFmt w:val="decimal"/>
      <w:lvlText w:val="%1.%2.%3.%4.%5.%6.%7"/>
      <w:lvlJc w:val="left"/>
      <w:pPr>
        <w:ind w:left="6170" w:hanging="1440"/>
      </w:pPr>
      <w:rPr>
        <w:rFonts w:hint="default"/>
      </w:rPr>
    </w:lvl>
    <w:lvl w:ilvl="7">
      <w:start w:val="1"/>
      <w:numFmt w:val="decimal"/>
      <w:lvlText w:val="%1.%2.%3.%4.%5.%6.%7.%8"/>
      <w:lvlJc w:val="left"/>
      <w:pPr>
        <w:ind w:left="6890" w:hanging="1440"/>
      </w:pPr>
      <w:rPr>
        <w:rFonts w:hint="default"/>
      </w:rPr>
    </w:lvl>
    <w:lvl w:ilvl="8">
      <w:start w:val="1"/>
      <w:numFmt w:val="decimal"/>
      <w:lvlText w:val="%1.%2.%3.%4.%5.%6.%7.%8.%9"/>
      <w:lvlJc w:val="left"/>
      <w:pPr>
        <w:ind w:left="7610" w:hanging="1440"/>
      </w:pPr>
      <w:rPr>
        <w:rFonts w:hint="default"/>
      </w:rPr>
    </w:lvl>
  </w:abstractNum>
  <w:abstractNum w:abstractNumId="1">
    <w:nsid w:val="221412AD"/>
    <w:multiLevelType w:val="hybridMultilevel"/>
    <w:tmpl w:val="63483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F00F95"/>
    <w:multiLevelType w:val="hybridMultilevel"/>
    <w:tmpl w:val="246ED42C"/>
    <w:lvl w:ilvl="0" w:tplc="11121E8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nsid w:val="268A28D6"/>
    <w:multiLevelType w:val="hybridMultilevel"/>
    <w:tmpl w:val="1D7EECB0"/>
    <w:lvl w:ilvl="0" w:tplc="91D647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C0B57DA"/>
    <w:multiLevelType w:val="hybridMultilevel"/>
    <w:tmpl w:val="3686FF6E"/>
    <w:lvl w:ilvl="0" w:tplc="858CE6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71D1BDA"/>
    <w:multiLevelType w:val="multilevel"/>
    <w:tmpl w:val="6F22E36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41F100B3"/>
    <w:multiLevelType w:val="hybridMultilevel"/>
    <w:tmpl w:val="CB088906"/>
    <w:lvl w:ilvl="0" w:tplc="85C0BE80">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nsid w:val="475F4DB6"/>
    <w:multiLevelType w:val="hybridMultilevel"/>
    <w:tmpl w:val="E7CE4B8E"/>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nsid w:val="47CD43BE"/>
    <w:multiLevelType w:val="multilevel"/>
    <w:tmpl w:val="A272814C"/>
    <w:lvl w:ilvl="0">
      <w:start w:val="1"/>
      <w:numFmt w:val="decimal"/>
      <w:lvlText w:val="%1.0"/>
      <w:lvlJc w:val="left"/>
      <w:pPr>
        <w:ind w:left="540" w:hanging="540"/>
      </w:pPr>
      <w:rPr>
        <w:rFonts w:hint="default"/>
        <w:b/>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4BE12D72"/>
    <w:multiLevelType w:val="multilevel"/>
    <w:tmpl w:val="710C3B7A"/>
    <w:lvl w:ilvl="0">
      <w:start w:val="1"/>
      <w:numFmt w:val="decimal"/>
      <w:lvlText w:val="%1.0"/>
      <w:lvlJc w:val="left"/>
      <w:pPr>
        <w:ind w:left="1440" w:hanging="360"/>
      </w:pPr>
      <w:rPr>
        <w:rFonts w:hint="default"/>
        <w:b/>
      </w:rPr>
    </w:lvl>
    <w:lvl w:ilvl="1">
      <w:start w:val="1"/>
      <w:numFmt w:val="decimal"/>
      <w:lvlText w:val="%1.%2"/>
      <w:lvlJc w:val="left"/>
      <w:pPr>
        <w:ind w:left="2160" w:hanging="360"/>
      </w:pPr>
      <w:rPr>
        <w:rFonts w:hint="default"/>
        <w:b/>
      </w:rPr>
    </w:lvl>
    <w:lvl w:ilvl="2">
      <w:start w:val="1"/>
      <w:numFmt w:val="decimal"/>
      <w:lvlText w:val="%1.%2.%3"/>
      <w:lvlJc w:val="left"/>
      <w:pPr>
        <w:ind w:left="324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040" w:hanging="1080"/>
      </w:pPr>
      <w:rPr>
        <w:rFonts w:hint="default"/>
        <w:b/>
      </w:rPr>
    </w:lvl>
    <w:lvl w:ilvl="5">
      <w:start w:val="1"/>
      <w:numFmt w:val="decimal"/>
      <w:lvlText w:val="%1.%2.%3.%4.%5.%6"/>
      <w:lvlJc w:val="left"/>
      <w:pPr>
        <w:ind w:left="5760" w:hanging="1080"/>
      </w:pPr>
      <w:rPr>
        <w:rFonts w:hint="default"/>
        <w:b/>
      </w:rPr>
    </w:lvl>
    <w:lvl w:ilvl="6">
      <w:start w:val="1"/>
      <w:numFmt w:val="decimal"/>
      <w:lvlText w:val="%1.%2.%3.%4.%5.%6.%7"/>
      <w:lvlJc w:val="left"/>
      <w:pPr>
        <w:ind w:left="6840" w:hanging="1440"/>
      </w:pPr>
      <w:rPr>
        <w:rFonts w:hint="default"/>
        <w:b/>
      </w:rPr>
    </w:lvl>
    <w:lvl w:ilvl="7">
      <w:start w:val="1"/>
      <w:numFmt w:val="decimal"/>
      <w:lvlText w:val="%1.%2.%3.%4.%5.%6.%7.%8"/>
      <w:lvlJc w:val="left"/>
      <w:pPr>
        <w:ind w:left="7560" w:hanging="1440"/>
      </w:pPr>
      <w:rPr>
        <w:rFonts w:hint="default"/>
        <w:b/>
      </w:rPr>
    </w:lvl>
    <w:lvl w:ilvl="8">
      <w:start w:val="1"/>
      <w:numFmt w:val="decimal"/>
      <w:lvlText w:val="%1.%2.%3.%4.%5.%6.%7.%8.%9"/>
      <w:lvlJc w:val="left"/>
      <w:pPr>
        <w:ind w:left="8640" w:hanging="1800"/>
      </w:pPr>
      <w:rPr>
        <w:rFonts w:hint="default"/>
        <w:b/>
      </w:rPr>
    </w:lvl>
  </w:abstractNum>
  <w:abstractNum w:abstractNumId="10">
    <w:nsid w:val="577E4B4B"/>
    <w:multiLevelType w:val="hybridMultilevel"/>
    <w:tmpl w:val="8514D910"/>
    <w:lvl w:ilvl="0" w:tplc="E03E691C">
      <w:start w:val="1"/>
      <w:numFmt w:val="decimal"/>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B7F61CA"/>
    <w:multiLevelType w:val="multilevel"/>
    <w:tmpl w:val="B48C001A"/>
    <w:lvl w:ilvl="0">
      <w:start w:val="4"/>
      <w:numFmt w:val="decimal"/>
      <w:lvlText w:val="%1"/>
      <w:lvlJc w:val="left"/>
      <w:pPr>
        <w:ind w:left="360" w:hanging="360"/>
      </w:pPr>
      <w:rPr>
        <w:rFonts w:hint="default"/>
      </w:rPr>
    </w:lvl>
    <w:lvl w:ilvl="1">
      <w:start w:val="1"/>
      <w:numFmt w:val="decimal"/>
      <w:lvlText w:val="%1.%2"/>
      <w:lvlJc w:val="left"/>
      <w:pPr>
        <w:ind w:left="1095" w:hanging="360"/>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2925"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55" w:hanging="1080"/>
      </w:pPr>
      <w:rPr>
        <w:rFonts w:hint="default"/>
      </w:rPr>
    </w:lvl>
    <w:lvl w:ilvl="6">
      <w:start w:val="1"/>
      <w:numFmt w:val="decimal"/>
      <w:lvlText w:val="%1.%2.%3.%4.%5.%6.%7"/>
      <w:lvlJc w:val="left"/>
      <w:pPr>
        <w:ind w:left="5850" w:hanging="1440"/>
      </w:pPr>
      <w:rPr>
        <w:rFonts w:hint="default"/>
      </w:rPr>
    </w:lvl>
    <w:lvl w:ilvl="7">
      <w:start w:val="1"/>
      <w:numFmt w:val="decimal"/>
      <w:lvlText w:val="%1.%2.%3.%4.%5.%6.%7.%8"/>
      <w:lvlJc w:val="left"/>
      <w:pPr>
        <w:ind w:left="6585" w:hanging="1440"/>
      </w:pPr>
      <w:rPr>
        <w:rFonts w:hint="default"/>
      </w:rPr>
    </w:lvl>
    <w:lvl w:ilvl="8">
      <w:start w:val="1"/>
      <w:numFmt w:val="decimal"/>
      <w:lvlText w:val="%1.%2.%3.%4.%5.%6.%7.%8.%9"/>
      <w:lvlJc w:val="left"/>
      <w:pPr>
        <w:ind w:left="7680" w:hanging="1800"/>
      </w:pPr>
      <w:rPr>
        <w:rFonts w:hint="default"/>
      </w:rPr>
    </w:lvl>
  </w:abstractNum>
  <w:abstractNum w:abstractNumId="12">
    <w:nsid w:val="619E436C"/>
    <w:multiLevelType w:val="hybridMultilevel"/>
    <w:tmpl w:val="028880F2"/>
    <w:lvl w:ilvl="0" w:tplc="4009000B">
      <w:start w:val="1"/>
      <w:numFmt w:val="bullet"/>
      <w:lvlText w:val=""/>
      <w:lvlJc w:val="left"/>
      <w:pPr>
        <w:ind w:left="1800" w:hanging="360"/>
      </w:pPr>
      <w:rPr>
        <w:rFonts w:ascii="Wingdings" w:hAnsi="Wingding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648D4F6F"/>
    <w:multiLevelType w:val="hybridMultilevel"/>
    <w:tmpl w:val="4912B284"/>
    <w:lvl w:ilvl="0" w:tplc="737266B6">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9B762F6"/>
    <w:multiLevelType w:val="multilevel"/>
    <w:tmpl w:val="9AE4C144"/>
    <w:lvl w:ilvl="0">
      <w:start w:val="1"/>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5">
    <w:nsid w:val="6A6E4411"/>
    <w:multiLevelType w:val="multilevel"/>
    <w:tmpl w:val="7708F1B2"/>
    <w:lvl w:ilvl="0">
      <w:start w:val="1"/>
      <w:numFmt w:val="decimal"/>
      <w:lvlText w:val="%1.0"/>
      <w:lvlJc w:val="left"/>
      <w:pPr>
        <w:ind w:left="1260" w:hanging="360"/>
      </w:pPr>
      <w:rPr>
        <w:rFonts w:hint="default"/>
        <w:b/>
      </w:rPr>
    </w:lvl>
    <w:lvl w:ilvl="1">
      <w:start w:val="1"/>
      <w:numFmt w:val="decimal"/>
      <w:lvlText w:val="%1.%2"/>
      <w:lvlJc w:val="left"/>
      <w:pPr>
        <w:ind w:left="630" w:hanging="360"/>
      </w:pPr>
      <w:rPr>
        <w:rFonts w:hint="default"/>
        <w:b/>
      </w:rPr>
    </w:lvl>
    <w:lvl w:ilvl="2">
      <w:start w:val="1"/>
      <w:numFmt w:val="decimal"/>
      <w:lvlText w:val="%1.%2.%3"/>
      <w:lvlJc w:val="left"/>
      <w:pPr>
        <w:ind w:left="2085" w:hanging="720"/>
      </w:pPr>
      <w:rPr>
        <w:rFonts w:hint="default"/>
        <w:b/>
      </w:rPr>
    </w:lvl>
    <w:lvl w:ilvl="3">
      <w:start w:val="1"/>
      <w:numFmt w:val="decimal"/>
      <w:lvlText w:val="%1.%2.%3.%4"/>
      <w:lvlJc w:val="left"/>
      <w:pPr>
        <w:ind w:left="2805" w:hanging="720"/>
      </w:pPr>
      <w:rPr>
        <w:rFonts w:hint="default"/>
      </w:rPr>
    </w:lvl>
    <w:lvl w:ilvl="4">
      <w:start w:val="1"/>
      <w:numFmt w:val="decimal"/>
      <w:lvlText w:val="%1.%2.%3.%4.%5"/>
      <w:lvlJc w:val="left"/>
      <w:pPr>
        <w:ind w:left="3885"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85" w:hanging="1440"/>
      </w:pPr>
      <w:rPr>
        <w:rFonts w:hint="default"/>
      </w:rPr>
    </w:lvl>
    <w:lvl w:ilvl="7">
      <w:start w:val="1"/>
      <w:numFmt w:val="decimal"/>
      <w:lvlText w:val="%1.%2.%3.%4.%5.%6.%7.%8"/>
      <w:lvlJc w:val="left"/>
      <w:pPr>
        <w:ind w:left="6405" w:hanging="1440"/>
      </w:pPr>
      <w:rPr>
        <w:rFonts w:hint="default"/>
      </w:rPr>
    </w:lvl>
    <w:lvl w:ilvl="8">
      <w:start w:val="1"/>
      <w:numFmt w:val="decimal"/>
      <w:lvlText w:val="%1.%2.%3.%4.%5.%6.%7.%8.%9"/>
      <w:lvlJc w:val="left"/>
      <w:pPr>
        <w:ind w:left="7485" w:hanging="1800"/>
      </w:pPr>
      <w:rPr>
        <w:rFonts w:hint="default"/>
      </w:rPr>
    </w:lvl>
  </w:abstractNum>
  <w:num w:numId="1">
    <w:abstractNumId w:val="15"/>
  </w:num>
  <w:num w:numId="2">
    <w:abstractNumId w:val="7"/>
  </w:num>
  <w:num w:numId="3">
    <w:abstractNumId w:val="2"/>
  </w:num>
  <w:num w:numId="4">
    <w:abstractNumId w:val="12"/>
  </w:num>
  <w:num w:numId="5">
    <w:abstractNumId w:val="10"/>
  </w:num>
  <w:num w:numId="6">
    <w:abstractNumId w:val="3"/>
  </w:num>
  <w:num w:numId="7">
    <w:abstractNumId w:val="8"/>
  </w:num>
  <w:num w:numId="8">
    <w:abstractNumId w:val="6"/>
  </w:num>
  <w:num w:numId="9">
    <w:abstractNumId w:val="4"/>
  </w:num>
  <w:num w:numId="10">
    <w:abstractNumId w:val="9"/>
  </w:num>
  <w:num w:numId="11">
    <w:abstractNumId w:val="0"/>
  </w:num>
  <w:num w:numId="12">
    <w:abstractNumId w:val="14"/>
  </w:num>
  <w:num w:numId="13">
    <w:abstractNumId w:val="13"/>
  </w:num>
  <w:num w:numId="14">
    <w:abstractNumId w:val="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bordersDoNotSurroundHeader/>
  <w:bordersDoNotSurroundFooter/>
  <w:proofState w:spelling="clean" w:grammar="clean"/>
  <w:defaultTabStop w:val="720"/>
  <w:characterSpacingControl w:val="doNotCompress"/>
  <w:hdrShapeDefaults>
    <o:shapedefaults v:ext="edit" spidmax="4505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E09"/>
    <w:rsid w:val="0000159F"/>
    <w:rsid w:val="00036C74"/>
    <w:rsid w:val="000835CF"/>
    <w:rsid w:val="000A77D6"/>
    <w:rsid w:val="000F77D0"/>
    <w:rsid w:val="00112C78"/>
    <w:rsid w:val="0012411E"/>
    <w:rsid w:val="00144432"/>
    <w:rsid w:val="001978F8"/>
    <w:rsid w:val="001A1F23"/>
    <w:rsid w:val="001A6C58"/>
    <w:rsid w:val="001D2416"/>
    <w:rsid w:val="00210C54"/>
    <w:rsid w:val="00227EFA"/>
    <w:rsid w:val="00356F34"/>
    <w:rsid w:val="00372DBF"/>
    <w:rsid w:val="00393B25"/>
    <w:rsid w:val="003973B7"/>
    <w:rsid w:val="003E410C"/>
    <w:rsid w:val="00460596"/>
    <w:rsid w:val="0047496A"/>
    <w:rsid w:val="00481A2E"/>
    <w:rsid w:val="00496CA8"/>
    <w:rsid w:val="004D05DB"/>
    <w:rsid w:val="004E7102"/>
    <w:rsid w:val="00513C41"/>
    <w:rsid w:val="00555D9F"/>
    <w:rsid w:val="005672B7"/>
    <w:rsid w:val="0057190D"/>
    <w:rsid w:val="00572AE2"/>
    <w:rsid w:val="0063684B"/>
    <w:rsid w:val="00645948"/>
    <w:rsid w:val="0065788E"/>
    <w:rsid w:val="00693BFC"/>
    <w:rsid w:val="0073405D"/>
    <w:rsid w:val="00752D8B"/>
    <w:rsid w:val="007750FE"/>
    <w:rsid w:val="007A74F2"/>
    <w:rsid w:val="007C46DC"/>
    <w:rsid w:val="008254BB"/>
    <w:rsid w:val="0086405B"/>
    <w:rsid w:val="008D1099"/>
    <w:rsid w:val="00944B85"/>
    <w:rsid w:val="009A2276"/>
    <w:rsid w:val="009C48FA"/>
    <w:rsid w:val="00A11047"/>
    <w:rsid w:val="00A1122F"/>
    <w:rsid w:val="00AB6614"/>
    <w:rsid w:val="00AC06BB"/>
    <w:rsid w:val="00B77EBE"/>
    <w:rsid w:val="00BB312C"/>
    <w:rsid w:val="00BB59B6"/>
    <w:rsid w:val="00BE5AF9"/>
    <w:rsid w:val="00C52565"/>
    <w:rsid w:val="00C56924"/>
    <w:rsid w:val="00C61185"/>
    <w:rsid w:val="00CE4F4E"/>
    <w:rsid w:val="00D3179E"/>
    <w:rsid w:val="00D654A6"/>
    <w:rsid w:val="00DB28BD"/>
    <w:rsid w:val="00DC3F74"/>
    <w:rsid w:val="00DD298F"/>
    <w:rsid w:val="00E04443"/>
    <w:rsid w:val="00E4619F"/>
    <w:rsid w:val="00EB4D7B"/>
    <w:rsid w:val="00ED7AAA"/>
    <w:rsid w:val="00EE7B64"/>
    <w:rsid w:val="00F11683"/>
    <w:rsid w:val="00F166AE"/>
    <w:rsid w:val="00FB293B"/>
    <w:rsid w:val="00FB3E09"/>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4505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Matrix Header,Header Char Char, Char Char Char, Char Char, Char Char Char Char, Char Char Char Char Char Char Char Char, Char Char Char Char Char Char Char, Char Char Char Char Char Char, Char,Char"/>
    <w:basedOn w:val="Normal"/>
    <w:link w:val="HeaderChar"/>
    <w:uiPriority w:val="99"/>
    <w:unhideWhenUsed/>
    <w:rsid w:val="00FB3E09"/>
    <w:pPr>
      <w:tabs>
        <w:tab w:val="center" w:pos="4680"/>
        <w:tab w:val="right" w:pos="9360"/>
      </w:tabs>
      <w:spacing w:after="0" w:line="240" w:lineRule="auto"/>
    </w:pPr>
  </w:style>
  <w:style w:type="character" w:customStyle="1" w:styleId="HeaderChar">
    <w:name w:val="Header Char"/>
    <w:aliases w:val="Matrix Header Char,Header Char Char Char, Char Char Char Char1, Char Char Char1, Char Char Char Char Char, Char Char Char Char Char Char Char Char Char, Char Char Char Char Char Char Char Char1, Char Char Char Char Char Char Char1,Char Char"/>
    <w:basedOn w:val="DefaultParagraphFont"/>
    <w:link w:val="Header"/>
    <w:uiPriority w:val="99"/>
    <w:rsid w:val="00FB3E09"/>
  </w:style>
  <w:style w:type="paragraph" w:styleId="Footer">
    <w:name w:val="footer"/>
    <w:basedOn w:val="Normal"/>
    <w:link w:val="FooterChar"/>
    <w:uiPriority w:val="99"/>
    <w:unhideWhenUsed/>
    <w:rsid w:val="00FB3E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E09"/>
  </w:style>
  <w:style w:type="paragraph" w:styleId="ListParagraph">
    <w:name w:val="List Paragraph"/>
    <w:basedOn w:val="Normal"/>
    <w:link w:val="ListParagraphChar"/>
    <w:uiPriority w:val="34"/>
    <w:qFormat/>
    <w:rsid w:val="00FB3E09"/>
    <w:pPr>
      <w:spacing w:after="0" w:line="240" w:lineRule="auto"/>
      <w:ind w:left="720"/>
      <w:contextualSpacing/>
    </w:pPr>
    <w:rPr>
      <w:rFonts w:ascii="Times New Roman" w:eastAsia="Times New Roman" w:hAnsi="Times New Roman" w:cs="Times New Roman"/>
      <w:sz w:val="20"/>
      <w:szCs w:val="20"/>
    </w:rPr>
  </w:style>
  <w:style w:type="character" w:customStyle="1" w:styleId="ListParagraphChar">
    <w:name w:val="List Paragraph Char"/>
    <w:link w:val="ListParagraph"/>
    <w:uiPriority w:val="34"/>
    <w:rsid w:val="00FB3E09"/>
    <w:rPr>
      <w:rFonts w:ascii="Times New Roman" w:eastAsia="Times New Roman" w:hAnsi="Times New Roman" w:cs="Times New Roman"/>
      <w:sz w:val="20"/>
      <w:szCs w:val="20"/>
    </w:rPr>
  </w:style>
  <w:style w:type="paragraph" w:styleId="NoSpacing">
    <w:name w:val="No Spacing"/>
    <w:link w:val="NoSpacingChar"/>
    <w:uiPriority w:val="99"/>
    <w:qFormat/>
    <w:rsid w:val="00FB3E09"/>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99"/>
    <w:rsid w:val="00FB3E09"/>
    <w:rPr>
      <w:rFonts w:ascii="Times New Roman" w:eastAsia="Times New Roman" w:hAnsi="Times New Roman" w:cs="Times New Roman"/>
      <w:sz w:val="24"/>
      <w:szCs w:val="24"/>
    </w:rPr>
  </w:style>
  <w:style w:type="paragraph" w:customStyle="1" w:styleId="Default">
    <w:name w:val="Default"/>
    <w:rsid w:val="00FB3E09"/>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leGrid">
    <w:name w:val="Table Grid"/>
    <w:basedOn w:val="TableNormal"/>
    <w:uiPriority w:val="59"/>
    <w:rsid w:val="00FB3E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qFormat/>
    <w:rsid w:val="00FB3E09"/>
    <w:pPr>
      <w:spacing w:after="0" w:line="240" w:lineRule="auto"/>
    </w:pPr>
    <w:rPr>
      <w:rFonts w:ascii="Arial" w:eastAsia="Calibri" w:hAnsi="Arial" w:cs="Times New Roman"/>
      <w:b/>
    </w:rPr>
  </w:style>
  <w:style w:type="paragraph" w:styleId="BalloonText">
    <w:name w:val="Balloon Text"/>
    <w:basedOn w:val="Normal"/>
    <w:link w:val="BalloonTextChar"/>
    <w:uiPriority w:val="99"/>
    <w:semiHidden/>
    <w:unhideWhenUsed/>
    <w:rsid w:val="004E71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10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Matrix Header,Header Char Char, Char Char Char, Char Char, Char Char Char Char, Char Char Char Char Char Char Char Char, Char Char Char Char Char Char Char, Char Char Char Char Char Char, Char,Char"/>
    <w:basedOn w:val="Normal"/>
    <w:link w:val="HeaderChar"/>
    <w:uiPriority w:val="99"/>
    <w:unhideWhenUsed/>
    <w:rsid w:val="00FB3E09"/>
    <w:pPr>
      <w:tabs>
        <w:tab w:val="center" w:pos="4680"/>
        <w:tab w:val="right" w:pos="9360"/>
      </w:tabs>
      <w:spacing w:after="0" w:line="240" w:lineRule="auto"/>
    </w:pPr>
  </w:style>
  <w:style w:type="character" w:customStyle="1" w:styleId="HeaderChar">
    <w:name w:val="Header Char"/>
    <w:aliases w:val="Matrix Header Char,Header Char Char Char, Char Char Char Char1, Char Char Char1, Char Char Char Char Char, Char Char Char Char Char Char Char Char Char, Char Char Char Char Char Char Char Char1, Char Char Char Char Char Char Char1,Char Char"/>
    <w:basedOn w:val="DefaultParagraphFont"/>
    <w:link w:val="Header"/>
    <w:uiPriority w:val="99"/>
    <w:rsid w:val="00FB3E09"/>
  </w:style>
  <w:style w:type="paragraph" w:styleId="Footer">
    <w:name w:val="footer"/>
    <w:basedOn w:val="Normal"/>
    <w:link w:val="FooterChar"/>
    <w:uiPriority w:val="99"/>
    <w:unhideWhenUsed/>
    <w:rsid w:val="00FB3E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E09"/>
  </w:style>
  <w:style w:type="paragraph" w:styleId="ListParagraph">
    <w:name w:val="List Paragraph"/>
    <w:basedOn w:val="Normal"/>
    <w:link w:val="ListParagraphChar"/>
    <w:uiPriority w:val="34"/>
    <w:qFormat/>
    <w:rsid w:val="00FB3E09"/>
    <w:pPr>
      <w:spacing w:after="0" w:line="240" w:lineRule="auto"/>
      <w:ind w:left="720"/>
      <w:contextualSpacing/>
    </w:pPr>
    <w:rPr>
      <w:rFonts w:ascii="Times New Roman" w:eastAsia="Times New Roman" w:hAnsi="Times New Roman" w:cs="Times New Roman"/>
      <w:sz w:val="20"/>
      <w:szCs w:val="20"/>
    </w:rPr>
  </w:style>
  <w:style w:type="character" w:customStyle="1" w:styleId="ListParagraphChar">
    <w:name w:val="List Paragraph Char"/>
    <w:link w:val="ListParagraph"/>
    <w:uiPriority w:val="34"/>
    <w:rsid w:val="00FB3E09"/>
    <w:rPr>
      <w:rFonts w:ascii="Times New Roman" w:eastAsia="Times New Roman" w:hAnsi="Times New Roman" w:cs="Times New Roman"/>
      <w:sz w:val="20"/>
      <w:szCs w:val="20"/>
    </w:rPr>
  </w:style>
  <w:style w:type="paragraph" w:styleId="NoSpacing">
    <w:name w:val="No Spacing"/>
    <w:link w:val="NoSpacingChar"/>
    <w:uiPriority w:val="99"/>
    <w:qFormat/>
    <w:rsid w:val="00FB3E09"/>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99"/>
    <w:rsid w:val="00FB3E09"/>
    <w:rPr>
      <w:rFonts w:ascii="Times New Roman" w:eastAsia="Times New Roman" w:hAnsi="Times New Roman" w:cs="Times New Roman"/>
      <w:sz w:val="24"/>
      <w:szCs w:val="24"/>
    </w:rPr>
  </w:style>
  <w:style w:type="paragraph" w:customStyle="1" w:styleId="Default">
    <w:name w:val="Default"/>
    <w:rsid w:val="00FB3E09"/>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leGrid">
    <w:name w:val="Table Grid"/>
    <w:basedOn w:val="TableNormal"/>
    <w:uiPriority w:val="59"/>
    <w:rsid w:val="00FB3E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qFormat/>
    <w:rsid w:val="00FB3E09"/>
    <w:pPr>
      <w:spacing w:after="0" w:line="240" w:lineRule="auto"/>
    </w:pPr>
    <w:rPr>
      <w:rFonts w:ascii="Arial" w:eastAsia="Calibri" w:hAnsi="Arial" w:cs="Times New Roman"/>
      <w:b/>
    </w:rPr>
  </w:style>
  <w:style w:type="paragraph" w:styleId="BalloonText">
    <w:name w:val="Balloon Text"/>
    <w:basedOn w:val="Normal"/>
    <w:link w:val="BalloonTextChar"/>
    <w:uiPriority w:val="99"/>
    <w:semiHidden/>
    <w:unhideWhenUsed/>
    <w:rsid w:val="004E71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1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E62922-0A34-4B86-A59E-158AD2CEA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9</Pages>
  <Words>903</Words>
  <Characters>5150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Lakshmi S</dc:creator>
  <cp:lastModifiedBy>Lakshmi Kantham S</cp:lastModifiedBy>
  <cp:revision>6</cp:revision>
  <cp:lastPrinted>2024-09-27T09:44:00Z</cp:lastPrinted>
  <dcterms:created xsi:type="dcterms:W3CDTF">2024-09-27T04:46:00Z</dcterms:created>
  <dcterms:modified xsi:type="dcterms:W3CDTF">2025-04-21T05:30:00Z</dcterms:modified>
</cp:coreProperties>
</file>